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487" w:rsidRPr="00F00487" w:rsidRDefault="00730B1A" w:rsidP="00F00487">
      <w:pPr>
        <w:pStyle w:val="a3"/>
        <w:shd w:val="clear" w:color="auto" w:fill="FFFFFF"/>
        <w:spacing w:before="0" w:beforeAutospacing="0" w:after="120" w:afterAutospacing="0"/>
        <w:rPr>
          <w:b/>
        </w:rPr>
      </w:pPr>
      <w:r>
        <w:rPr>
          <w:b/>
        </w:rPr>
        <w:t xml:space="preserve">Тема: Наш край в 1920-30 </w:t>
      </w:r>
      <w:proofErr w:type="spellStart"/>
      <w:r w:rsidR="00F00487" w:rsidRPr="00F00487">
        <w:rPr>
          <w:b/>
        </w:rPr>
        <w:t>х</w:t>
      </w:r>
      <w:proofErr w:type="spellEnd"/>
      <w:r w:rsidR="00F00487" w:rsidRPr="00F00487">
        <w:rPr>
          <w:b/>
        </w:rPr>
        <w:t xml:space="preserve"> </w:t>
      </w:r>
      <w:proofErr w:type="spellStart"/>
      <w:proofErr w:type="gramStart"/>
      <w:r w:rsidR="00F00487" w:rsidRPr="00F00487">
        <w:rPr>
          <w:b/>
        </w:rPr>
        <w:t>гг</w:t>
      </w:r>
      <w:proofErr w:type="spellEnd"/>
      <w:proofErr w:type="gramEnd"/>
    </w:p>
    <w:p w:rsidR="00730B1A" w:rsidRPr="00730B1A" w:rsidRDefault="00730B1A" w:rsidP="00F00487">
      <w:pPr>
        <w:pStyle w:val="a3"/>
        <w:shd w:val="clear" w:color="auto" w:fill="FFFFFF"/>
        <w:spacing w:before="0" w:beforeAutospacing="0" w:after="120" w:afterAutospacing="0"/>
      </w:pPr>
      <w:r>
        <w:rPr>
          <w:b/>
        </w:rPr>
        <w:t xml:space="preserve">Цель: </w:t>
      </w:r>
      <w:r w:rsidRPr="00730B1A">
        <w:t>создание условий для формирования представления обучающихся о ходе индустриализации и коллективизации в Хакасии.</w:t>
      </w:r>
    </w:p>
    <w:p w:rsidR="00F00487" w:rsidRDefault="00F00487" w:rsidP="00730B1A">
      <w:pPr>
        <w:pStyle w:val="a3"/>
        <w:shd w:val="clear" w:color="auto" w:fill="FFFFFF"/>
        <w:spacing w:before="0" w:beforeAutospacing="0" w:after="120" w:afterAutospacing="0"/>
        <w:jc w:val="center"/>
        <w:rPr>
          <w:b/>
        </w:rPr>
      </w:pPr>
      <w:r w:rsidRPr="00F00487">
        <w:rPr>
          <w:b/>
        </w:rPr>
        <w:t>Ход урока</w:t>
      </w:r>
    </w:p>
    <w:p w:rsidR="00730B1A" w:rsidRDefault="00730B1A" w:rsidP="00730B1A">
      <w:pPr>
        <w:pStyle w:val="a3"/>
        <w:shd w:val="clear" w:color="auto" w:fill="FFFFFF"/>
        <w:spacing w:before="0" w:beforeAutospacing="0" w:after="120" w:afterAutospacing="0"/>
        <w:rPr>
          <w:b/>
        </w:rPr>
      </w:pPr>
      <w:r>
        <w:rPr>
          <w:b/>
        </w:rPr>
        <w:t>1.</w:t>
      </w:r>
      <w:proofErr w:type="gramStart"/>
      <w:r>
        <w:rPr>
          <w:b/>
        </w:rPr>
        <w:t>Орг</w:t>
      </w:r>
      <w:proofErr w:type="gramEnd"/>
      <w:r>
        <w:rPr>
          <w:b/>
        </w:rPr>
        <w:t xml:space="preserve"> момент</w:t>
      </w:r>
    </w:p>
    <w:p w:rsidR="00730B1A" w:rsidRDefault="00730B1A" w:rsidP="00730B1A">
      <w:pPr>
        <w:pStyle w:val="a3"/>
        <w:shd w:val="clear" w:color="auto" w:fill="FFFFFF"/>
        <w:spacing w:before="0" w:beforeAutospacing="0" w:after="120" w:afterAutospacing="0"/>
        <w:rPr>
          <w:b/>
        </w:rPr>
      </w:pPr>
      <w:r>
        <w:rPr>
          <w:b/>
        </w:rPr>
        <w:t>2. Проверка дом задания. Беседа по таблице.</w:t>
      </w:r>
    </w:p>
    <w:p w:rsidR="00730B1A" w:rsidRDefault="00730B1A" w:rsidP="00730B1A">
      <w:pPr>
        <w:pStyle w:val="a3"/>
        <w:shd w:val="clear" w:color="auto" w:fill="FFFFFF"/>
        <w:spacing w:before="0" w:beforeAutospacing="0" w:after="120" w:afterAutospacing="0"/>
        <w:rPr>
          <w:b/>
        </w:rPr>
      </w:pPr>
      <w:r>
        <w:rPr>
          <w:b/>
        </w:rPr>
        <w:t>3.Мотивация. Постановка темы и целей.</w:t>
      </w:r>
    </w:p>
    <w:p w:rsidR="00730B1A" w:rsidRPr="00F00487" w:rsidRDefault="00730B1A" w:rsidP="00730B1A">
      <w:pPr>
        <w:pStyle w:val="a3"/>
        <w:shd w:val="clear" w:color="auto" w:fill="FFFFFF"/>
        <w:spacing w:before="0" w:beforeAutospacing="0" w:after="120" w:afterAutospacing="0"/>
        <w:rPr>
          <w:b/>
        </w:rPr>
      </w:pPr>
      <w:r>
        <w:rPr>
          <w:b/>
        </w:rPr>
        <w:t>4.</w:t>
      </w:r>
      <w:proofErr w:type="gramStart"/>
      <w:r>
        <w:rPr>
          <w:b/>
        </w:rPr>
        <w:t>Первичное</w:t>
      </w:r>
      <w:proofErr w:type="gramEnd"/>
      <w:r>
        <w:rPr>
          <w:b/>
        </w:rPr>
        <w:t xml:space="preserve"> усвоений знаний. Рассказ учителя.</w:t>
      </w:r>
    </w:p>
    <w:p w:rsidR="00730B1A" w:rsidRDefault="00F00487" w:rsidP="00F00487">
      <w:pPr>
        <w:pStyle w:val="a3"/>
        <w:shd w:val="clear" w:color="auto" w:fill="FFFFFF"/>
        <w:spacing w:before="0" w:beforeAutospacing="0" w:after="120" w:afterAutospacing="0"/>
      </w:pPr>
      <w:r>
        <w:t xml:space="preserve">1) </w:t>
      </w:r>
      <w:r w:rsidR="00730B1A">
        <w:t>Индустриализация в Хакасии</w:t>
      </w:r>
    </w:p>
    <w:p w:rsidR="00F00487" w:rsidRPr="00F00487" w:rsidRDefault="00F00487" w:rsidP="00F00487">
      <w:pPr>
        <w:pStyle w:val="a3"/>
        <w:shd w:val="clear" w:color="auto" w:fill="FFFFFF"/>
        <w:spacing w:before="0" w:beforeAutospacing="0" w:after="120" w:afterAutospacing="0"/>
      </w:pPr>
      <w:r w:rsidRPr="00F00487">
        <w:t>Индустриальное развитие Хакасии в 1920-е – 1930-е гг. являлось сложным и многоплановым процессом, который был обусловлен различными факторами.</w:t>
      </w:r>
    </w:p>
    <w:p w:rsidR="00F00487" w:rsidRPr="00F00487" w:rsidRDefault="00F00487" w:rsidP="00F00487">
      <w:pPr>
        <w:pStyle w:val="a3"/>
        <w:shd w:val="clear" w:color="auto" w:fill="FFFFFF"/>
        <w:spacing w:before="0" w:beforeAutospacing="0" w:after="120" w:afterAutospacing="0"/>
      </w:pPr>
      <w:r>
        <w:t xml:space="preserve">   </w:t>
      </w:r>
      <w:r w:rsidRPr="00F00487">
        <w:t xml:space="preserve">Существенным фактором </w:t>
      </w:r>
      <w:r w:rsidRPr="00F00487">
        <w:rPr>
          <w:b/>
        </w:rPr>
        <w:t>формирования промышленности</w:t>
      </w:r>
      <w:r w:rsidRPr="00F00487">
        <w:t xml:space="preserve"> Хакасии стало наличие природных ресурсов. В пределах региона располагались значительные запасы золота, меди, железа, свинца и </w:t>
      </w:r>
      <w:proofErr w:type="spellStart"/>
      <w:r w:rsidRPr="00F00487">
        <w:t>свинцозо-цинковых</w:t>
      </w:r>
      <w:proofErr w:type="spellEnd"/>
      <w:r w:rsidRPr="00F00487">
        <w:t xml:space="preserve"> руд, каменного угля, асбеста, барита, других полезных ископаемых и строительных материалов. Кроме того, в соленых и горьких озерах заключались солидные </w:t>
      </w:r>
      <w:r w:rsidRPr="00F00487">
        <w:rPr>
          <w:b/>
        </w:rPr>
        <w:t>запасы солей</w:t>
      </w:r>
      <w:r w:rsidRPr="00F00487">
        <w:t xml:space="preserve">. Об этом свидетельствует карта полезных ископаемых </w:t>
      </w:r>
      <w:proofErr w:type="spellStart"/>
      <w:r w:rsidRPr="00F00487">
        <w:t>Минусинско-Енисейского</w:t>
      </w:r>
      <w:proofErr w:type="spellEnd"/>
      <w:r w:rsidRPr="00F00487">
        <w:t xml:space="preserve"> района за 1930 г., где отображена и Хакасия в указанный период времени (см. Рис. 1). Также на данной территории располагались значительные запасы </w:t>
      </w:r>
      <w:r w:rsidRPr="00F00487">
        <w:rPr>
          <w:b/>
        </w:rPr>
        <w:t>лесных ресурсов</w:t>
      </w:r>
      <w:r w:rsidRPr="00F00487">
        <w:t>.</w:t>
      </w:r>
    </w:p>
    <w:p w:rsidR="00F00487" w:rsidRPr="00F00487" w:rsidRDefault="00F00487" w:rsidP="00F00487">
      <w:pPr>
        <w:pStyle w:val="a3"/>
        <w:shd w:val="clear" w:color="auto" w:fill="FFFFFF"/>
        <w:spacing w:before="0" w:beforeAutospacing="0" w:after="120" w:afterAutospacing="0"/>
      </w:pPr>
      <w:r>
        <w:t xml:space="preserve">   </w:t>
      </w:r>
      <w:r w:rsidRPr="00F00487">
        <w:t xml:space="preserve">Вовлечение данных природных ресурсов в хозяйственный оборот создавало возможности для развития уже существовавших ранее отраслей промышленности и создания новых. Так, в 1920-е гг. в Хакасии началась работа по </w:t>
      </w:r>
      <w:r w:rsidRPr="00F00487">
        <w:rPr>
          <w:b/>
        </w:rPr>
        <w:t>возрождению горнорудной, прежде всего золотодобывающей</w:t>
      </w:r>
      <w:r w:rsidRPr="00F00487">
        <w:t xml:space="preserve"> промышленности, имевшей солидный и довольно успешный опыт работы в условиях дореволюционной России. </w:t>
      </w:r>
      <w:proofErr w:type="gramStart"/>
      <w:r w:rsidRPr="00F00487">
        <w:t xml:space="preserve">Вновь стали вовлекаться в народно-хозяйственный оборот сырьевые запасы как для старательской (месторождения по притокам р. Абакан, верховьям р. Томи, в бассейнах Белого и Черного </w:t>
      </w:r>
      <w:proofErr w:type="spellStart"/>
      <w:r w:rsidRPr="00F00487">
        <w:t>Июсов</w:t>
      </w:r>
      <w:proofErr w:type="spellEnd"/>
      <w:r w:rsidRPr="00F00487">
        <w:t xml:space="preserve">, </w:t>
      </w:r>
      <w:proofErr w:type="spellStart"/>
      <w:r w:rsidRPr="00F00487">
        <w:t>Саралы</w:t>
      </w:r>
      <w:proofErr w:type="spellEnd"/>
      <w:r w:rsidRPr="00F00487">
        <w:t>, Чулыма и их притоков), так и рудной добычи золота в регионе (Масловская, Случайная и Благодатные жилы).</w:t>
      </w:r>
      <w:proofErr w:type="gramEnd"/>
    </w:p>
    <w:p w:rsidR="00F00487" w:rsidRPr="00F00487" w:rsidRDefault="00F00487" w:rsidP="00F00487">
      <w:pPr>
        <w:pStyle w:val="a3"/>
        <w:shd w:val="clear" w:color="auto" w:fill="FFFFFF"/>
        <w:spacing w:before="0" w:beforeAutospacing="0" w:after="120" w:afterAutospacing="0"/>
      </w:pPr>
      <w:r w:rsidRPr="00F00487">
        <w:rPr>
          <w:b/>
        </w:rPr>
        <w:t>В 1920-е – 1930-е гг. на территории Хакасии велось исследование и уточнение промышленных запасов медно-молибденовых</w:t>
      </w:r>
      <w:r w:rsidRPr="00F00487">
        <w:t xml:space="preserve"> и вольфрам содержащих руд. Так, видимые запасы медной руды на месторождении </w:t>
      </w:r>
      <w:proofErr w:type="spellStart"/>
      <w:r w:rsidRPr="00F00487">
        <w:t>Каялых-Узень</w:t>
      </w:r>
      <w:proofErr w:type="spellEnd"/>
      <w:r w:rsidRPr="00F00487">
        <w:t xml:space="preserve"> </w:t>
      </w:r>
      <w:proofErr w:type="spellStart"/>
      <w:r w:rsidRPr="00F00487">
        <w:t>Туимской</w:t>
      </w:r>
      <w:proofErr w:type="spellEnd"/>
      <w:r w:rsidRPr="00F00487">
        <w:t xml:space="preserve"> группы в начале 30-х гг. XX </w:t>
      </w:r>
      <w:proofErr w:type="gramStart"/>
      <w:r w:rsidRPr="00F00487">
        <w:t>в</w:t>
      </w:r>
      <w:proofErr w:type="gramEnd"/>
      <w:r w:rsidRPr="00F00487">
        <w:t xml:space="preserve">. оценивались в 80 тыс. т. </w:t>
      </w:r>
      <w:proofErr w:type="gramStart"/>
      <w:r w:rsidRPr="00F00487">
        <w:t>при</w:t>
      </w:r>
      <w:proofErr w:type="gramEnd"/>
      <w:r w:rsidRPr="00F00487">
        <w:t xml:space="preserve"> содержании меди в 2% [1, л. 40].</w:t>
      </w:r>
    </w:p>
    <w:p w:rsidR="00F00487" w:rsidRPr="00F00487" w:rsidRDefault="00F00487" w:rsidP="00F00487">
      <w:pPr>
        <w:pStyle w:val="a3"/>
        <w:shd w:val="clear" w:color="auto" w:fill="FFFFFF"/>
        <w:spacing w:before="0" w:beforeAutospacing="0" w:after="120" w:afterAutospacing="0"/>
      </w:pPr>
      <w:r>
        <w:t xml:space="preserve">    </w:t>
      </w:r>
      <w:r w:rsidRPr="00F00487">
        <w:t xml:space="preserve">В 1935 г. еще в ходе продолжающихся изысканий </w:t>
      </w:r>
      <w:proofErr w:type="spellStart"/>
      <w:r w:rsidRPr="00F00487">
        <w:t>Туимской</w:t>
      </w:r>
      <w:proofErr w:type="spellEnd"/>
      <w:r w:rsidRPr="00F00487">
        <w:t xml:space="preserve"> геологоразведочной партии началось строительство обогатительной фабрики на одноименном рудоуправлении, а уже в 1937 г. предприятие стало выпускать свою основную продукцию – шеелитовый концентрат. По данным В.К. </w:t>
      </w:r>
      <w:proofErr w:type="spellStart"/>
      <w:r w:rsidRPr="00F00487">
        <w:t>Шулбаева</w:t>
      </w:r>
      <w:proofErr w:type="spellEnd"/>
      <w:r w:rsidRPr="00F00487">
        <w:t xml:space="preserve">, «в первый год </w:t>
      </w:r>
      <w:proofErr w:type="spellStart"/>
      <w:r w:rsidRPr="00F00487">
        <w:t>Туимским</w:t>
      </w:r>
      <w:proofErr w:type="spellEnd"/>
      <w:r w:rsidRPr="00F00487">
        <w:t xml:space="preserve"> рудоуправлением было произведено товарной продукции на 500 тыс. руб. (в ценах соответствующих лет), на предприятии работало 99 чел., в том числе 68 рабочих. В последующие годы предприятие продолжало развиваться, увеличивались мощности по обогащению руды, росла численность промышленно-производственного персонала» [2, с. 30].</w:t>
      </w:r>
    </w:p>
    <w:p w:rsidR="00F00487" w:rsidRPr="00F00487" w:rsidRDefault="00F00487" w:rsidP="00F00487">
      <w:pPr>
        <w:pStyle w:val="a3"/>
        <w:shd w:val="clear" w:color="auto" w:fill="FFFFFF"/>
        <w:spacing w:before="0" w:beforeAutospacing="0" w:after="120" w:afterAutospacing="0"/>
      </w:pPr>
      <w:r>
        <w:t xml:space="preserve">   </w:t>
      </w:r>
      <w:r w:rsidRPr="00F00487">
        <w:rPr>
          <w:b/>
        </w:rPr>
        <w:t>Хакасия располагала существенными запасами железной руды, но известное Абаканское месторождение после революции несколько десятилетий находилось в запустении</w:t>
      </w:r>
      <w:r w:rsidRPr="00F00487">
        <w:t xml:space="preserve">. Добыча железной руды практически не велась. К моменту образования </w:t>
      </w:r>
      <w:proofErr w:type="spellStart"/>
      <w:r w:rsidRPr="00F00487">
        <w:t>Таштыпского</w:t>
      </w:r>
      <w:proofErr w:type="spellEnd"/>
      <w:r w:rsidRPr="00F00487">
        <w:t xml:space="preserve"> района (1925 г.) </w:t>
      </w:r>
      <w:r w:rsidRPr="00F00487">
        <w:rPr>
          <w:u w:val="single"/>
        </w:rPr>
        <w:t xml:space="preserve">работы на Абаканском железоделательном заводе были в очередной раз приостановлены. </w:t>
      </w:r>
      <w:r w:rsidRPr="00F00487">
        <w:t xml:space="preserve">В 1926 г. завод был демонтирован, часть оборудования была перевезена на </w:t>
      </w:r>
      <w:proofErr w:type="spellStart"/>
      <w:r w:rsidRPr="00F00487">
        <w:t>Гурьевский</w:t>
      </w:r>
      <w:proofErr w:type="spellEnd"/>
      <w:r w:rsidRPr="00F00487">
        <w:t xml:space="preserve"> завод. Сохранившееся оборудование и производственное помещение механического цеха позднее послужили основой для создания промартели. Оставшиеся без работы специалисты литейного дела и механической обработки металла наладили производство сельскохозяйственного инвентаря для удовлетворения потребностей создающихся колхозов и оборудования для старательских артелей по добыче золота [3, с. 58–59].</w:t>
      </w:r>
    </w:p>
    <w:p w:rsidR="00F00487" w:rsidRPr="00F00487" w:rsidRDefault="00F00487" w:rsidP="00F00487">
      <w:pPr>
        <w:pStyle w:val="a3"/>
        <w:shd w:val="clear" w:color="auto" w:fill="FFFFFF"/>
        <w:spacing w:before="0" w:beforeAutospacing="0" w:after="120" w:afterAutospacing="0"/>
      </w:pPr>
      <w:r w:rsidRPr="00F00487">
        <w:rPr>
          <w:b/>
        </w:rPr>
        <w:t>В 1930-е гг</w:t>
      </w:r>
      <w:r w:rsidRPr="00F00487">
        <w:t xml:space="preserve">., благодаря возросшей потребности в </w:t>
      </w:r>
      <w:r w:rsidRPr="00F00487">
        <w:rPr>
          <w:b/>
        </w:rPr>
        <w:t>железной руде</w:t>
      </w:r>
      <w:r w:rsidRPr="00F00487">
        <w:t xml:space="preserve"> в годы первых пятилеток, на Абаканском месторождении </w:t>
      </w:r>
      <w:r w:rsidRPr="00F00487">
        <w:rPr>
          <w:b/>
        </w:rPr>
        <w:t>вновь велись разведывательные работы</w:t>
      </w:r>
      <w:r w:rsidRPr="00F00487">
        <w:t>, но с длительными перерывами. В рамках данных геологоразведочных работ удалось выяснить, что общие запасы железной руды предварительно исчисляются в 28 млн. 75 тыс. т. [1, л. 27].</w:t>
      </w:r>
    </w:p>
    <w:p w:rsidR="00F00487" w:rsidRPr="00F00487" w:rsidRDefault="00F00487" w:rsidP="00F00487">
      <w:pPr>
        <w:pStyle w:val="a3"/>
        <w:shd w:val="clear" w:color="auto" w:fill="FFFFFF"/>
        <w:spacing w:before="0" w:beforeAutospacing="0" w:after="120" w:afterAutospacing="0"/>
      </w:pPr>
      <w:r w:rsidRPr="00F00487">
        <w:t xml:space="preserve">Хакасия в указанный период времени имела значительные </w:t>
      </w:r>
      <w:r w:rsidRPr="00F00487">
        <w:rPr>
          <w:b/>
        </w:rPr>
        <w:t>запасы каменного угля</w:t>
      </w:r>
      <w:r w:rsidRPr="00F00487">
        <w:t xml:space="preserve">, которые по </w:t>
      </w:r>
      <w:proofErr w:type="spellStart"/>
      <w:r w:rsidRPr="00F00487">
        <w:t>Хакасско-Минусинскому</w:t>
      </w:r>
      <w:proofErr w:type="spellEnd"/>
      <w:r w:rsidRPr="00F00487">
        <w:t xml:space="preserve"> бассейну исчисляются более чем в 20 млрд. т. [4, с. 72]. Продолжалась его разработка, </w:t>
      </w:r>
      <w:r w:rsidRPr="00F00487">
        <w:lastRenderedPageBreak/>
        <w:t xml:space="preserve">начатая в регионе еще до революции. Так, в 1930 г. </w:t>
      </w:r>
      <w:r w:rsidRPr="00F00487">
        <w:rPr>
          <w:b/>
        </w:rPr>
        <w:t>было добыто 142 тыс.</w:t>
      </w:r>
      <w:r w:rsidRPr="00F00487">
        <w:t xml:space="preserve"> т. [5, с. 17]. Этому также способствовала возросшая потребность в угле в связи с развитием металлургии, электроэнергетики, транспортной сферы в годы индустриализации.</w:t>
      </w:r>
    </w:p>
    <w:p w:rsidR="00F00487" w:rsidRPr="00F00487" w:rsidRDefault="00F00487" w:rsidP="00F00487">
      <w:pPr>
        <w:pStyle w:val="a3"/>
        <w:shd w:val="clear" w:color="auto" w:fill="FFFFFF"/>
        <w:spacing w:before="0" w:beforeAutospacing="0" w:after="120" w:afterAutospacing="0"/>
      </w:pPr>
      <w:r w:rsidRPr="00F00487">
        <w:rPr>
          <w:b/>
        </w:rPr>
        <w:t>Значительные запасы соли в горьких и соленых озерах Хакасии</w:t>
      </w:r>
      <w:r w:rsidRPr="00F00487">
        <w:t xml:space="preserve"> (действительные запасы глауберовой соли определялись более чем в 30 млн. т. [6, с. 148]), наличие предприятий, созданных еще в дореволюционный период, а также потребности населения </w:t>
      </w:r>
      <w:r w:rsidRPr="00F00487">
        <w:rPr>
          <w:b/>
        </w:rPr>
        <w:t>способствовало дальнейшему развитию на территории региона солеварения. Т</w:t>
      </w:r>
      <w:r w:rsidRPr="00F00487">
        <w:t xml:space="preserve">ак, в I квартале 1925/26 г. на соль-заводе «Октябрьский» было добыто 272,9 т. поваренной соли, а в III квартале того же года 310,67 т. [7, </w:t>
      </w:r>
      <w:proofErr w:type="spellStart"/>
      <w:r w:rsidRPr="00F00487">
        <w:t>лл</w:t>
      </w:r>
      <w:proofErr w:type="spellEnd"/>
      <w:r w:rsidRPr="00F00487">
        <w:t>. 15, 96].</w:t>
      </w:r>
    </w:p>
    <w:p w:rsidR="00F00487" w:rsidRPr="00F00487" w:rsidRDefault="00F00487" w:rsidP="00F00487">
      <w:pPr>
        <w:pStyle w:val="a3"/>
        <w:shd w:val="clear" w:color="auto" w:fill="FFFFFF"/>
        <w:spacing w:before="0" w:beforeAutospacing="0" w:after="120" w:afterAutospacing="0"/>
      </w:pPr>
      <w:r>
        <w:t xml:space="preserve">    </w:t>
      </w:r>
      <w:r w:rsidRPr="00F00487">
        <w:t xml:space="preserve">В данный период Хакасия располагала </w:t>
      </w:r>
      <w:r w:rsidRPr="00F00487">
        <w:rPr>
          <w:b/>
        </w:rPr>
        <w:t>большими запасами лесных ресурсов</w:t>
      </w:r>
      <w:r w:rsidRPr="00F00487">
        <w:t>, общая площадь которых к началу 1930-х гг. исчисляется в 3009 тыс. га, в том числе в лесных дачах общегосударственного значения 1907 тыс. га. [6, с. 148–149].</w:t>
      </w:r>
    </w:p>
    <w:p w:rsidR="00F00487" w:rsidRPr="00F00487" w:rsidRDefault="00F00487" w:rsidP="00F00487">
      <w:pPr>
        <w:pStyle w:val="a3"/>
        <w:shd w:val="clear" w:color="auto" w:fill="FFFFFF"/>
        <w:spacing w:before="0" w:beforeAutospacing="0" w:after="120" w:afterAutospacing="0"/>
      </w:pPr>
      <w:r>
        <w:rPr>
          <w:b/>
        </w:rPr>
        <w:t xml:space="preserve">    </w:t>
      </w:r>
      <w:r w:rsidRPr="00F00487">
        <w:rPr>
          <w:b/>
        </w:rPr>
        <w:t>Для бурного экономического роста в стране требовалось огромное количество круглого леса и пиломатериалов</w:t>
      </w:r>
      <w:r w:rsidRPr="00F00487">
        <w:t xml:space="preserve">. Поэтому </w:t>
      </w:r>
      <w:r w:rsidRPr="00F00487">
        <w:rPr>
          <w:b/>
        </w:rPr>
        <w:t>объемы по заготовке древесины были весьма существенными</w:t>
      </w:r>
      <w:r w:rsidRPr="00F00487">
        <w:t xml:space="preserve">. Так, в 1931 г. в Хакасии было заготовлено 320 тыс. куб. м. делового и дровяного леса, </w:t>
      </w:r>
      <w:r w:rsidRPr="00F00487">
        <w:rPr>
          <w:b/>
        </w:rPr>
        <w:t xml:space="preserve">а на лесозаготовках и на сплаве было занято 1866 чел. </w:t>
      </w:r>
      <w:r w:rsidRPr="00F00487">
        <w:t>[8, л. 117].</w:t>
      </w:r>
    </w:p>
    <w:p w:rsidR="00F00487" w:rsidRPr="00F00487" w:rsidRDefault="00F00487" w:rsidP="00F00487">
      <w:pPr>
        <w:pStyle w:val="a3"/>
        <w:shd w:val="clear" w:color="auto" w:fill="FFFFFF"/>
        <w:spacing w:before="0" w:beforeAutospacing="0" w:after="120" w:afterAutospacing="0"/>
      </w:pPr>
      <w:r>
        <w:t xml:space="preserve">    </w:t>
      </w:r>
      <w:r w:rsidRPr="00F00487">
        <w:rPr>
          <w:b/>
        </w:rPr>
        <w:t xml:space="preserve">В 1929 г. постановлением Совета Народных Комиссаров СССР было принято решение о строительстве крупного лесозавода в Хакасии. </w:t>
      </w:r>
      <w:r w:rsidRPr="00F00487">
        <w:t xml:space="preserve">Промышленная площадка под строительство предприятия была выбрана вблизи </w:t>
      </w:r>
      <w:proofErr w:type="spellStart"/>
      <w:r w:rsidRPr="00F00487">
        <w:t>аала</w:t>
      </w:r>
      <w:proofErr w:type="spellEnd"/>
      <w:r w:rsidRPr="00F00487">
        <w:t xml:space="preserve"> </w:t>
      </w:r>
      <w:proofErr w:type="spellStart"/>
      <w:r w:rsidRPr="00F00487">
        <w:t>Аскыров</w:t>
      </w:r>
      <w:proofErr w:type="spellEnd"/>
      <w:r w:rsidRPr="00F00487">
        <w:t xml:space="preserve"> на берегу Енисея, в 18 км от г. Абакана и в 10 км от ближайшей железнодорожной станции «Черногорские копи». Удобное размещение предприятия рядом с протоками Тихая и </w:t>
      </w:r>
      <w:proofErr w:type="spellStart"/>
      <w:r w:rsidRPr="00F00487">
        <w:t>Аскировская</w:t>
      </w:r>
      <w:proofErr w:type="spellEnd"/>
      <w:r w:rsidRPr="00F00487">
        <w:t xml:space="preserve"> на сплавных путях по рекам Абакану и Енисею давало возможность выгодной доставки большей части леса, перерабатываемого на заводе.</w:t>
      </w:r>
    </w:p>
    <w:p w:rsidR="00F00487" w:rsidRPr="00F00487" w:rsidRDefault="00F00487" w:rsidP="00F00487">
      <w:pPr>
        <w:pStyle w:val="a3"/>
        <w:shd w:val="clear" w:color="auto" w:fill="FFFFFF"/>
        <w:spacing w:before="0" w:beforeAutospacing="0" w:after="120" w:afterAutospacing="0"/>
      </w:pPr>
      <w:r>
        <w:t xml:space="preserve">   </w:t>
      </w:r>
      <w:r w:rsidRPr="00F00487">
        <w:t xml:space="preserve">Строительство предприятия было начато в 1930 г., а в 1932 г., состоялся запуск производственных мощностей. Как отмечает В.К. </w:t>
      </w:r>
      <w:proofErr w:type="spellStart"/>
      <w:r w:rsidRPr="00F00487">
        <w:t>Шулбаев</w:t>
      </w:r>
      <w:proofErr w:type="spellEnd"/>
      <w:r w:rsidRPr="00F00487">
        <w:t xml:space="preserve">, «в год ввода предприятия в эксплуатацию численность персонала составила 568 чел., из них 318 рабочих. Было произведено 51,1 тыс. куб. м. пиломатериалов, которые в основном были направлены на строительство Днепровской ГЭС, предприятий и организаций </w:t>
      </w:r>
      <w:proofErr w:type="spellStart"/>
      <w:r w:rsidRPr="00F00487">
        <w:t>Кузбаса</w:t>
      </w:r>
      <w:proofErr w:type="spellEnd"/>
      <w:r w:rsidRPr="00F00487">
        <w:t xml:space="preserve"> («</w:t>
      </w:r>
      <w:proofErr w:type="spellStart"/>
      <w:r w:rsidRPr="00F00487">
        <w:t>Кузнецкстрой</w:t>
      </w:r>
      <w:proofErr w:type="spellEnd"/>
      <w:r w:rsidRPr="00F00487">
        <w:t>», «</w:t>
      </w:r>
      <w:proofErr w:type="spellStart"/>
      <w:r w:rsidRPr="00F00487">
        <w:t>Кузбасжилстрой</w:t>
      </w:r>
      <w:proofErr w:type="spellEnd"/>
      <w:r w:rsidRPr="00F00487">
        <w:t>») и другие районы, часть использована в собственном строительстве» [2, с. 31].</w:t>
      </w:r>
    </w:p>
    <w:p w:rsidR="00F00487" w:rsidRPr="00F00487" w:rsidRDefault="00F00487" w:rsidP="00F00487">
      <w:pPr>
        <w:pStyle w:val="a3"/>
        <w:shd w:val="clear" w:color="auto" w:fill="FFFFFF"/>
        <w:spacing w:before="0" w:beforeAutospacing="0" w:after="120" w:afterAutospacing="0"/>
        <w:rPr>
          <w:b/>
        </w:rPr>
      </w:pPr>
      <w:r>
        <w:t xml:space="preserve">   </w:t>
      </w:r>
      <w:r w:rsidRPr="00F00487">
        <w:rPr>
          <w:b/>
        </w:rPr>
        <w:t>Лесозавод стал самым крупным предприятием перерабатывающей промышленности региона.</w:t>
      </w:r>
    </w:p>
    <w:p w:rsidR="00F00487" w:rsidRPr="00F00487" w:rsidRDefault="00F00487" w:rsidP="00F00487">
      <w:pPr>
        <w:pStyle w:val="a3"/>
        <w:shd w:val="clear" w:color="auto" w:fill="FFFFFF"/>
        <w:spacing w:before="0" w:beforeAutospacing="0" w:after="120" w:afterAutospacing="0"/>
      </w:pPr>
      <w:r>
        <w:t xml:space="preserve">   </w:t>
      </w:r>
      <w:r w:rsidRPr="00F00487">
        <w:t xml:space="preserve">Хакасия, кроме полезных ископаемых, располагала существенными запасами природных ресурсов для производства строительных материалов. </w:t>
      </w:r>
      <w:r w:rsidRPr="00F00487">
        <w:rPr>
          <w:b/>
        </w:rPr>
        <w:t>В регионе располагались месторождения глины, песка, песчаника и т.п. Благодаря этому развивалась индустрия по изготовлению стройматериалов</w:t>
      </w:r>
      <w:r w:rsidRPr="00F00487">
        <w:t xml:space="preserve">. Так, </w:t>
      </w:r>
      <w:proofErr w:type="gramStart"/>
      <w:r w:rsidRPr="00F00487">
        <w:t>в начале</w:t>
      </w:r>
      <w:proofErr w:type="gramEnd"/>
      <w:r w:rsidRPr="00F00487">
        <w:t xml:space="preserve"> 1930-х гг. в Хакасии в </w:t>
      </w:r>
      <w:r w:rsidRPr="00F00487">
        <w:rPr>
          <w:b/>
        </w:rPr>
        <w:t>данной сфере работало 11 артелей</w:t>
      </w:r>
      <w:r w:rsidRPr="00F00487">
        <w:t xml:space="preserve"> [8, л. 118]. Они производили кирпич, черепицу, алебастр, известь и прочие строительные материалы.</w:t>
      </w:r>
    </w:p>
    <w:p w:rsidR="00F00487" w:rsidRPr="00F00487" w:rsidRDefault="00F00487" w:rsidP="00F00487">
      <w:pPr>
        <w:pStyle w:val="a3"/>
        <w:shd w:val="clear" w:color="auto" w:fill="FFFFFF"/>
        <w:spacing w:before="0" w:beforeAutospacing="0" w:after="120" w:afterAutospacing="0"/>
      </w:pPr>
      <w:r>
        <w:t xml:space="preserve">   </w:t>
      </w:r>
      <w:r w:rsidR="005E0E23">
        <w:t xml:space="preserve">  </w:t>
      </w:r>
      <w:r w:rsidRPr="00F00487">
        <w:t xml:space="preserve">В Хакасии, как и по всей стране, в годы индустриализации в связи с возросшими потребностями производства и населения в электроэнергии </w:t>
      </w:r>
      <w:r w:rsidRPr="005E0E23">
        <w:rPr>
          <w:b/>
        </w:rPr>
        <w:t>продолжалось развитие электроэнергетики</w:t>
      </w:r>
      <w:r w:rsidRPr="00F00487">
        <w:t xml:space="preserve">. Еще </w:t>
      </w:r>
      <w:r w:rsidRPr="005E0E23">
        <w:rPr>
          <w:b/>
        </w:rPr>
        <w:t xml:space="preserve">в 1924 г. в с. </w:t>
      </w:r>
      <w:proofErr w:type="spellStart"/>
      <w:r w:rsidRPr="005E0E23">
        <w:rPr>
          <w:b/>
        </w:rPr>
        <w:t>Усть-Абаканское</w:t>
      </w:r>
      <w:proofErr w:type="spellEnd"/>
      <w:r w:rsidRPr="005E0E23">
        <w:rPr>
          <w:b/>
        </w:rPr>
        <w:t xml:space="preserve"> была построена первая электростанция </w:t>
      </w:r>
      <w:r w:rsidRPr="00F00487">
        <w:t xml:space="preserve">мощностью 25 кВт., которая за период с 1 октября 1927 г. по 30 сентября 1928 г. произвела 33354 кВт/ч. электроэнергии [9, </w:t>
      </w:r>
      <w:proofErr w:type="spellStart"/>
      <w:r w:rsidRPr="00F00487">
        <w:t>лл</w:t>
      </w:r>
      <w:proofErr w:type="spellEnd"/>
      <w:r w:rsidRPr="00F00487">
        <w:t xml:space="preserve">. 63–63 </w:t>
      </w:r>
      <w:proofErr w:type="gramStart"/>
      <w:r w:rsidRPr="00F00487">
        <w:t>об</w:t>
      </w:r>
      <w:proofErr w:type="gramEnd"/>
      <w:r w:rsidRPr="00F00487">
        <w:t xml:space="preserve">.]. В 1930 г. в регионе было выработано 4 млн. кВт/ч. электроэнергии [5, с. 17]. </w:t>
      </w:r>
      <w:r w:rsidRPr="005E0E23">
        <w:rPr>
          <w:b/>
        </w:rPr>
        <w:t>В 1934 г. первый ток дала городская тепловая электростанция</w:t>
      </w:r>
      <w:r w:rsidRPr="00F00487">
        <w:t>. Также в это время увеличивалась выработка электроэнергии на горнодобывающих предприятиях. Так, в 1932 г. золотодобывающие рудники располагали энергией в 1028 кВт/ч., а в 1935 г. уже в 4239 кВт/ч. [10, с. 109].</w:t>
      </w:r>
    </w:p>
    <w:p w:rsidR="00F00487" w:rsidRPr="00F00487" w:rsidRDefault="005E0E23" w:rsidP="00F00487">
      <w:pPr>
        <w:pStyle w:val="a3"/>
        <w:shd w:val="clear" w:color="auto" w:fill="FFFFFF"/>
        <w:spacing w:before="0" w:beforeAutospacing="0" w:after="120" w:afterAutospacing="0"/>
      </w:pPr>
      <w:r>
        <w:t xml:space="preserve">   </w:t>
      </w:r>
      <w:r w:rsidR="00F00487" w:rsidRPr="00F00487">
        <w:t xml:space="preserve">Потребности населения в различных товарах и услугах способствовали появлению и развитию кустарного, а затем промышленного производства в регионе. </w:t>
      </w:r>
      <w:r w:rsidR="00F00487" w:rsidRPr="005E0E23">
        <w:rPr>
          <w:b/>
        </w:rPr>
        <w:t xml:space="preserve">В каждом районе Хакасии действовали мельницы, кузницы, слесарные, столярные, швейные мастерские, хлебопекарни прочие подобные предприятия. </w:t>
      </w:r>
      <w:r w:rsidR="00F00487" w:rsidRPr="00F00487">
        <w:t xml:space="preserve">Так, в 1930 г. на станции Сон </w:t>
      </w:r>
      <w:proofErr w:type="spellStart"/>
      <w:r w:rsidR="00F00487" w:rsidRPr="00F00487">
        <w:t>Боградского</w:t>
      </w:r>
      <w:proofErr w:type="spellEnd"/>
      <w:r w:rsidR="00F00487" w:rsidRPr="00F00487">
        <w:t xml:space="preserve"> района работало 2 кузницы, 2 мебельных мастерских, 2 хлебопекарни, существовало производство колес и спиц, имелось 2 обувные и 3 швейных мастерских и прочее мелкое производство [11, л. 3]. Также практически в каждом селе проживало небольшое количество кустарей, которые занимались бондарным делом, обжигом извести и другими промыслами. Мелкое промышленное производство было представлено такими предприятиями, как кожевенный завод Хакасской окружной </w:t>
      </w:r>
      <w:proofErr w:type="spellStart"/>
      <w:r w:rsidR="00F00487" w:rsidRPr="00F00487">
        <w:t>деткомиссии</w:t>
      </w:r>
      <w:proofErr w:type="spellEnd"/>
      <w:r w:rsidR="00F00487" w:rsidRPr="00F00487">
        <w:t xml:space="preserve">, </w:t>
      </w:r>
      <w:proofErr w:type="spellStart"/>
      <w:r w:rsidR="00F00487" w:rsidRPr="00F00487">
        <w:t>абакано-заводская</w:t>
      </w:r>
      <w:proofErr w:type="spellEnd"/>
      <w:r w:rsidR="00F00487" w:rsidRPr="00F00487">
        <w:t xml:space="preserve"> промыслово-кооперативная артель «Старый литейщик», </w:t>
      </w:r>
      <w:proofErr w:type="spellStart"/>
      <w:r w:rsidR="00F00487" w:rsidRPr="00F00487">
        <w:t>пимокатная</w:t>
      </w:r>
      <w:proofErr w:type="spellEnd"/>
      <w:r w:rsidR="00F00487" w:rsidRPr="00F00487">
        <w:t xml:space="preserve"> артель «Восход» и другими [9, </w:t>
      </w:r>
      <w:proofErr w:type="spellStart"/>
      <w:r w:rsidR="00F00487" w:rsidRPr="00F00487">
        <w:t>лл</w:t>
      </w:r>
      <w:proofErr w:type="spellEnd"/>
      <w:r w:rsidR="00F00487" w:rsidRPr="00F00487">
        <w:t>. 16, 31, 35].</w:t>
      </w:r>
    </w:p>
    <w:p w:rsidR="00F00487" w:rsidRPr="005E0E23" w:rsidRDefault="005E0E23" w:rsidP="00F00487">
      <w:pPr>
        <w:pStyle w:val="a3"/>
        <w:shd w:val="clear" w:color="auto" w:fill="FFFFFF"/>
        <w:spacing w:before="0" w:beforeAutospacing="0" w:after="120" w:afterAutospacing="0"/>
        <w:rPr>
          <w:b/>
        </w:rPr>
      </w:pPr>
      <w:r>
        <w:t xml:space="preserve">   </w:t>
      </w:r>
      <w:r w:rsidR="00F00487" w:rsidRPr="00F00487">
        <w:t xml:space="preserve">Существенным фактором в процессе формирования индустрии в регионе </w:t>
      </w:r>
      <w:r w:rsidR="00F00487" w:rsidRPr="005E0E23">
        <w:rPr>
          <w:b/>
        </w:rPr>
        <w:t>была урбанизация</w:t>
      </w:r>
      <w:r w:rsidR="00F00487" w:rsidRPr="00F00487">
        <w:t xml:space="preserve">. В 20-е – 30-е гг. XX </w:t>
      </w:r>
      <w:proofErr w:type="gramStart"/>
      <w:r w:rsidR="00F00487" w:rsidRPr="00F00487">
        <w:t>в</w:t>
      </w:r>
      <w:proofErr w:type="gramEnd"/>
      <w:r w:rsidR="00F00487" w:rsidRPr="00F00487">
        <w:t xml:space="preserve">. </w:t>
      </w:r>
      <w:proofErr w:type="gramStart"/>
      <w:r w:rsidR="00F00487" w:rsidRPr="00F00487">
        <w:t>в</w:t>
      </w:r>
      <w:proofErr w:type="gramEnd"/>
      <w:r w:rsidR="00F00487" w:rsidRPr="00F00487">
        <w:t xml:space="preserve"> Хакасии, как и по всей стране, росла численность городского населения, образовывались </w:t>
      </w:r>
      <w:r w:rsidR="00F00487" w:rsidRPr="00F00487">
        <w:lastRenderedPageBreak/>
        <w:t xml:space="preserve">новые города. Так, в 1926 г. численность городского населения составляла 5,9 тыс. чел. или 5% от общей численности, то в 1930 г. его количество возросло до 25 тыс. чел. или 16% от общей численности, а в 1939 г. оно увеличилось до 111,1 тыс. чел. или 40% от общей численности [5, </w:t>
      </w:r>
      <w:proofErr w:type="gramStart"/>
      <w:r w:rsidR="00F00487" w:rsidRPr="00F00487">
        <w:t>с</w:t>
      </w:r>
      <w:proofErr w:type="gramEnd"/>
      <w:r w:rsidR="00F00487" w:rsidRPr="00F00487">
        <w:t xml:space="preserve">. 5]. </w:t>
      </w:r>
      <w:r w:rsidR="00F00487" w:rsidRPr="005E0E23">
        <w:rPr>
          <w:b/>
        </w:rPr>
        <w:t xml:space="preserve">В это время в регионе были образованы такие города, как Абакан (1931 г.), </w:t>
      </w:r>
      <w:proofErr w:type="spellStart"/>
      <w:r w:rsidR="00F00487" w:rsidRPr="005E0E23">
        <w:rPr>
          <w:b/>
        </w:rPr>
        <w:t>Черногорск</w:t>
      </w:r>
      <w:proofErr w:type="spellEnd"/>
      <w:r w:rsidR="00F00487" w:rsidRPr="005E0E23">
        <w:rPr>
          <w:b/>
        </w:rPr>
        <w:t xml:space="preserve"> (1936 г.). Это вело к притоку дополнительных рабочих рук в индустрию.</w:t>
      </w:r>
    </w:p>
    <w:p w:rsidR="00F00487" w:rsidRPr="00F00487" w:rsidRDefault="005E0E23" w:rsidP="00F00487">
      <w:pPr>
        <w:pStyle w:val="a3"/>
        <w:shd w:val="clear" w:color="auto" w:fill="FFFFFF"/>
        <w:spacing w:before="0" w:beforeAutospacing="0" w:after="120" w:afterAutospacing="0"/>
      </w:pPr>
      <w:r>
        <w:t xml:space="preserve">   </w:t>
      </w:r>
      <w:r w:rsidR="00F00487" w:rsidRPr="00F00487">
        <w:t xml:space="preserve">Промышленному развитию Хакасии в указанный период способствовала транспортная освоенность региона. </w:t>
      </w:r>
      <w:r w:rsidR="00F00487" w:rsidRPr="005E0E23">
        <w:rPr>
          <w:b/>
        </w:rPr>
        <w:t xml:space="preserve">В 1925 г. завершено строительство </w:t>
      </w:r>
      <w:proofErr w:type="spellStart"/>
      <w:r w:rsidR="00F00487" w:rsidRPr="005E0E23">
        <w:rPr>
          <w:b/>
        </w:rPr>
        <w:t>Ачинско-Минусинской</w:t>
      </w:r>
      <w:proofErr w:type="spellEnd"/>
      <w:r w:rsidR="00F00487" w:rsidRPr="005E0E23">
        <w:rPr>
          <w:b/>
        </w:rPr>
        <w:t xml:space="preserve"> железной дороги и открыто грузовое и пассажирское сообщения на линии Абакан – Ачинск – Красноярск</w:t>
      </w:r>
      <w:r w:rsidR="00F00487" w:rsidRPr="00F00487">
        <w:t xml:space="preserve">. Продолжали действовать почтовые тракты, из которых следует отметить: </w:t>
      </w:r>
      <w:proofErr w:type="spellStart"/>
      <w:r w:rsidR="00F00487" w:rsidRPr="00F00487">
        <w:t>Усть-Абаканское</w:t>
      </w:r>
      <w:proofErr w:type="spellEnd"/>
      <w:r w:rsidR="00F00487" w:rsidRPr="00F00487">
        <w:t xml:space="preserve"> – </w:t>
      </w:r>
      <w:proofErr w:type="spellStart"/>
      <w:r w:rsidR="00F00487" w:rsidRPr="00F00487">
        <w:t>Аскыз</w:t>
      </w:r>
      <w:proofErr w:type="spellEnd"/>
      <w:r w:rsidR="00F00487" w:rsidRPr="00F00487">
        <w:t xml:space="preserve"> – Таштып, Чебаки – </w:t>
      </w:r>
      <w:proofErr w:type="spellStart"/>
      <w:r w:rsidR="00F00487" w:rsidRPr="00F00487">
        <w:t>Шира</w:t>
      </w:r>
      <w:proofErr w:type="spellEnd"/>
      <w:r w:rsidR="00F00487" w:rsidRPr="00F00487">
        <w:t xml:space="preserve"> – </w:t>
      </w:r>
      <w:proofErr w:type="spellStart"/>
      <w:r w:rsidR="00F00487" w:rsidRPr="00F00487">
        <w:t>Батени</w:t>
      </w:r>
      <w:proofErr w:type="spellEnd"/>
      <w:r w:rsidR="00F00487" w:rsidRPr="00F00487">
        <w:t xml:space="preserve">, </w:t>
      </w:r>
      <w:proofErr w:type="spellStart"/>
      <w:r w:rsidR="00F00487" w:rsidRPr="00F00487">
        <w:t>Сарала</w:t>
      </w:r>
      <w:proofErr w:type="spellEnd"/>
      <w:r w:rsidR="00F00487" w:rsidRPr="00F00487">
        <w:t xml:space="preserve"> – Божье озеро – Ужур. </w:t>
      </w:r>
      <w:r w:rsidR="00F00487" w:rsidRPr="005E0E23">
        <w:rPr>
          <w:b/>
        </w:rPr>
        <w:t xml:space="preserve">Работали пристани на реках Абакан, Енисей. Осуществлялся сплав по рекам Абакан, </w:t>
      </w:r>
      <w:proofErr w:type="spellStart"/>
      <w:r w:rsidR="00F00487" w:rsidRPr="005E0E23">
        <w:rPr>
          <w:b/>
        </w:rPr>
        <w:t>Аскыз</w:t>
      </w:r>
      <w:proofErr w:type="spellEnd"/>
      <w:r w:rsidR="00F00487" w:rsidRPr="005E0E23">
        <w:rPr>
          <w:b/>
        </w:rPr>
        <w:t xml:space="preserve">, Тея, Белый и Черный </w:t>
      </w:r>
      <w:proofErr w:type="spellStart"/>
      <w:r w:rsidR="00F00487" w:rsidRPr="005E0E23">
        <w:rPr>
          <w:b/>
        </w:rPr>
        <w:t>Июсы</w:t>
      </w:r>
      <w:proofErr w:type="spellEnd"/>
      <w:r w:rsidR="00F00487" w:rsidRPr="00F00487">
        <w:t xml:space="preserve"> [6, с. 151–153].</w:t>
      </w:r>
    </w:p>
    <w:p w:rsidR="005E0E23" w:rsidRDefault="005E0E23" w:rsidP="00F00487">
      <w:pPr>
        <w:pStyle w:val="a3"/>
        <w:shd w:val="clear" w:color="auto" w:fill="FFFFFF"/>
        <w:spacing w:before="0" w:beforeAutospacing="0" w:after="120" w:afterAutospacing="0"/>
      </w:pPr>
      <w:r>
        <w:t xml:space="preserve">    </w:t>
      </w:r>
      <w:r w:rsidRPr="005E0E23">
        <w:rPr>
          <w:b/>
        </w:rPr>
        <w:t xml:space="preserve">Во второй половине 20-х г </w:t>
      </w:r>
      <w:r w:rsidR="00F00487" w:rsidRPr="005E0E23">
        <w:rPr>
          <w:b/>
        </w:rPr>
        <w:t>был взят курс на социалистическую индустриализацию</w:t>
      </w:r>
      <w:r w:rsidR="00F00487" w:rsidRPr="00F00487">
        <w:t xml:space="preserve"> для обеспечения экономической безопасности страны. Она предполагала реконструкцию действующих предприятий на базе новых техники и технологий, строительство новых предприятий, а также приоритетное развитие производства сре</w:t>
      </w:r>
      <w:proofErr w:type="gramStart"/>
      <w:r w:rsidR="00F00487" w:rsidRPr="00F00487">
        <w:t>дств пр</w:t>
      </w:r>
      <w:proofErr w:type="gramEnd"/>
      <w:r w:rsidR="00F00487" w:rsidRPr="00F00487">
        <w:t xml:space="preserve">оизводства. Еще данная политика предполагала всемерно содействовать развитию советской местной промышленности (район, округ, губерния, область, республика), всячески стимулируя местную инициативу в деле организации этой промышленности, рассчитанной на удовлетворение разнообразнейших потребностей населения [12]. </w:t>
      </w:r>
    </w:p>
    <w:p w:rsidR="00F00487" w:rsidRPr="00F00487" w:rsidRDefault="005E0E23" w:rsidP="00F00487">
      <w:pPr>
        <w:pStyle w:val="a3"/>
        <w:shd w:val="clear" w:color="auto" w:fill="FFFFFF"/>
        <w:spacing w:before="0" w:beforeAutospacing="0" w:after="120" w:afterAutospacing="0"/>
      </w:pPr>
      <w:r>
        <w:t xml:space="preserve">    </w:t>
      </w:r>
      <w:r w:rsidR="00F00487" w:rsidRPr="00F00487">
        <w:t xml:space="preserve">Индустриальному развитию Хакасии в указанный период также </w:t>
      </w:r>
      <w:r w:rsidR="00F00487" w:rsidRPr="005E0E23">
        <w:rPr>
          <w:b/>
        </w:rPr>
        <w:t>способствовали капиталовложения</w:t>
      </w:r>
      <w:r w:rsidR="00F00487" w:rsidRPr="00F00487">
        <w:t xml:space="preserve"> в промышленное строительство. Об этом могут свидетельствовать большие </w:t>
      </w:r>
      <w:r w:rsidR="00F00487" w:rsidRPr="005E0E23">
        <w:rPr>
          <w:b/>
        </w:rPr>
        <w:t>вложения в проведение геологоразведочных работ и создание крупных золотодобывающих предприятий</w:t>
      </w:r>
      <w:r w:rsidR="00F00487" w:rsidRPr="00F00487">
        <w:t xml:space="preserve"> вместе с необходимой им инфраструктурой. Проектными организациями определялись основные направления развития предприятий и подготавливались необходимые документы. Так, в «Титульных списках по капитальному строительству Абаканского, </w:t>
      </w:r>
      <w:proofErr w:type="spellStart"/>
      <w:r w:rsidR="00F00487" w:rsidRPr="00F00487">
        <w:t>Саралинского</w:t>
      </w:r>
      <w:proofErr w:type="spellEnd"/>
      <w:r w:rsidR="00F00487" w:rsidRPr="00F00487">
        <w:t xml:space="preserve"> и </w:t>
      </w:r>
      <w:proofErr w:type="spellStart"/>
      <w:r w:rsidR="00F00487" w:rsidRPr="00F00487">
        <w:t>Коммунаровского</w:t>
      </w:r>
      <w:proofErr w:type="spellEnd"/>
      <w:r w:rsidR="00F00487" w:rsidRPr="00F00487">
        <w:t xml:space="preserve"> приисковых управлений на 1932 г.» приводится внушительный по объему перечень объектов строительства. Прежде всего, это возведение производственных зданий и сооружений. Одновременно планировалось проведение геологоразведочных и горно-подготовительных работ, установка оборудования, создание транспортного, теплосилового и складского хозяйств, строительство жилья, объектов коммунального хозяйства и социально-культурной сферы [13, </w:t>
      </w:r>
      <w:proofErr w:type="spellStart"/>
      <w:r w:rsidR="00F00487" w:rsidRPr="00F00487">
        <w:t>лл</w:t>
      </w:r>
      <w:proofErr w:type="spellEnd"/>
      <w:r w:rsidR="00F00487" w:rsidRPr="00F00487">
        <w:t>. 1–15].</w:t>
      </w:r>
    </w:p>
    <w:p w:rsidR="00F00487" w:rsidRPr="00F00487" w:rsidRDefault="00F00487" w:rsidP="00F00487">
      <w:pPr>
        <w:pStyle w:val="a3"/>
        <w:shd w:val="clear" w:color="auto" w:fill="FFFFFF"/>
        <w:spacing w:before="0" w:beforeAutospacing="0" w:after="120" w:afterAutospacing="0"/>
      </w:pPr>
      <w:proofErr w:type="gramStart"/>
      <w:r w:rsidRPr="00F00487">
        <w:t xml:space="preserve">В целом, за </w:t>
      </w:r>
      <w:r w:rsidRPr="005E0E23">
        <w:rPr>
          <w:b/>
        </w:rPr>
        <w:t>1930–1935 гг. в промышленное строительство региона было вложено 51 млн. 599</w:t>
      </w:r>
      <w:r w:rsidRPr="00F00487">
        <w:t xml:space="preserve"> тыс. руб., из них 25 млн. руб. – в золотую промышленность, 17 млн. 260 тыс. руб. – в угольную и 7 млн. 432 тыс. – в лесную промышленность [14, с. 2].</w:t>
      </w:r>
      <w:proofErr w:type="gramEnd"/>
    </w:p>
    <w:p w:rsidR="00F00487" w:rsidRPr="00F00487" w:rsidRDefault="005E0E23" w:rsidP="00F00487">
      <w:pPr>
        <w:pStyle w:val="a3"/>
        <w:shd w:val="clear" w:color="auto" w:fill="FFFFFF"/>
        <w:spacing w:before="0" w:beforeAutospacing="0" w:after="120" w:afterAutospacing="0"/>
      </w:pPr>
      <w:r>
        <w:t xml:space="preserve">    </w:t>
      </w:r>
      <w:r w:rsidR="00F00487" w:rsidRPr="00F00487">
        <w:t xml:space="preserve">Существовал ряд </w:t>
      </w:r>
      <w:r w:rsidR="00F00487" w:rsidRPr="005E0E23">
        <w:rPr>
          <w:b/>
        </w:rPr>
        <w:t>факторов, которые затрудняли процесс формирования индустрии региона</w:t>
      </w:r>
      <w:r w:rsidR="00F00487" w:rsidRPr="00F00487">
        <w:t xml:space="preserve">. Одним из них был </w:t>
      </w:r>
      <w:r w:rsidR="00F00487" w:rsidRPr="005E0E23">
        <w:rPr>
          <w:b/>
        </w:rPr>
        <w:t>низкий уровень подготовки кадров</w:t>
      </w:r>
      <w:r w:rsidR="00F00487" w:rsidRPr="00F00487">
        <w:t xml:space="preserve">, который осложнял использование новой техники. Об этом может косвенно свидетельствовать низкая производительность механизмов (врубмашины использовались на 65%, конвейеры на 50%) на Черногорских шахтах в 1933 г. Не способствовало развитию промышленности </w:t>
      </w:r>
      <w:r w:rsidR="00F00487" w:rsidRPr="001D2417">
        <w:rPr>
          <w:b/>
        </w:rPr>
        <w:t>текучесть рабочей силы из-за отсутствия необходимых жилищно-бытовых условий, а также недостаточного внимания к организации труда и оплаты, снабжению рабочих</w:t>
      </w:r>
      <w:r w:rsidR="00F00487" w:rsidRPr="00F00487">
        <w:t xml:space="preserve"> [10, с. 148].</w:t>
      </w:r>
    </w:p>
    <w:p w:rsidR="00F00487" w:rsidRPr="00F00487" w:rsidRDefault="00F00487" w:rsidP="00F00487">
      <w:pPr>
        <w:pStyle w:val="a3"/>
        <w:shd w:val="clear" w:color="auto" w:fill="FFFFFF"/>
        <w:spacing w:before="0" w:beforeAutospacing="0" w:after="120" w:afterAutospacing="0"/>
      </w:pPr>
      <w:r w:rsidRPr="001D2417">
        <w:rPr>
          <w:b/>
        </w:rPr>
        <w:t>Завышенные плановые показатели</w:t>
      </w:r>
      <w:r w:rsidRPr="00F00487">
        <w:t xml:space="preserve"> тоже мало способствовали качественному ходу индустриализации не только во всей стране, но и в Хакасии. Так, годовой план по угледобыче Черногорским копям удалось выполнить только в декабре 1934 г., дав 400 тыс. т. [10, с. 121].</w:t>
      </w:r>
    </w:p>
    <w:p w:rsidR="00F00487" w:rsidRPr="00F00487" w:rsidRDefault="001D2417" w:rsidP="00F00487">
      <w:pPr>
        <w:pStyle w:val="a3"/>
        <w:shd w:val="clear" w:color="auto" w:fill="FFFFFF"/>
        <w:spacing w:before="0" w:beforeAutospacing="0" w:after="120" w:afterAutospacing="0"/>
      </w:pPr>
      <w:r>
        <w:t xml:space="preserve">    </w:t>
      </w:r>
      <w:r w:rsidR="00F00487" w:rsidRPr="00F00487">
        <w:t xml:space="preserve">Таким образом, </w:t>
      </w:r>
      <w:r w:rsidR="00F00487" w:rsidRPr="001D2417">
        <w:rPr>
          <w:b/>
        </w:rPr>
        <w:t>основными факторами индустриального развития</w:t>
      </w:r>
      <w:r w:rsidR="00F00487" w:rsidRPr="00F00487">
        <w:t xml:space="preserve"> Хакасии в середине 1920-х – конце 1930-х гг. являются </w:t>
      </w:r>
      <w:r w:rsidR="00F00487" w:rsidRPr="001D2417">
        <w:rPr>
          <w:b/>
        </w:rPr>
        <w:t xml:space="preserve">наличие богатых природных ресурсов, уровень развития промышленности региона, достигнутый в предшествующие периоды, потребности населения, урбанизация, транспортная освоенность территории, экономическая политика руководства страны, капиталовложения в промышленное строительство региона. </w:t>
      </w:r>
      <w:r w:rsidR="00F00487" w:rsidRPr="00F00487">
        <w:t>Они создавали благоприятные условия для роста индустрии в Хакасии.</w:t>
      </w:r>
    </w:p>
    <w:p w:rsidR="00F00487" w:rsidRPr="00F00487" w:rsidRDefault="00F00487" w:rsidP="00F00487">
      <w:pPr>
        <w:pStyle w:val="a3"/>
        <w:shd w:val="clear" w:color="auto" w:fill="FFFFFF"/>
        <w:spacing w:before="0" w:beforeAutospacing="0" w:after="120" w:afterAutospacing="0"/>
      </w:pPr>
      <w:r w:rsidRPr="00F00487">
        <w:t>Стоит отметить, что наиболее существенным фактором формирования промышленности на территории региона стало наличие богатых природных ресурсов. Благодаря наличию значительных запасов леса, каменного угля, золота и прочих природных богатств было положено начало индустриализации и как следствие модернизации Хакасии. Однако высокая роль данного фактора заложила основы для развития сырьевого характера экономики региона, от которого не удается до конца избавиться до сих пор.</w:t>
      </w:r>
    </w:p>
    <w:p w:rsidR="00F00487" w:rsidRDefault="00F00487" w:rsidP="00F00487">
      <w:pPr>
        <w:pStyle w:val="a3"/>
        <w:shd w:val="clear" w:color="auto" w:fill="FFFFFF"/>
        <w:spacing w:before="0" w:beforeAutospacing="0" w:after="120" w:afterAutospacing="0"/>
      </w:pPr>
      <w:r w:rsidRPr="00F00487">
        <w:t xml:space="preserve">Кроме факторов, способствовавших формированию индустрии в Хакасии, существовали и те, которые затрудняли данный процесс. Таковыми являются: низкий уровень подготовки кадров, текучесть рабочей </w:t>
      </w:r>
      <w:r w:rsidRPr="00F00487">
        <w:lastRenderedPageBreak/>
        <w:t>силы, недостаточное внимание к организации труда и оплаты, снабжению рабочих, завышенные плановые показатели.</w:t>
      </w:r>
    </w:p>
    <w:p w:rsidR="00730B1A" w:rsidRPr="00730B1A" w:rsidRDefault="00730B1A" w:rsidP="006B70FA">
      <w:pPr>
        <w:shd w:val="clear" w:color="auto" w:fill="FFFFFF"/>
        <w:spacing w:after="0" w:line="240" w:lineRule="auto"/>
        <w:ind w:firstLine="720"/>
        <w:jc w:val="both"/>
        <w:rPr>
          <w:rFonts w:ascii="Times New Roman" w:eastAsia="Times New Roman" w:hAnsi="Times New Roman" w:cs="Times New Roman"/>
          <w:b/>
          <w:color w:val="000000"/>
          <w:sz w:val="24"/>
          <w:szCs w:val="24"/>
          <w:lang w:eastAsia="ru-RU"/>
        </w:rPr>
      </w:pPr>
      <w:r w:rsidRPr="00730B1A">
        <w:rPr>
          <w:rFonts w:ascii="Times New Roman" w:eastAsia="Times New Roman" w:hAnsi="Times New Roman" w:cs="Times New Roman"/>
          <w:b/>
          <w:color w:val="000000"/>
          <w:sz w:val="24"/>
          <w:szCs w:val="24"/>
          <w:lang w:eastAsia="ru-RU"/>
        </w:rPr>
        <w:t>2) Коллективизация</w:t>
      </w:r>
    </w:p>
    <w:p w:rsidR="006B70FA" w:rsidRPr="006B70FA" w:rsidRDefault="006B70FA" w:rsidP="006B70F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B70FA">
        <w:rPr>
          <w:rFonts w:ascii="Times New Roman" w:eastAsia="Times New Roman" w:hAnsi="Times New Roman" w:cs="Times New Roman"/>
          <w:color w:val="000000"/>
          <w:sz w:val="28"/>
          <w:lang w:eastAsia="ru-RU"/>
        </w:rPr>
        <w:t> </w:t>
      </w:r>
      <w:r w:rsidRPr="006B70FA">
        <w:rPr>
          <w:rFonts w:ascii="Times New Roman" w:eastAsia="Times New Roman" w:hAnsi="Times New Roman" w:cs="Times New Roman"/>
          <w:color w:val="000000"/>
          <w:sz w:val="24"/>
          <w:szCs w:val="24"/>
          <w:lang w:eastAsia="ru-RU"/>
        </w:rPr>
        <w:t xml:space="preserve">«Вопрос о коллективизации крестьянских хозяйств, как в стране, так и в Хакасии, сложный и противоречивый. На рубеже 1927-1928 годов в стране возник хлебозаготовительный кризис. В январе 1928 года Сталин выехал в Сибирь, где пробыл около трёх недель. Сталин принял участие в совещаниях Барнаула, Бийска, Рубцовска, Омска. 18 января 1928 года генсек потребовал применения чрезвычайных мер - привлечения кулаков, отказывающихся продавать хлеб по </w:t>
      </w:r>
      <w:proofErr w:type="spellStart"/>
      <w:r w:rsidRPr="006B70FA">
        <w:rPr>
          <w:rFonts w:ascii="Times New Roman" w:eastAsia="Times New Roman" w:hAnsi="Times New Roman" w:cs="Times New Roman"/>
          <w:color w:val="000000"/>
          <w:sz w:val="24"/>
          <w:szCs w:val="24"/>
          <w:lang w:eastAsia="ru-RU"/>
        </w:rPr>
        <w:t>госценам</w:t>
      </w:r>
      <w:proofErr w:type="spellEnd"/>
      <w:r w:rsidRPr="006B70FA">
        <w:rPr>
          <w:rFonts w:ascii="Times New Roman" w:eastAsia="Times New Roman" w:hAnsi="Times New Roman" w:cs="Times New Roman"/>
          <w:color w:val="000000"/>
          <w:sz w:val="24"/>
          <w:szCs w:val="24"/>
          <w:lang w:eastAsia="ru-RU"/>
        </w:rPr>
        <w:t xml:space="preserve">, к судебной ответственности по статье 107 УК РСФСР. В Сибири одновременно с применением ст.107 </w:t>
      </w:r>
      <w:r w:rsidRPr="006B70FA">
        <w:rPr>
          <w:rFonts w:ascii="Times New Roman" w:eastAsia="Times New Roman" w:hAnsi="Times New Roman" w:cs="Times New Roman"/>
          <w:b/>
          <w:color w:val="000000"/>
          <w:sz w:val="24"/>
          <w:szCs w:val="24"/>
          <w:lang w:eastAsia="ru-RU"/>
        </w:rPr>
        <w:t>проводился целый комплекс мер по изъятию денег у крестьян. О</w:t>
      </w:r>
      <w:r w:rsidRPr="006B70FA">
        <w:rPr>
          <w:rFonts w:ascii="Times New Roman" w:eastAsia="Times New Roman" w:hAnsi="Times New Roman" w:cs="Times New Roman"/>
          <w:color w:val="000000"/>
          <w:sz w:val="24"/>
          <w:szCs w:val="24"/>
          <w:lang w:eastAsia="ru-RU"/>
        </w:rPr>
        <w:t>бщие сбережения   крестьян оценивались 20-25 млн. рублей, а в сберкассах находилось лишь 650 тысяч. В этих условиях взводятся сельские налоги, различные займы, налогообложения и другие платежи»</w:t>
      </w:r>
      <w:bookmarkStart w:id="0" w:name="ftnt_ref1"/>
      <w:r w:rsidR="003827E3" w:rsidRPr="006B70FA">
        <w:rPr>
          <w:rFonts w:ascii="Times New Roman" w:eastAsia="Times New Roman" w:hAnsi="Times New Roman" w:cs="Times New Roman"/>
          <w:color w:val="000000"/>
          <w:sz w:val="24"/>
          <w:szCs w:val="24"/>
          <w:vertAlign w:val="superscript"/>
          <w:lang w:eastAsia="ru-RU"/>
        </w:rPr>
        <w:fldChar w:fldCharType="begin"/>
      </w:r>
      <w:r w:rsidRPr="006B70FA">
        <w:rPr>
          <w:rFonts w:ascii="Times New Roman" w:eastAsia="Times New Roman" w:hAnsi="Times New Roman" w:cs="Times New Roman"/>
          <w:color w:val="000000"/>
          <w:sz w:val="24"/>
          <w:szCs w:val="24"/>
          <w:vertAlign w:val="superscript"/>
          <w:lang w:eastAsia="ru-RU"/>
        </w:rPr>
        <w:instrText xml:space="preserve"> HYPERLINK "https://nsportal.ru/shkola/istoriya/library/2012/07/15/kollektivizatsiya-v-khakasii-kak-eto-bylo" \l "ftnt1" </w:instrText>
      </w:r>
      <w:r w:rsidR="003827E3" w:rsidRPr="006B70FA">
        <w:rPr>
          <w:rFonts w:ascii="Times New Roman" w:eastAsia="Times New Roman" w:hAnsi="Times New Roman" w:cs="Times New Roman"/>
          <w:color w:val="000000"/>
          <w:sz w:val="24"/>
          <w:szCs w:val="24"/>
          <w:vertAlign w:val="superscript"/>
          <w:lang w:eastAsia="ru-RU"/>
        </w:rPr>
        <w:fldChar w:fldCharType="separate"/>
      </w:r>
      <w:r w:rsidRPr="006B70FA">
        <w:rPr>
          <w:rFonts w:ascii="Times New Roman" w:eastAsia="Times New Roman" w:hAnsi="Times New Roman" w:cs="Times New Roman"/>
          <w:color w:val="27638C"/>
          <w:sz w:val="24"/>
          <w:szCs w:val="24"/>
          <w:vertAlign w:val="superscript"/>
          <w:lang w:eastAsia="ru-RU"/>
        </w:rPr>
        <w:t>[1]</w:t>
      </w:r>
      <w:r w:rsidR="003827E3" w:rsidRPr="006B70FA">
        <w:rPr>
          <w:rFonts w:ascii="Times New Roman" w:eastAsia="Times New Roman" w:hAnsi="Times New Roman" w:cs="Times New Roman"/>
          <w:color w:val="000000"/>
          <w:sz w:val="24"/>
          <w:szCs w:val="24"/>
          <w:vertAlign w:val="superscript"/>
          <w:lang w:eastAsia="ru-RU"/>
        </w:rPr>
        <w:fldChar w:fldCharType="end"/>
      </w:r>
      <w:bookmarkEnd w:id="0"/>
      <w:r w:rsidRPr="006B70FA">
        <w:rPr>
          <w:rFonts w:ascii="Times New Roman" w:eastAsia="Times New Roman" w:hAnsi="Times New Roman" w:cs="Times New Roman"/>
          <w:color w:val="000000"/>
          <w:sz w:val="24"/>
          <w:szCs w:val="24"/>
          <w:lang w:eastAsia="ru-RU"/>
        </w:rPr>
        <w:t>.</w:t>
      </w:r>
    </w:p>
    <w:p w:rsidR="006B70FA" w:rsidRPr="006B70FA" w:rsidRDefault="006B70FA" w:rsidP="006B70F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B70FA">
        <w:rPr>
          <w:rFonts w:ascii="Times New Roman" w:eastAsia="Times New Roman" w:hAnsi="Times New Roman" w:cs="Times New Roman"/>
          <w:color w:val="000000"/>
          <w:sz w:val="24"/>
          <w:szCs w:val="24"/>
          <w:lang w:eastAsia="ru-RU"/>
        </w:rPr>
        <w:t xml:space="preserve">«Коллективизация в Сибири сталкивалась  с такими же проблемами что и в других районах страны. Поэтому </w:t>
      </w:r>
      <w:r w:rsidRPr="006B70FA">
        <w:rPr>
          <w:rFonts w:ascii="Times New Roman" w:eastAsia="Times New Roman" w:hAnsi="Times New Roman" w:cs="Times New Roman"/>
          <w:b/>
          <w:color w:val="000000"/>
          <w:sz w:val="24"/>
          <w:szCs w:val="24"/>
          <w:lang w:eastAsia="ru-RU"/>
        </w:rPr>
        <w:t>содержание и основные этапы и формы её совпадали повсеместно</w:t>
      </w:r>
      <w:r w:rsidRPr="006B70FA">
        <w:rPr>
          <w:rFonts w:ascii="Times New Roman" w:eastAsia="Times New Roman" w:hAnsi="Times New Roman" w:cs="Times New Roman"/>
          <w:color w:val="000000"/>
          <w:sz w:val="24"/>
          <w:szCs w:val="24"/>
          <w:lang w:eastAsia="ru-RU"/>
        </w:rPr>
        <w:t xml:space="preserve">. Однако  в национальных районах они имели свои особенности. </w:t>
      </w:r>
      <w:r w:rsidRPr="006B70FA">
        <w:rPr>
          <w:rFonts w:ascii="Times New Roman" w:eastAsia="Times New Roman" w:hAnsi="Times New Roman" w:cs="Times New Roman"/>
          <w:b/>
          <w:color w:val="000000"/>
          <w:sz w:val="24"/>
          <w:szCs w:val="24"/>
          <w:lang w:eastAsia="ru-RU"/>
        </w:rPr>
        <w:t>В хакасском округе большое распространение получили мелиоративные и животноводческие товарищества</w:t>
      </w:r>
      <w:r w:rsidRPr="006B70FA">
        <w:rPr>
          <w:rFonts w:ascii="Times New Roman" w:eastAsia="Times New Roman" w:hAnsi="Times New Roman" w:cs="Times New Roman"/>
          <w:color w:val="000000"/>
          <w:sz w:val="24"/>
          <w:szCs w:val="24"/>
          <w:lang w:eastAsia="ru-RU"/>
        </w:rPr>
        <w:t xml:space="preserve">. К </w:t>
      </w:r>
      <w:r w:rsidRPr="006B70FA">
        <w:rPr>
          <w:rFonts w:ascii="Times New Roman" w:eastAsia="Times New Roman" w:hAnsi="Times New Roman" w:cs="Times New Roman"/>
          <w:b/>
          <w:color w:val="000000"/>
          <w:sz w:val="24"/>
          <w:szCs w:val="24"/>
          <w:lang w:eastAsia="ru-RU"/>
        </w:rPr>
        <w:t>апрелю 1931 года</w:t>
      </w:r>
      <w:r w:rsidRPr="006B70FA">
        <w:rPr>
          <w:rFonts w:ascii="Times New Roman" w:eastAsia="Times New Roman" w:hAnsi="Times New Roman" w:cs="Times New Roman"/>
          <w:color w:val="000000"/>
          <w:sz w:val="24"/>
          <w:szCs w:val="24"/>
          <w:lang w:eastAsia="ru-RU"/>
        </w:rPr>
        <w:t xml:space="preserve"> в Хакасии было 40 колхозов хакасских, 27- </w:t>
      </w:r>
      <w:proofErr w:type="spellStart"/>
      <w:r w:rsidRPr="006B70FA">
        <w:rPr>
          <w:rFonts w:ascii="Times New Roman" w:eastAsia="Times New Roman" w:hAnsi="Times New Roman" w:cs="Times New Roman"/>
          <w:color w:val="000000"/>
          <w:sz w:val="24"/>
          <w:szCs w:val="24"/>
          <w:lang w:eastAsia="ru-RU"/>
        </w:rPr>
        <w:t>хакасск</w:t>
      </w:r>
      <w:proofErr w:type="gramStart"/>
      <w:r w:rsidRPr="006B70FA">
        <w:rPr>
          <w:rFonts w:ascii="Times New Roman" w:eastAsia="Times New Roman" w:hAnsi="Times New Roman" w:cs="Times New Roman"/>
          <w:color w:val="000000"/>
          <w:sz w:val="24"/>
          <w:szCs w:val="24"/>
          <w:lang w:eastAsia="ru-RU"/>
        </w:rPr>
        <w:t>о</w:t>
      </w:r>
      <w:proofErr w:type="spellEnd"/>
      <w:r>
        <w:rPr>
          <w:rFonts w:ascii="Times New Roman" w:eastAsia="Times New Roman" w:hAnsi="Times New Roman" w:cs="Times New Roman"/>
          <w:color w:val="000000"/>
          <w:sz w:val="24"/>
          <w:szCs w:val="24"/>
          <w:lang w:eastAsia="ru-RU"/>
        </w:rPr>
        <w:t>-</w:t>
      </w:r>
      <w:proofErr w:type="gramEnd"/>
      <w:r w:rsidRPr="006B70FA">
        <w:rPr>
          <w:rFonts w:ascii="Times New Roman" w:eastAsia="Times New Roman" w:hAnsi="Times New Roman" w:cs="Times New Roman"/>
          <w:color w:val="000000"/>
          <w:sz w:val="24"/>
          <w:szCs w:val="24"/>
          <w:lang w:eastAsia="ru-RU"/>
        </w:rPr>
        <w:t xml:space="preserve"> русских,  35 русских»</w:t>
      </w:r>
      <w:bookmarkStart w:id="1" w:name="ftnt_ref2"/>
      <w:r w:rsidR="003827E3" w:rsidRPr="006B70FA">
        <w:rPr>
          <w:rFonts w:ascii="Times New Roman" w:eastAsia="Times New Roman" w:hAnsi="Times New Roman" w:cs="Times New Roman"/>
          <w:color w:val="000000"/>
          <w:sz w:val="24"/>
          <w:szCs w:val="24"/>
          <w:vertAlign w:val="superscript"/>
          <w:lang w:eastAsia="ru-RU"/>
        </w:rPr>
        <w:fldChar w:fldCharType="begin"/>
      </w:r>
      <w:r w:rsidRPr="006B70FA">
        <w:rPr>
          <w:rFonts w:ascii="Times New Roman" w:eastAsia="Times New Roman" w:hAnsi="Times New Roman" w:cs="Times New Roman"/>
          <w:color w:val="000000"/>
          <w:sz w:val="24"/>
          <w:szCs w:val="24"/>
          <w:vertAlign w:val="superscript"/>
          <w:lang w:eastAsia="ru-RU"/>
        </w:rPr>
        <w:instrText xml:space="preserve"> HYPERLINK "https://nsportal.ru/shkola/istoriya/library/2012/07/15/kollektivizatsiya-v-khakasii-kak-eto-bylo" \l "ftnt2" </w:instrText>
      </w:r>
      <w:r w:rsidR="003827E3" w:rsidRPr="006B70FA">
        <w:rPr>
          <w:rFonts w:ascii="Times New Roman" w:eastAsia="Times New Roman" w:hAnsi="Times New Roman" w:cs="Times New Roman"/>
          <w:color w:val="000000"/>
          <w:sz w:val="24"/>
          <w:szCs w:val="24"/>
          <w:vertAlign w:val="superscript"/>
          <w:lang w:eastAsia="ru-RU"/>
        </w:rPr>
        <w:fldChar w:fldCharType="separate"/>
      </w:r>
      <w:r w:rsidRPr="006B70FA">
        <w:rPr>
          <w:rFonts w:ascii="Times New Roman" w:eastAsia="Times New Roman" w:hAnsi="Times New Roman" w:cs="Times New Roman"/>
          <w:color w:val="27638C"/>
          <w:sz w:val="24"/>
          <w:szCs w:val="24"/>
          <w:vertAlign w:val="superscript"/>
          <w:lang w:eastAsia="ru-RU"/>
        </w:rPr>
        <w:t>[2]</w:t>
      </w:r>
      <w:r w:rsidR="003827E3" w:rsidRPr="006B70FA">
        <w:rPr>
          <w:rFonts w:ascii="Times New Roman" w:eastAsia="Times New Roman" w:hAnsi="Times New Roman" w:cs="Times New Roman"/>
          <w:color w:val="000000"/>
          <w:sz w:val="24"/>
          <w:szCs w:val="24"/>
          <w:vertAlign w:val="superscript"/>
          <w:lang w:eastAsia="ru-RU"/>
        </w:rPr>
        <w:fldChar w:fldCharType="end"/>
      </w:r>
      <w:bookmarkEnd w:id="1"/>
      <w:r w:rsidRPr="006B70FA">
        <w:rPr>
          <w:rFonts w:ascii="Times New Roman" w:eastAsia="Times New Roman" w:hAnsi="Times New Roman" w:cs="Times New Roman"/>
          <w:color w:val="000000"/>
          <w:sz w:val="24"/>
          <w:szCs w:val="24"/>
          <w:lang w:eastAsia="ru-RU"/>
        </w:rPr>
        <w:t>. Сталин  и его руководство решения хлебной проблемы видели в переводе сельского хозяйства на путь крупного обобществления производства.  «В начале 1929 года в Хакасии находился С.М.Буденный, вступая в селе Бея, он призвал крестьян к выполнению планов хлебозаготовок, усилению коллективизации. Коллективизация в Хакасии, как в целом и по всей стране носила форсированный характер. С 1929 года на местах усилились «чрезвычайные» меры»</w:t>
      </w:r>
      <w:bookmarkStart w:id="2" w:name="ftnt_ref3"/>
      <w:r w:rsidR="003827E3" w:rsidRPr="006B70FA">
        <w:rPr>
          <w:rFonts w:ascii="Times New Roman" w:eastAsia="Times New Roman" w:hAnsi="Times New Roman" w:cs="Times New Roman"/>
          <w:color w:val="000000"/>
          <w:sz w:val="24"/>
          <w:szCs w:val="24"/>
          <w:vertAlign w:val="superscript"/>
          <w:lang w:eastAsia="ru-RU"/>
        </w:rPr>
        <w:fldChar w:fldCharType="begin"/>
      </w:r>
      <w:r w:rsidRPr="006B70FA">
        <w:rPr>
          <w:rFonts w:ascii="Times New Roman" w:eastAsia="Times New Roman" w:hAnsi="Times New Roman" w:cs="Times New Roman"/>
          <w:color w:val="000000"/>
          <w:sz w:val="24"/>
          <w:szCs w:val="24"/>
          <w:vertAlign w:val="superscript"/>
          <w:lang w:eastAsia="ru-RU"/>
        </w:rPr>
        <w:instrText xml:space="preserve"> HYPERLINK "https://nsportal.ru/shkola/istoriya/library/2012/07/15/kollektivizatsiya-v-khakasii-kak-eto-bylo" \l "ftnt3" </w:instrText>
      </w:r>
      <w:r w:rsidR="003827E3" w:rsidRPr="006B70FA">
        <w:rPr>
          <w:rFonts w:ascii="Times New Roman" w:eastAsia="Times New Roman" w:hAnsi="Times New Roman" w:cs="Times New Roman"/>
          <w:color w:val="000000"/>
          <w:sz w:val="24"/>
          <w:szCs w:val="24"/>
          <w:vertAlign w:val="superscript"/>
          <w:lang w:eastAsia="ru-RU"/>
        </w:rPr>
        <w:fldChar w:fldCharType="separate"/>
      </w:r>
      <w:r w:rsidRPr="006B70FA">
        <w:rPr>
          <w:rFonts w:ascii="Times New Roman" w:eastAsia="Times New Roman" w:hAnsi="Times New Roman" w:cs="Times New Roman"/>
          <w:color w:val="27638C"/>
          <w:sz w:val="24"/>
          <w:szCs w:val="24"/>
          <w:vertAlign w:val="superscript"/>
          <w:lang w:eastAsia="ru-RU"/>
        </w:rPr>
        <w:t>[3]</w:t>
      </w:r>
      <w:r w:rsidR="003827E3" w:rsidRPr="006B70FA">
        <w:rPr>
          <w:rFonts w:ascii="Times New Roman" w:eastAsia="Times New Roman" w:hAnsi="Times New Roman" w:cs="Times New Roman"/>
          <w:color w:val="000000"/>
          <w:sz w:val="24"/>
          <w:szCs w:val="24"/>
          <w:vertAlign w:val="superscript"/>
          <w:lang w:eastAsia="ru-RU"/>
        </w:rPr>
        <w:fldChar w:fldCharType="end"/>
      </w:r>
      <w:bookmarkEnd w:id="2"/>
      <w:r w:rsidRPr="006B70FA">
        <w:rPr>
          <w:rFonts w:ascii="Times New Roman" w:eastAsia="Times New Roman" w:hAnsi="Times New Roman" w:cs="Times New Roman"/>
          <w:color w:val="000000"/>
          <w:sz w:val="24"/>
          <w:szCs w:val="24"/>
          <w:lang w:eastAsia="ru-RU"/>
        </w:rPr>
        <w:t>.</w:t>
      </w:r>
    </w:p>
    <w:p w:rsidR="006B70FA" w:rsidRPr="006B70FA" w:rsidRDefault="006B70FA" w:rsidP="006B70F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B70FA">
        <w:rPr>
          <w:rFonts w:ascii="Times New Roman" w:eastAsia="Times New Roman" w:hAnsi="Times New Roman" w:cs="Times New Roman"/>
          <w:b/>
          <w:color w:val="000000"/>
          <w:sz w:val="24"/>
          <w:szCs w:val="24"/>
          <w:lang w:eastAsia="ru-RU"/>
        </w:rPr>
        <w:t>Фактически область перешла к колхозному строю уже к 1936 году</w:t>
      </w:r>
      <w:r w:rsidRPr="006B70FA">
        <w:rPr>
          <w:rFonts w:ascii="Times New Roman" w:eastAsia="Times New Roman" w:hAnsi="Times New Roman" w:cs="Times New Roman"/>
          <w:color w:val="000000"/>
          <w:sz w:val="24"/>
          <w:szCs w:val="24"/>
          <w:lang w:eastAsia="ru-RU"/>
        </w:rPr>
        <w:t>».</w:t>
      </w:r>
      <w:bookmarkStart w:id="3" w:name="ftnt_ref4"/>
      <w:r w:rsidR="003827E3" w:rsidRPr="006B70FA">
        <w:rPr>
          <w:rFonts w:ascii="Times New Roman" w:eastAsia="Times New Roman" w:hAnsi="Times New Roman" w:cs="Times New Roman"/>
          <w:color w:val="000000"/>
          <w:sz w:val="24"/>
          <w:szCs w:val="24"/>
          <w:vertAlign w:val="superscript"/>
          <w:lang w:eastAsia="ru-RU"/>
        </w:rPr>
        <w:fldChar w:fldCharType="begin"/>
      </w:r>
      <w:r w:rsidRPr="006B70FA">
        <w:rPr>
          <w:rFonts w:ascii="Times New Roman" w:eastAsia="Times New Roman" w:hAnsi="Times New Roman" w:cs="Times New Roman"/>
          <w:color w:val="000000"/>
          <w:sz w:val="24"/>
          <w:szCs w:val="24"/>
          <w:vertAlign w:val="superscript"/>
          <w:lang w:eastAsia="ru-RU"/>
        </w:rPr>
        <w:instrText xml:space="preserve"> HYPERLINK "https://nsportal.ru/shkola/istoriya/library/2012/07/15/kollektivizatsiya-v-khakasii-kak-eto-bylo" \l "ftnt4" </w:instrText>
      </w:r>
      <w:r w:rsidR="003827E3" w:rsidRPr="006B70FA">
        <w:rPr>
          <w:rFonts w:ascii="Times New Roman" w:eastAsia="Times New Roman" w:hAnsi="Times New Roman" w:cs="Times New Roman"/>
          <w:color w:val="000000"/>
          <w:sz w:val="24"/>
          <w:szCs w:val="24"/>
          <w:vertAlign w:val="superscript"/>
          <w:lang w:eastAsia="ru-RU"/>
        </w:rPr>
        <w:fldChar w:fldCharType="separate"/>
      </w:r>
      <w:r w:rsidRPr="006B70FA">
        <w:rPr>
          <w:rFonts w:ascii="Times New Roman" w:eastAsia="Times New Roman" w:hAnsi="Times New Roman" w:cs="Times New Roman"/>
          <w:color w:val="27638C"/>
          <w:sz w:val="24"/>
          <w:szCs w:val="24"/>
          <w:vertAlign w:val="superscript"/>
          <w:lang w:eastAsia="ru-RU"/>
        </w:rPr>
        <w:t>[4]</w:t>
      </w:r>
      <w:r w:rsidR="003827E3" w:rsidRPr="006B70FA">
        <w:rPr>
          <w:rFonts w:ascii="Times New Roman" w:eastAsia="Times New Roman" w:hAnsi="Times New Roman" w:cs="Times New Roman"/>
          <w:color w:val="000000"/>
          <w:sz w:val="24"/>
          <w:szCs w:val="24"/>
          <w:vertAlign w:val="superscript"/>
          <w:lang w:eastAsia="ru-RU"/>
        </w:rPr>
        <w:fldChar w:fldCharType="end"/>
      </w:r>
      <w:bookmarkEnd w:id="3"/>
      <w:r w:rsidRPr="006B70FA">
        <w:rPr>
          <w:rFonts w:ascii="Times New Roman" w:eastAsia="Times New Roman" w:hAnsi="Times New Roman" w:cs="Times New Roman"/>
          <w:color w:val="000000"/>
          <w:sz w:val="24"/>
          <w:szCs w:val="24"/>
          <w:lang w:eastAsia="ru-RU"/>
        </w:rPr>
        <w:t xml:space="preserve"> При коллективизации практически </w:t>
      </w:r>
      <w:r w:rsidRPr="006B70FA">
        <w:rPr>
          <w:rFonts w:ascii="Times New Roman" w:eastAsia="Times New Roman" w:hAnsi="Times New Roman" w:cs="Times New Roman"/>
          <w:b/>
          <w:color w:val="000000"/>
          <w:sz w:val="24"/>
          <w:szCs w:val="24"/>
          <w:lang w:eastAsia="ru-RU"/>
        </w:rPr>
        <w:t>не учитывалась национальная специфика</w:t>
      </w:r>
      <w:r w:rsidRPr="006B70FA">
        <w:rPr>
          <w:rFonts w:ascii="Times New Roman" w:eastAsia="Times New Roman" w:hAnsi="Times New Roman" w:cs="Times New Roman"/>
          <w:color w:val="000000"/>
          <w:sz w:val="24"/>
          <w:szCs w:val="24"/>
          <w:lang w:eastAsia="ru-RU"/>
        </w:rPr>
        <w:t xml:space="preserve">. «Хакасия являлась древнейшим скотоводческим очагом Сибири, традиционным занятием было скотоводство. В силу исторически сложившихся традиций можно объяснить психологическое неприятие большинства хакасов идеи  сплошной коллективизации. В ходе коллективизации </w:t>
      </w:r>
      <w:r w:rsidRPr="006B70FA">
        <w:rPr>
          <w:rFonts w:ascii="Times New Roman" w:eastAsia="Times New Roman" w:hAnsi="Times New Roman" w:cs="Times New Roman"/>
          <w:b/>
          <w:color w:val="000000"/>
          <w:sz w:val="24"/>
          <w:szCs w:val="24"/>
          <w:lang w:eastAsia="ru-RU"/>
        </w:rPr>
        <w:t>началось массовое обобществление скота</w:t>
      </w:r>
      <w:r w:rsidRPr="006B70FA">
        <w:rPr>
          <w:rFonts w:ascii="Times New Roman" w:eastAsia="Times New Roman" w:hAnsi="Times New Roman" w:cs="Times New Roman"/>
          <w:color w:val="000000"/>
          <w:sz w:val="24"/>
          <w:szCs w:val="24"/>
          <w:lang w:eastAsia="ru-RU"/>
        </w:rPr>
        <w:t>. Это вызвало недовольство, ведь основной экономической базой  хакасского населения  было животноводство. Вместо создания простейших форм кооперирования в  </w:t>
      </w:r>
      <w:proofErr w:type="spellStart"/>
      <w:r w:rsidRPr="006B70FA">
        <w:rPr>
          <w:rFonts w:ascii="Times New Roman" w:eastAsia="Times New Roman" w:hAnsi="Times New Roman" w:cs="Times New Roman"/>
          <w:color w:val="000000"/>
          <w:sz w:val="24"/>
          <w:szCs w:val="24"/>
          <w:lang w:eastAsia="ru-RU"/>
        </w:rPr>
        <w:t>ТОЗов</w:t>
      </w:r>
      <w:proofErr w:type="spellEnd"/>
      <w:r w:rsidRPr="006B70FA">
        <w:rPr>
          <w:rFonts w:ascii="Times New Roman" w:eastAsia="Times New Roman" w:hAnsi="Times New Roman" w:cs="Times New Roman"/>
          <w:color w:val="000000"/>
          <w:sz w:val="24"/>
          <w:szCs w:val="24"/>
          <w:lang w:eastAsia="ru-RU"/>
        </w:rPr>
        <w:t xml:space="preserve"> в 1929-1930 годах в Хакасии создавались преимущественно сельхозартели»</w:t>
      </w:r>
      <w:bookmarkStart w:id="4" w:name="ftnt_ref5"/>
      <w:r w:rsidR="003827E3" w:rsidRPr="006B70FA">
        <w:rPr>
          <w:rFonts w:ascii="Times New Roman" w:eastAsia="Times New Roman" w:hAnsi="Times New Roman" w:cs="Times New Roman"/>
          <w:color w:val="000000"/>
          <w:sz w:val="24"/>
          <w:szCs w:val="24"/>
          <w:vertAlign w:val="superscript"/>
          <w:lang w:eastAsia="ru-RU"/>
        </w:rPr>
        <w:fldChar w:fldCharType="begin"/>
      </w:r>
      <w:r w:rsidRPr="006B70FA">
        <w:rPr>
          <w:rFonts w:ascii="Times New Roman" w:eastAsia="Times New Roman" w:hAnsi="Times New Roman" w:cs="Times New Roman"/>
          <w:color w:val="000000"/>
          <w:sz w:val="24"/>
          <w:szCs w:val="24"/>
          <w:vertAlign w:val="superscript"/>
          <w:lang w:eastAsia="ru-RU"/>
        </w:rPr>
        <w:instrText xml:space="preserve"> HYPERLINK "https://nsportal.ru/shkola/istoriya/library/2012/07/15/kollektivizatsiya-v-khakasii-kak-eto-bylo" \l "ftnt5" </w:instrText>
      </w:r>
      <w:r w:rsidR="003827E3" w:rsidRPr="006B70FA">
        <w:rPr>
          <w:rFonts w:ascii="Times New Roman" w:eastAsia="Times New Roman" w:hAnsi="Times New Roman" w:cs="Times New Roman"/>
          <w:color w:val="000000"/>
          <w:sz w:val="24"/>
          <w:szCs w:val="24"/>
          <w:vertAlign w:val="superscript"/>
          <w:lang w:eastAsia="ru-RU"/>
        </w:rPr>
        <w:fldChar w:fldCharType="separate"/>
      </w:r>
      <w:r w:rsidRPr="006B70FA">
        <w:rPr>
          <w:rFonts w:ascii="Times New Roman" w:eastAsia="Times New Roman" w:hAnsi="Times New Roman" w:cs="Times New Roman"/>
          <w:color w:val="27638C"/>
          <w:sz w:val="24"/>
          <w:szCs w:val="24"/>
          <w:vertAlign w:val="superscript"/>
          <w:lang w:eastAsia="ru-RU"/>
        </w:rPr>
        <w:t>[5]</w:t>
      </w:r>
      <w:r w:rsidR="003827E3" w:rsidRPr="006B70FA">
        <w:rPr>
          <w:rFonts w:ascii="Times New Roman" w:eastAsia="Times New Roman" w:hAnsi="Times New Roman" w:cs="Times New Roman"/>
          <w:color w:val="000000"/>
          <w:sz w:val="24"/>
          <w:szCs w:val="24"/>
          <w:vertAlign w:val="superscript"/>
          <w:lang w:eastAsia="ru-RU"/>
        </w:rPr>
        <w:fldChar w:fldCharType="end"/>
      </w:r>
      <w:bookmarkEnd w:id="4"/>
      <w:r w:rsidRPr="006B70FA">
        <w:rPr>
          <w:rFonts w:ascii="Times New Roman" w:eastAsia="Times New Roman" w:hAnsi="Times New Roman" w:cs="Times New Roman"/>
          <w:color w:val="000000"/>
          <w:sz w:val="24"/>
          <w:szCs w:val="24"/>
          <w:lang w:eastAsia="ru-RU"/>
        </w:rPr>
        <w:t xml:space="preserve">. Крестьян насильно заставляли сдавать свой скот. Вопрос о необходимости организации совхозов в Хакасии назрел в связи с переходом к социалистической реконструкции  животноводства </w:t>
      </w:r>
      <w:proofErr w:type="gramStart"/>
      <w:r w:rsidRPr="006B70FA">
        <w:rPr>
          <w:rFonts w:ascii="Times New Roman" w:eastAsia="Times New Roman" w:hAnsi="Times New Roman" w:cs="Times New Roman"/>
          <w:color w:val="000000"/>
          <w:sz w:val="24"/>
          <w:szCs w:val="24"/>
          <w:lang w:eastAsia="ru-RU"/>
        </w:rPr>
        <w:t>к</w:t>
      </w:r>
      <w:proofErr w:type="gramEnd"/>
      <w:r w:rsidRPr="006B70FA">
        <w:rPr>
          <w:rFonts w:ascii="Times New Roman" w:eastAsia="Times New Roman" w:hAnsi="Times New Roman" w:cs="Times New Roman"/>
          <w:color w:val="000000"/>
          <w:sz w:val="24"/>
          <w:szCs w:val="24"/>
          <w:lang w:eastAsia="ru-RU"/>
        </w:rPr>
        <w:t xml:space="preserve"> конце 20-х годов.</w:t>
      </w:r>
      <w:r w:rsidR="00134869">
        <w:rPr>
          <w:rFonts w:ascii="Times New Roman" w:eastAsia="Times New Roman" w:hAnsi="Times New Roman" w:cs="Times New Roman"/>
          <w:color w:val="000000"/>
          <w:sz w:val="24"/>
          <w:szCs w:val="24"/>
          <w:lang w:eastAsia="ru-RU"/>
        </w:rPr>
        <w:t xml:space="preserve"> Конфискованный скот содержать было негде. Начался падеж скота. </w:t>
      </w:r>
    </w:p>
    <w:p w:rsidR="006B70FA" w:rsidRPr="006B70FA" w:rsidRDefault="006B70FA" w:rsidP="006B70FA">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6B70FA">
        <w:rPr>
          <w:rFonts w:ascii="Times New Roman" w:eastAsia="Times New Roman" w:hAnsi="Times New Roman" w:cs="Times New Roman"/>
          <w:color w:val="000000"/>
          <w:sz w:val="24"/>
          <w:szCs w:val="24"/>
          <w:lang w:eastAsia="ru-RU"/>
        </w:rPr>
        <w:t> «К 1933 году 71,3 % крестьянских хозяйств были кооперированы, процент участия хакасов в коллективных хозяйствах был несколько ниже и составлял 66%»</w:t>
      </w:r>
      <w:bookmarkStart w:id="5" w:name="ftnt_ref6"/>
      <w:r w:rsidR="003827E3" w:rsidRPr="006B70FA">
        <w:rPr>
          <w:rFonts w:ascii="Times New Roman" w:eastAsia="Times New Roman" w:hAnsi="Times New Roman" w:cs="Times New Roman"/>
          <w:color w:val="000000"/>
          <w:sz w:val="24"/>
          <w:szCs w:val="24"/>
          <w:vertAlign w:val="superscript"/>
          <w:lang w:eastAsia="ru-RU"/>
        </w:rPr>
        <w:fldChar w:fldCharType="begin"/>
      </w:r>
      <w:r w:rsidRPr="006B70FA">
        <w:rPr>
          <w:rFonts w:ascii="Times New Roman" w:eastAsia="Times New Roman" w:hAnsi="Times New Roman" w:cs="Times New Roman"/>
          <w:color w:val="000000"/>
          <w:sz w:val="24"/>
          <w:szCs w:val="24"/>
          <w:vertAlign w:val="superscript"/>
          <w:lang w:eastAsia="ru-RU"/>
        </w:rPr>
        <w:instrText xml:space="preserve"> HYPERLINK "https://nsportal.ru/shkola/istoriya/library/2012/07/15/kollektivizatsiya-v-khakasii-kak-eto-bylo" \l "ftnt6" </w:instrText>
      </w:r>
      <w:r w:rsidR="003827E3" w:rsidRPr="006B70FA">
        <w:rPr>
          <w:rFonts w:ascii="Times New Roman" w:eastAsia="Times New Roman" w:hAnsi="Times New Roman" w:cs="Times New Roman"/>
          <w:color w:val="000000"/>
          <w:sz w:val="24"/>
          <w:szCs w:val="24"/>
          <w:vertAlign w:val="superscript"/>
          <w:lang w:eastAsia="ru-RU"/>
        </w:rPr>
        <w:fldChar w:fldCharType="separate"/>
      </w:r>
      <w:r w:rsidRPr="006B70FA">
        <w:rPr>
          <w:rFonts w:ascii="Times New Roman" w:eastAsia="Times New Roman" w:hAnsi="Times New Roman" w:cs="Times New Roman"/>
          <w:color w:val="27638C"/>
          <w:sz w:val="24"/>
          <w:szCs w:val="24"/>
          <w:vertAlign w:val="superscript"/>
          <w:lang w:eastAsia="ru-RU"/>
        </w:rPr>
        <w:t>[6]</w:t>
      </w:r>
      <w:r w:rsidR="003827E3" w:rsidRPr="006B70FA">
        <w:rPr>
          <w:rFonts w:ascii="Times New Roman" w:eastAsia="Times New Roman" w:hAnsi="Times New Roman" w:cs="Times New Roman"/>
          <w:color w:val="000000"/>
          <w:sz w:val="24"/>
          <w:szCs w:val="24"/>
          <w:vertAlign w:val="superscript"/>
          <w:lang w:eastAsia="ru-RU"/>
        </w:rPr>
        <w:fldChar w:fldCharType="end"/>
      </w:r>
      <w:bookmarkEnd w:id="5"/>
      <w:r w:rsidRPr="006B70FA">
        <w:rPr>
          <w:rFonts w:ascii="Times New Roman" w:eastAsia="Times New Roman" w:hAnsi="Times New Roman" w:cs="Times New Roman"/>
          <w:color w:val="000000"/>
          <w:sz w:val="24"/>
          <w:szCs w:val="24"/>
          <w:lang w:eastAsia="ru-RU"/>
        </w:rPr>
        <w:t xml:space="preserve">. </w:t>
      </w:r>
      <w:r w:rsidRPr="006B70FA">
        <w:rPr>
          <w:rFonts w:ascii="Times New Roman" w:eastAsia="Times New Roman" w:hAnsi="Times New Roman" w:cs="Times New Roman"/>
          <w:b/>
          <w:color w:val="000000"/>
          <w:sz w:val="24"/>
          <w:szCs w:val="24"/>
          <w:lang w:eastAsia="ru-RU"/>
        </w:rPr>
        <w:t>За годы коллективизации в Хакасии сократилось поголовье скота, следовательно, упал жизненный уровень населения, особенно коренного</w:t>
      </w:r>
      <w:r w:rsidRPr="006B70FA">
        <w:rPr>
          <w:rFonts w:ascii="Times New Roman" w:eastAsia="Times New Roman" w:hAnsi="Times New Roman" w:cs="Times New Roman"/>
          <w:color w:val="000000"/>
          <w:sz w:val="24"/>
          <w:szCs w:val="24"/>
          <w:lang w:eastAsia="ru-RU"/>
        </w:rPr>
        <w:t>.</w:t>
      </w:r>
    </w:p>
    <w:p w:rsidR="006B70FA" w:rsidRPr="006B70FA" w:rsidRDefault="006B70FA" w:rsidP="006B70F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70FA">
        <w:rPr>
          <w:rFonts w:ascii="Times New Roman" w:eastAsia="Times New Roman" w:hAnsi="Times New Roman" w:cs="Times New Roman"/>
          <w:color w:val="000000"/>
          <w:sz w:val="24"/>
          <w:szCs w:val="24"/>
          <w:lang w:eastAsia="ru-RU"/>
        </w:rPr>
        <w:t xml:space="preserve">            </w:t>
      </w:r>
    </w:p>
    <w:p w:rsidR="006B70FA" w:rsidRPr="006B70FA" w:rsidRDefault="006B70FA" w:rsidP="006B70F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70FA">
        <w:rPr>
          <w:rFonts w:ascii="Times New Roman" w:eastAsia="Times New Roman" w:hAnsi="Times New Roman" w:cs="Times New Roman"/>
          <w:color w:val="000000"/>
          <w:sz w:val="24"/>
          <w:szCs w:val="24"/>
          <w:lang w:eastAsia="ru-RU"/>
        </w:rPr>
        <w:t xml:space="preserve">            Массовое раскулачивание в Хакасии началось еще до принятия официальных документов. </w:t>
      </w:r>
      <w:r w:rsidRPr="006B70FA">
        <w:rPr>
          <w:rFonts w:ascii="Times New Roman" w:eastAsia="Times New Roman" w:hAnsi="Times New Roman" w:cs="Times New Roman"/>
          <w:b/>
          <w:color w:val="000000"/>
          <w:sz w:val="24"/>
          <w:szCs w:val="24"/>
          <w:lang w:eastAsia="ru-RU"/>
        </w:rPr>
        <w:t>21 января 1930 г. бюро Хакасского окружкома ВК</w:t>
      </w:r>
      <w:proofErr w:type="gramStart"/>
      <w:r w:rsidRPr="006B70FA">
        <w:rPr>
          <w:rFonts w:ascii="Times New Roman" w:eastAsia="Times New Roman" w:hAnsi="Times New Roman" w:cs="Times New Roman"/>
          <w:b/>
          <w:color w:val="000000"/>
          <w:sz w:val="24"/>
          <w:szCs w:val="24"/>
          <w:lang w:eastAsia="ru-RU"/>
        </w:rPr>
        <w:t>П(</w:t>
      </w:r>
      <w:proofErr w:type="gramEnd"/>
      <w:r w:rsidRPr="006B70FA">
        <w:rPr>
          <w:rFonts w:ascii="Times New Roman" w:eastAsia="Times New Roman" w:hAnsi="Times New Roman" w:cs="Times New Roman"/>
          <w:b/>
          <w:color w:val="000000"/>
          <w:sz w:val="24"/>
          <w:szCs w:val="24"/>
          <w:lang w:eastAsia="ru-RU"/>
        </w:rPr>
        <w:t>б) постанов</w:t>
      </w:r>
      <w:r w:rsidRPr="006B70FA">
        <w:rPr>
          <w:rFonts w:ascii="Times New Roman" w:eastAsia="Times New Roman" w:hAnsi="Times New Roman" w:cs="Times New Roman"/>
          <w:color w:val="000000"/>
          <w:sz w:val="24"/>
          <w:szCs w:val="24"/>
          <w:lang w:eastAsia="ru-RU"/>
        </w:rPr>
        <w:t>ило : «проводить раскулачивание не только в районах сплошной коллективизации, но и в других районах, расчищая раскулачиванием дорогу для коллективизации»</w:t>
      </w:r>
      <w:bookmarkStart w:id="6" w:name="ftnt_ref10"/>
      <w:r w:rsidR="003827E3" w:rsidRPr="006B70FA">
        <w:rPr>
          <w:rFonts w:ascii="Times New Roman" w:eastAsia="Times New Roman" w:hAnsi="Times New Roman" w:cs="Times New Roman"/>
          <w:color w:val="000000"/>
          <w:sz w:val="24"/>
          <w:szCs w:val="24"/>
          <w:vertAlign w:val="superscript"/>
          <w:lang w:eastAsia="ru-RU"/>
        </w:rPr>
        <w:fldChar w:fldCharType="begin"/>
      </w:r>
      <w:r w:rsidRPr="006B70FA">
        <w:rPr>
          <w:rFonts w:ascii="Times New Roman" w:eastAsia="Times New Roman" w:hAnsi="Times New Roman" w:cs="Times New Roman"/>
          <w:color w:val="000000"/>
          <w:sz w:val="24"/>
          <w:szCs w:val="24"/>
          <w:vertAlign w:val="superscript"/>
          <w:lang w:eastAsia="ru-RU"/>
        </w:rPr>
        <w:instrText xml:space="preserve"> HYPERLINK "https://nsportal.ru/shkola/istoriya/library/2012/07/15/kollektivizatsiya-v-khakasii-kak-eto-bylo" \l "ftnt10" </w:instrText>
      </w:r>
      <w:r w:rsidR="003827E3" w:rsidRPr="006B70FA">
        <w:rPr>
          <w:rFonts w:ascii="Times New Roman" w:eastAsia="Times New Roman" w:hAnsi="Times New Roman" w:cs="Times New Roman"/>
          <w:color w:val="000000"/>
          <w:sz w:val="24"/>
          <w:szCs w:val="24"/>
          <w:vertAlign w:val="superscript"/>
          <w:lang w:eastAsia="ru-RU"/>
        </w:rPr>
        <w:fldChar w:fldCharType="separate"/>
      </w:r>
      <w:r w:rsidRPr="006B70FA">
        <w:rPr>
          <w:rFonts w:ascii="Times New Roman" w:eastAsia="Times New Roman" w:hAnsi="Times New Roman" w:cs="Times New Roman"/>
          <w:color w:val="27638C"/>
          <w:sz w:val="24"/>
          <w:szCs w:val="24"/>
          <w:vertAlign w:val="superscript"/>
          <w:lang w:eastAsia="ru-RU"/>
        </w:rPr>
        <w:t>[10]</w:t>
      </w:r>
      <w:r w:rsidR="003827E3" w:rsidRPr="006B70FA">
        <w:rPr>
          <w:rFonts w:ascii="Times New Roman" w:eastAsia="Times New Roman" w:hAnsi="Times New Roman" w:cs="Times New Roman"/>
          <w:color w:val="000000"/>
          <w:sz w:val="24"/>
          <w:szCs w:val="24"/>
          <w:vertAlign w:val="superscript"/>
          <w:lang w:eastAsia="ru-RU"/>
        </w:rPr>
        <w:fldChar w:fldCharType="end"/>
      </w:r>
      <w:bookmarkStart w:id="7" w:name="id.241790140c43"/>
      <w:bookmarkEnd w:id="6"/>
      <w:bookmarkEnd w:id="7"/>
      <w:r w:rsidRPr="006B70FA">
        <w:rPr>
          <w:rFonts w:ascii="Times New Roman" w:eastAsia="Times New Roman" w:hAnsi="Times New Roman" w:cs="Times New Roman"/>
          <w:color w:val="000000"/>
          <w:sz w:val="24"/>
          <w:szCs w:val="24"/>
          <w:lang w:eastAsia="ru-RU"/>
        </w:rPr>
        <w:t xml:space="preserve"> . В районы и сельские Советы Хакасского округа были направлены уполномоченные. Перед ними стояла задача: добиться как можно большего процента коллективизации в максимально сжатые сроки. Принцип добровольности при организации колхозов попирался. </w:t>
      </w:r>
      <w:r w:rsidRPr="006B70FA">
        <w:rPr>
          <w:rFonts w:ascii="Times New Roman" w:eastAsia="Times New Roman" w:hAnsi="Times New Roman" w:cs="Times New Roman"/>
          <w:b/>
          <w:color w:val="000000"/>
          <w:sz w:val="24"/>
          <w:szCs w:val="24"/>
          <w:lang w:eastAsia="ru-RU"/>
        </w:rPr>
        <w:t>Середняков и бедняков в грубой форме насильно загоняли в колхозы.</w:t>
      </w:r>
      <w:r w:rsidRPr="006B70FA">
        <w:rPr>
          <w:rFonts w:ascii="Times New Roman" w:eastAsia="Times New Roman" w:hAnsi="Times New Roman" w:cs="Times New Roman"/>
          <w:color w:val="000000"/>
          <w:sz w:val="24"/>
          <w:szCs w:val="24"/>
          <w:lang w:eastAsia="ru-RU"/>
        </w:rPr>
        <w:t xml:space="preserve">  </w:t>
      </w:r>
      <w:r w:rsidRPr="006B70FA">
        <w:rPr>
          <w:rFonts w:ascii="Times New Roman" w:eastAsia="Times New Roman" w:hAnsi="Times New Roman" w:cs="Times New Roman"/>
          <w:color w:val="000000"/>
          <w:sz w:val="24"/>
          <w:szCs w:val="24"/>
          <w:u w:val="single"/>
          <w:lang w:eastAsia="ru-RU"/>
        </w:rPr>
        <w:t>На первых порах основным методом раскулачивания в Хакасии были избраны судебные репрессии. В результате привлечения к судебной ответственности кулаков и баев было осуждено 447 человек</w:t>
      </w:r>
      <w:proofErr w:type="gramStart"/>
      <w:r w:rsidRPr="006B70FA">
        <w:rPr>
          <w:rFonts w:ascii="Times New Roman" w:eastAsia="Times New Roman" w:hAnsi="Times New Roman" w:cs="Times New Roman"/>
          <w:color w:val="000000"/>
          <w:sz w:val="24"/>
          <w:szCs w:val="24"/>
          <w:u w:val="single"/>
          <w:lang w:eastAsia="ru-RU"/>
        </w:rPr>
        <w:t xml:space="preserve"> ,</w:t>
      </w:r>
      <w:proofErr w:type="gramEnd"/>
      <w:r w:rsidRPr="006B70FA">
        <w:rPr>
          <w:rFonts w:ascii="Times New Roman" w:eastAsia="Times New Roman" w:hAnsi="Times New Roman" w:cs="Times New Roman"/>
          <w:color w:val="000000"/>
          <w:sz w:val="24"/>
          <w:szCs w:val="24"/>
          <w:u w:val="single"/>
          <w:lang w:eastAsia="ru-RU"/>
        </w:rPr>
        <w:t xml:space="preserve"> в том числе 286 хакасов. С целью придания процессу раскулачивания в Сибири правовой основы Сибирский краевой комитет партии</w:t>
      </w:r>
      <w:r w:rsidRPr="006B70FA">
        <w:rPr>
          <w:rFonts w:ascii="Times New Roman" w:eastAsia="Times New Roman" w:hAnsi="Times New Roman" w:cs="Times New Roman"/>
          <w:color w:val="000000"/>
          <w:sz w:val="24"/>
          <w:szCs w:val="24"/>
          <w:lang w:eastAsia="ru-RU"/>
        </w:rPr>
        <w:t xml:space="preserve"> принял 2 февраля 1930 г. постановление «О мерах к выполнению решения ЦК ВК</w:t>
      </w:r>
      <w:proofErr w:type="gramStart"/>
      <w:r w:rsidRPr="006B70FA">
        <w:rPr>
          <w:rFonts w:ascii="Times New Roman" w:eastAsia="Times New Roman" w:hAnsi="Times New Roman" w:cs="Times New Roman"/>
          <w:color w:val="000000"/>
          <w:sz w:val="24"/>
          <w:szCs w:val="24"/>
          <w:lang w:eastAsia="ru-RU"/>
        </w:rPr>
        <w:t>П(</w:t>
      </w:r>
      <w:proofErr w:type="gramEnd"/>
      <w:r w:rsidRPr="006B70FA">
        <w:rPr>
          <w:rFonts w:ascii="Times New Roman" w:eastAsia="Times New Roman" w:hAnsi="Times New Roman" w:cs="Times New Roman"/>
          <w:color w:val="000000"/>
          <w:sz w:val="24"/>
          <w:szCs w:val="24"/>
          <w:lang w:eastAsia="ru-RU"/>
        </w:rPr>
        <w:t>б) «О темпах коллективизации и о ликвидации кулачества как класса».</w:t>
      </w:r>
    </w:p>
    <w:p w:rsidR="006B70FA" w:rsidRPr="006B70FA" w:rsidRDefault="006B70FA" w:rsidP="006B70F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70FA">
        <w:rPr>
          <w:rFonts w:ascii="Times New Roman" w:eastAsia="Times New Roman" w:hAnsi="Times New Roman" w:cs="Times New Roman"/>
          <w:b/>
          <w:color w:val="000000"/>
          <w:sz w:val="24"/>
          <w:szCs w:val="24"/>
          <w:lang w:eastAsia="ru-RU"/>
        </w:rPr>
        <w:t>             С 10 февраля по 1 марта 1931</w:t>
      </w:r>
      <w:r w:rsidRPr="006B70FA">
        <w:rPr>
          <w:rFonts w:ascii="Times New Roman" w:eastAsia="Times New Roman" w:hAnsi="Times New Roman" w:cs="Times New Roman"/>
          <w:color w:val="000000"/>
          <w:sz w:val="24"/>
          <w:szCs w:val="24"/>
          <w:lang w:eastAsia="ru-RU"/>
        </w:rPr>
        <w:t xml:space="preserve"> г. - из 37 колхозов автономии было выселено 115 хозяйств. «Кроме того, стремясь закрепить достигнутый уровень коллективизации и обезопасить себя от любых крестьянских выступлений, Хакасский обком партии и областной отдел ОГПУ начали в период весеннего сева 1931 г. в обстановке полной секретности совместную работу по созданию во всех районах области вооруженных партийных отрядов, начальники которых утверждались областным отделом ОГПУ. Основное предназначение отрядов заключалось в подавлении контрреволюционных вспышек и выполнении заданий органов ОГПУ в порядке обслуживания их оперативных нужд»</w:t>
      </w:r>
      <w:bookmarkStart w:id="8" w:name="ftnt_ref12"/>
      <w:r w:rsidR="003827E3" w:rsidRPr="006B70FA">
        <w:rPr>
          <w:rFonts w:ascii="Times New Roman" w:eastAsia="Times New Roman" w:hAnsi="Times New Roman" w:cs="Times New Roman"/>
          <w:color w:val="000000"/>
          <w:sz w:val="24"/>
          <w:szCs w:val="24"/>
          <w:vertAlign w:val="superscript"/>
          <w:lang w:eastAsia="ru-RU"/>
        </w:rPr>
        <w:fldChar w:fldCharType="begin"/>
      </w:r>
      <w:r w:rsidRPr="006B70FA">
        <w:rPr>
          <w:rFonts w:ascii="Times New Roman" w:eastAsia="Times New Roman" w:hAnsi="Times New Roman" w:cs="Times New Roman"/>
          <w:color w:val="000000"/>
          <w:sz w:val="24"/>
          <w:szCs w:val="24"/>
          <w:vertAlign w:val="superscript"/>
          <w:lang w:eastAsia="ru-RU"/>
        </w:rPr>
        <w:instrText xml:space="preserve"> HYPERLINK "https://nsportal.ru/shkola/istoriya/library/2012/07/15/kollektivizatsiya-v-khakasii-kak-eto-bylo" \l "ftnt12" </w:instrText>
      </w:r>
      <w:r w:rsidR="003827E3" w:rsidRPr="006B70FA">
        <w:rPr>
          <w:rFonts w:ascii="Times New Roman" w:eastAsia="Times New Roman" w:hAnsi="Times New Roman" w:cs="Times New Roman"/>
          <w:color w:val="000000"/>
          <w:sz w:val="24"/>
          <w:szCs w:val="24"/>
          <w:vertAlign w:val="superscript"/>
          <w:lang w:eastAsia="ru-RU"/>
        </w:rPr>
        <w:fldChar w:fldCharType="separate"/>
      </w:r>
      <w:r w:rsidRPr="006B70FA">
        <w:rPr>
          <w:rFonts w:ascii="Times New Roman" w:eastAsia="Times New Roman" w:hAnsi="Times New Roman" w:cs="Times New Roman"/>
          <w:color w:val="27638C"/>
          <w:sz w:val="24"/>
          <w:szCs w:val="24"/>
          <w:vertAlign w:val="superscript"/>
          <w:lang w:eastAsia="ru-RU"/>
        </w:rPr>
        <w:t>[12]</w:t>
      </w:r>
      <w:r w:rsidR="003827E3" w:rsidRPr="006B70FA">
        <w:rPr>
          <w:rFonts w:ascii="Times New Roman" w:eastAsia="Times New Roman" w:hAnsi="Times New Roman" w:cs="Times New Roman"/>
          <w:color w:val="000000"/>
          <w:sz w:val="24"/>
          <w:szCs w:val="24"/>
          <w:vertAlign w:val="superscript"/>
          <w:lang w:eastAsia="ru-RU"/>
        </w:rPr>
        <w:fldChar w:fldCharType="end"/>
      </w:r>
      <w:bookmarkEnd w:id="8"/>
      <w:r w:rsidRPr="006B70FA">
        <w:rPr>
          <w:rFonts w:ascii="Times New Roman" w:eastAsia="Times New Roman" w:hAnsi="Times New Roman" w:cs="Times New Roman"/>
          <w:color w:val="000000"/>
          <w:sz w:val="24"/>
          <w:szCs w:val="24"/>
          <w:lang w:eastAsia="ru-RU"/>
        </w:rPr>
        <w:t xml:space="preserve">. </w:t>
      </w:r>
      <w:r w:rsidRPr="006B70FA">
        <w:rPr>
          <w:rFonts w:ascii="Times New Roman" w:eastAsia="Times New Roman" w:hAnsi="Times New Roman" w:cs="Times New Roman"/>
          <w:b/>
          <w:color w:val="000000"/>
          <w:sz w:val="24"/>
          <w:szCs w:val="24"/>
          <w:lang w:eastAsia="ru-RU"/>
        </w:rPr>
        <w:t>В первом полугодии 1931 г. в Хакасской автономной области было раскулачено 1376 крестьянских хозяйств.</w:t>
      </w:r>
      <w:r w:rsidRPr="006B70FA">
        <w:rPr>
          <w:rFonts w:ascii="Times New Roman" w:eastAsia="Times New Roman" w:hAnsi="Times New Roman" w:cs="Times New Roman"/>
          <w:color w:val="000000"/>
          <w:sz w:val="24"/>
          <w:szCs w:val="24"/>
          <w:lang w:eastAsia="ru-RU"/>
        </w:rPr>
        <w:t xml:space="preserve"> Причем раскулачиванию подвергались даже бедняцкие хозяйства. Основными критериями для экспроприации </w:t>
      </w:r>
      <w:r w:rsidRPr="006B70FA">
        <w:rPr>
          <w:rFonts w:ascii="Times New Roman" w:eastAsia="Times New Roman" w:hAnsi="Times New Roman" w:cs="Times New Roman"/>
          <w:color w:val="000000"/>
          <w:sz w:val="24"/>
          <w:szCs w:val="24"/>
          <w:lang w:eastAsia="ru-RU"/>
        </w:rPr>
        <w:lastRenderedPageBreak/>
        <w:t xml:space="preserve">бедняцких хозяйств являлись нежелание крестьян сразу вступать в колхозы и их высказывания против выселения кулаков. В течение того же периода в «кулацкую ссылку» в северные районы </w:t>
      </w:r>
      <w:proofErr w:type="spellStart"/>
      <w:r w:rsidRPr="006B70FA">
        <w:rPr>
          <w:rFonts w:ascii="Times New Roman" w:eastAsia="Times New Roman" w:hAnsi="Times New Roman" w:cs="Times New Roman"/>
          <w:color w:val="000000"/>
          <w:sz w:val="24"/>
          <w:szCs w:val="24"/>
          <w:lang w:eastAsia="ru-RU"/>
        </w:rPr>
        <w:t>Западно-Сибирского</w:t>
      </w:r>
      <w:proofErr w:type="spellEnd"/>
      <w:r w:rsidRPr="006B70FA">
        <w:rPr>
          <w:rFonts w:ascii="Times New Roman" w:eastAsia="Times New Roman" w:hAnsi="Times New Roman" w:cs="Times New Roman"/>
          <w:color w:val="000000"/>
          <w:sz w:val="24"/>
          <w:szCs w:val="24"/>
          <w:lang w:eastAsia="ru-RU"/>
        </w:rPr>
        <w:t xml:space="preserve"> края </w:t>
      </w:r>
      <w:r w:rsidRPr="006B70FA">
        <w:rPr>
          <w:rFonts w:ascii="Times New Roman" w:eastAsia="Times New Roman" w:hAnsi="Times New Roman" w:cs="Times New Roman"/>
          <w:b/>
          <w:color w:val="000000"/>
          <w:sz w:val="24"/>
          <w:szCs w:val="24"/>
          <w:lang w:eastAsia="ru-RU"/>
        </w:rPr>
        <w:t>из Хакасии было направлено 855 раскулаченных семей в составе 3789 чел</w:t>
      </w:r>
      <w:r w:rsidRPr="006B70FA">
        <w:rPr>
          <w:rFonts w:ascii="Times New Roman" w:eastAsia="Times New Roman" w:hAnsi="Times New Roman" w:cs="Times New Roman"/>
          <w:color w:val="000000"/>
          <w:sz w:val="24"/>
          <w:szCs w:val="24"/>
          <w:lang w:eastAsia="ru-RU"/>
        </w:rPr>
        <w:t>.</w:t>
      </w:r>
    </w:p>
    <w:p w:rsidR="00A73C83" w:rsidRPr="006B70FA" w:rsidRDefault="006B70FA" w:rsidP="00A73C8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70FA">
        <w:rPr>
          <w:rFonts w:ascii="Times New Roman" w:eastAsia="Times New Roman" w:hAnsi="Times New Roman" w:cs="Times New Roman"/>
          <w:color w:val="000000"/>
          <w:sz w:val="24"/>
          <w:szCs w:val="24"/>
          <w:lang w:eastAsia="ru-RU"/>
        </w:rPr>
        <w:t xml:space="preserve">                   К </w:t>
      </w:r>
      <w:r w:rsidRPr="006B70FA">
        <w:rPr>
          <w:rFonts w:ascii="Times New Roman" w:eastAsia="Times New Roman" w:hAnsi="Times New Roman" w:cs="Times New Roman"/>
          <w:b/>
          <w:color w:val="000000"/>
          <w:sz w:val="24"/>
          <w:szCs w:val="24"/>
          <w:lang w:eastAsia="ru-RU"/>
        </w:rPr>
        <w:t>началу 1932 г. в автономии уже не осталось хозяйств, использовавших наемный труд.</w:t>
      </w:r>
      <w:r w:rsidRPr="006B70FA">
        <w:rPr>
          <w:rFonts w:ascii="Times New Roman" w:eastAsia="Times New Roman" w:hAnsi="Times New Roman" w:cs="Times New Roman"/>
          <w:color w:val="000000"/>
          <w:sz w:val="24"/>
          <w:szCs w:val="24"/>
          <w:lang w:eastAsia="ru-RU"/>
        </w:rPr>
        <w:t xml:space="preserve"> Несмотря на это в области поднялась еще одна волна раскулачивания.   </w:t>
      </w:r>
    </w:p>
    <w:p w:rsidR="006B70FA" w:rsidRPr="006B70FA" w:rsidRDefault="006B70FA" w:rsidP="006B70F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70FA">
        <w:rPr>
          <w:rFonts w:ascii="Times New Roman" w:eastAsia="Times New Roman" w:hAnsi="Times New Roman" w:cs="Times New Roman"/>
          <w:color w:val="000000"/>
          <w:sz w:val="24"/>
          <w:szCs w:val="24"/>
          <w:lang w:eastAsia="ru-RU"/>
        </w:rPr>
        <w:t xml:space="preserve">В течение первого полугодия </w:t>
      </w:r>
      <w:r w:rsidRPr="00A73C83">
        <w:rPr>
          <w:rFonts w:ascii="Times New Roman" w:eastAsia="Times New Roman" w:hAnsi="Times New Roman" w:cs="Times New Roman"/>
          <w:b/>
          <w:color w:val="000000"/>
          <w:sz w:val="24"/>
          <w:szCs w:val="24"/>
          <w:lang w:eastAsia="ru-RU"/>
        </w:rPr>
        <w:t>1932 г. из колхозов Хакасии было удалено 58 кулацких семей</w:t>
      </w:r>
      <w:r w:rsidRPr="006B70FA">
        <w:rPr>
          <w:rFonts w:ascii="Times New Roman" w:eastAsia="Times New Roman" w:hAnsi="Times New Roman" w:cs="Times New Roman"/>
          <w:color w:val="000000"/>
          <w:sz w:val="24"/>
          <w:szCs w:val="24"/>
          <w:lang w:eastAsia="ru-RU"/>
        </w:rPr>
        <w:t>, и на рудниках области</w:t>
      </w:r>
      <w:proofErr w:type="gramStart"/>
      <w:r w:rsidRPr="006B70FA">
        <w:rPr>
          <w:rFonts w:ascii="Times New Roman" w:eastAsia="Times New Roman" w:hAnsi="Times New Roman" w:cs="Times New Roman"/>
          <w:color w:val="000000"/>
          <w:sz w:val="24"/>
          <w:szCs w:val="24"/>
          <w:lang w:eastAsia="ru-RU"/>
        </w:rPr>
        <w:t xml:space="preserve"> :</w:t>
      </w:r>
      <w:proofErr w:type="gramEnd"/>
      <w:r w:rsidRPr="006B70FA">
        <w:rPr>
          <w:rFonts w:ascii="Times New Roman" w:eastAsia="Times New Roman" w:hAnsi="Times New Roman" w:cs="Times New Roman"/>
          <w:color w:val="000000"/>
          <w:sz w:val="24"/>
          <w:szCs w:val="24"/>
          <w:lang w:eastAsia="ru-RU"/>
        </w:rPr>
        <w:t xml:space="preserve"> </w:t>
      </w:r>
      <w:proofErr w:type="gramStart"/>
      <w:r w:rsidRPr="006B70FA">
        <w:rPr>
          <w:rFonts w:ascii="Times New Roman" w:eastAsia="Times New Roman" w:hAnsi="Times New Roman" w:cs="Times New Roman"/>
          <w:color w:val="000000"/>
          <w:sz w:val="24"/>
          <w:szCs w:val="24"/>
          <w:lang w:eastAsia="ru-RU"/>
        </w:rPr>
        <w:t>Андреевском</w:t>
      </w:r>
      <w:proofErr w:type="gramEnd"/>
      <w:r w:rsidRPr="006B70FA">
        <w:rPr>
          <w:rFonts w:ascii="Times New Roman" w:eastAsia="Times New Roman" w:hAnsi="Times New Roman" w:cs="Times New Roman"/>
          <w:color w:val="000000"/>
          <w:sz w:val="24"/>
          <w:szCs w:val="24"/>
          <w:lang w:eastAsia="ru-RU"/>
        </w:rPr>
        <w:t xml:space="preserve">, </w:t>
      </w:r>
      <w:proofErr w:type="spellStart"/>
      <w:r w:rsidRPr="006B70FA">
        <w:rPr>
          <w:rFonts w:ascii="Times New Roman" w:eastAsia="Times New Roman" w:hAnsi="Times New Roman" w:cs="Times New Roman"/>
          <w:color w:val="000000"/>
          <w:sz w:val="24"/>
          <w:szCs w:val="24"/>
          <w:lang w:eastAsia="ru-RU"/>
        </w:rPr>
        <w:t>Веро-Надеждинском</w:t>
      </w:r>
      <w:proofErr w:type="spellEnd"/>
      <w:r w:rsidRPr="006B70FA">
        <w:rPr>
          <w:rFonts w:ascii="Times New Roman" w:eastAsia="Times New Roman" w:hAnsi="Times New Roman" w:cs="Times New Roman"/>
          <w:color w:val="000000"/>
          <w:sz w:val="24"/>
          <w:szCs w:val="24"/>
          <w:lang w:eastAsia="ru-RU"/>
        </w:rPr>
        <w:t xml:space="preserve">. </w:t>
      </w:r>
      <w:proofErr w:type="gramStart"/>
      <w:r w:rsidRPr="006B70FA">
        <w:rPr>
          <w:rFonts w:ascii="Times New Roman" w:eastAsia="Times New Roman" w:hAnsi="Times New Roman" w:cs="Times New Roman"/>
          <w:color w:val="000000"/>
          <w:sz w:val="24"/>
          <w:szCs w:val="24"/>
          <w:lang w:eastAsia="ru-RU"/>
        </w:rPr>
        <w:t>Потаповском</w:t>
      </w:r>
      <w:proofErr w:type="gramEnd"/>
      <w:r w:rsidRPr="006B70FA">
        <w:rPr>
          <w:rFonts w:ascii="Times New Roman" w:eastAsia="Times New Roman" w:hAnsi="Times New Roman" w:cs="Times New Roman"/>
          <w:color w:val="000000"/>
          <w:sz w:val="24"/>
          <w:szCs w:val="24"/>
          <w:lang w:eastAsia="ru-RU"/>
        </w:rPr>
        <w:t xml:space="preserve"> и  так далее,  были выявлены члены 22 кулацких хозяйств»</w:t>
      </w:r>
      <w:bookmarkStart w:id="9" w:name="ftnt_ref14"/>
      <w:r w:rsidR="003827E3" w:rsidRPr="006B70FA">
        <w:rPr>
          <w:rFonts w:ascii="Times New Roman" w:eastAsia="Times New Roman" w:hAnsi="Times New Roman" w:cs="Times New Roman"/>
          <w:color w:val="000000"/>
          <w:sz w:val="24"/>
          <w:szCs w:val="24"/>
          <w:vertAlign w:val="superscript"/>
          <w:lang w:eastAsia="ru-RU"/>
        </w:rPr>
        <w:fldChar w:fldCharType="begin"/>
      </w:r>
      <w:r w:rsidRPr="006B70FA">
        <w:rPr>
          <w:rFonts w:ascii="Times New Roman" w:eastAsia="Times New Roman" w:hAnsi="Times New Roman" w:cs="Times New Roman"/>
          <w:color w:val="000000"/>
          <w:sz w:val="24"/>
          <w:szCs w:val="24"/>
          <w:vertAlign w:val="superscript"/>
          <w:lang w:eastAsia="ru-RU"/>
        </w:rPr>
        <w:instrText xml:space="preserve"> HYPERLINK "https://nsportal.ru/shkola/istoriya/library/2012/07/15/kollektivizatsiya-v-khakasii-kak-eto-bylo" \l "ftnt14" </w:instrText>
      </w:r>
      <w:r w:rsidR="003827E3" w:rsidRPr="006B70FA">
        <w:rPr>
          <w:rFonts w:ascii="Times New Roman" w:eastAsia="Times New Roman" w:hAnsi="Times New Roman" w:cs="Times New Roman"/>
          <w:color w:val="000000"/>
          <w:sz w:val="24"/>
          <w:szCs w:val="24"/>
          <w:vertAlign w:val="superscript"/>
          <w:lang w:eastAsia="ru-RU"/>
        </w:rPr>
        <w:fldChar w:fldCharType="separate"/>
      </w:r>
      <w:r w:rsidRPr="006B70FA">
        <w:rPr>
          <w:rFonts w:ascii="Times New Roman" w:eastAsia="Times New Roman" w:hAnsi="Times New Roman" w:cs="Times New Roman"/>
          <w:color w:val="27638C"/>
          <w:sz w:val="24"/>
          <w:szCs w:val="24"/>
          <w:vertAlign w:val="superscript"/>
          <w:lang w:eastAsia="ru-RU"/>
        </w:rPr>
        <w:t>[14]</w:t>
      </w:r>
      <w:r w:rsidR="003827E3" w:rsidRPr="006B70FA">
        <w:rPr>
          <w:rFonts w:ascii="Times New Roman" w:eastAsia="Times New Roman" w:hAnsi="Times New Roman" w:cs="Times New Roman"/>
          <w:color w:val="000000"/>
          <w:sz w:val="24"/>
          <w:szCs w:val="24"/>
          <w:vertAlign w:val="superscript"/>
          <w:lang w:eastAsia="ru-RU"/>
        </w:rPr>
        <w:fldChar w:fldCharType="end"/>
      </w:r>
      <w:bookmarkEnd w:id="9"/>
      <w:r w:rsidRPr="006B70FA">
        <w:rPr>
          <w:rFonts w:ascii="Times New Roman" w:eastAsia="Times New Roman" w:hAnsi="Times New Roman" w:cs="Times New Roman"/>
          <w:color w:val="000000"/>
          <w:sz w:val="24"/>
          <w:szCs w:val="24"/>
          <w:lang w:eastAsia="ru-RU"/>
        </w:rPr>
        <w:t>.</w:t>
      </w:r>
    </w:p>
    <w:p w:rsidR="00A73C83" w:rsidRDefault="006B70FA" w:rsidP="006B70F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70FA">
        <w:rPr>
          <w:rFonts w:ascii="Times New Roman" w:eastAsia="Times New Roman" w:hAnsi="Times New Roman" w:cs="Times New Roman"/>
          <w:color w:val="000000"/>
          <w:sz w:val="24"/>
          <w:szCs w:val="24"/>
          <w:lang w:eastAsia="ru-RU"/>
        </w:rPr>
        <w:t>             На рубеже 1931-1932 гг. социально- экономический кризис в стране стал реальностью. С осени 1932 г. многие районы страны охватил жесточайший голод. В этих условиях крестьяне вынуждены были собирать на колхозных полях оставшиеся после уборки колоски или совершать незначительные хищения с колхозных полей. В ответ - ужесточение репрессий.  «</w:t>
      </w:r>
      <w:r w:rsidRPr="00A73C83">
        <w:rPr>
          <w:rFonts w:ascii="Times New Roman" w:eastAsia="Times New Roman" w:hAnsi="Times New Roman" w:cs="Times New Roman"/>
          <w:b/>
          <w:color w:val="000000"/>
          <w:sz w:val="24"/>
          <w:szCs w:val="24"/>
          <w:lang w:eastAsia="ru-RU"/>
        </w:rPr>
        <w:t>7 августа 1932 г. ЦИК и СНК СССР приняли написанный лично Сталиным закон «Об охране имущества государственных предприятий, колхозов и кооперативов и укреплении общественной  собственности</w:t>
      </w:r>
      <w:r w:rsidRPr="006B70FA">
        <w:rPr>
          <w:rFonts w:ascii="Times New Roman" w:eastAsia="Times New Roman" w:hAnsi="Times New Roman" w:cs="Times New Roman"/>
          <w:color w:val="000000"/>
          <w:sz w:val="24"/>
          <w:szCs w:val="24"/>
          <w:lang w:eastAsia="ru-RU"/>
        </w:rPr>
        <w:t>».</w:t>
      </w:r>
    </w:p>
    <w:p w:rsidR="00A73C83" w:rsidRDefault="006B70FA" w:rsidP="006B70F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70FA">
        <w:rPr>
          <w:rFonts w:ascii="Times New Roman" w:eastAsia="Times New Roman" w:hAnsi="Times New Roman" w:cs="Times New Roman"/>
          <w:color w:val="000000"/>
          <w:sz w:val="24"/>
          <w:szCs w:val="24"/>
          <w:lang w:eastAsia="ru-RU"/>
        </w:rPr>
        <w:t xml:space="preserve">            </w:t>
      </w:r>
      <w:r w:rsidRPr="00A73C83">
        <w:rPr>
          <w:rFonts w:ascii="Times New Roman" w:eastAsia="Times New Roman" w:hAnsi="Times New Roman" w:cs="Times New Roman"/>
          <w:b/>
          <w:color w:val="000000"/>
          <w:sz w:val="24"/>
          <w:szCs w:val="24"/>
          <w:lang w:eastAsia="ru-RU"/>
        </w:rPr>
        <w:t>За шесть месяцев действия закона в Хакасии по нему было осуждено 588 чел</w:t>
      </w:r>
      <w:r w:rsidRPr="006B70FA">
        <w:rPr>
          <w:rFonts w:ascii="Times New Roman" w:eastAsia="Times New Roman" w:hAnsi="Times New Roman" w:cs="Times New Roman"/>
          <w:color w:val="000000"/>
          <w:sz w:val="24"/>
          <w:szCs w:val="24"/>
          <w:lang w:eastAsia="ru-RU"/>
        </w:rPr>
        <w:t xml:space="preserve">, к высшей мере наказания приговорено </w:t>
      </w:r>
      <w:r w:rsidRPr="00A73C83">
        <w:rPr>
          <w:rFonts w:ascii="Times New Roman" w:eastAsia="Times New Roman" w:hAnsi="Times New Roman" w:cs="Times New Roman"/>
          <w:b/>
          <w:color w:val="000000"/>
          <w:sz w:val="24"/>
          <w:szCs w:val="24"/>
          <w:lang w:eastAsia="ru-RU"/>
        </w:rPr>
        <w:t>13 чел</w:t>
      </w:r>
      <w:r w:rsidRPr="006B70FA">
        <w:rPr>
          <w:rFonts w:ascii="Times New Roman" w:eastAsia="Times New Roman" w:hAnsi="Times New Roman" w:cs="Times New Roman"/>
          <w:color w:val="000000"/>
          <w:sz w:val="24"/>
          <w:szCs w:val="24"/>
          <w:lang w:eastAsia="ru-RU"/>
        </w:rPr>
        <w:t>. Из 547 осужденных 46,6% были колхозниками и крестьянам</w:t>
      </w:r>
      <w:proofErr w:type="gramStart"/>
      <w:r w:rsidRPr="006B70FA">
        <w:rPr>
          <w:rFonts w:ascii="Times New Roman" w:eastAsia="Times New Roman" w:hAnsi="Times New Roman" w:cs="Times New Roman"/>
          <w:color w:val="000000"/>
          <w:sz w:val="24"/>
          <w:szCs w:val="24"/>
          <w:lang w:eastAsia="ru-RU"/>
        </w:rPr>
        <w:t>и-</w:t>
      </w:r>
      <w:proofErr w:type="gramEnd"/>
      <w:r w:rsidRPr="006B70FA">
        <w:rPr>
          <w:rFonts w:ascii="Times New Roman" w:eastAsia="Times New Roman" w:hAnsi="Times New Roman" w:cs="Times New Roman"/>
          <w:color w:val="000000"/>
          <w:sz w:val="24"/>
          <w:szCs w:val="24"/>
          <w:lang w:eastAsia="ru-RU"/>
        </w:rPr>
        <w:t xml:space="preserve"> единоличниками и только </w:t>
      </w:r>
      <w:r w:rsidRPr="00A73C83">
        <w:rPr>
          <w:rFonts w:ascii="Times New Roman" w:eastAsia="Times New Roman" w:hAnsi="Times New Roman" w:cs="Times New Roman"/>
          <w:b/>
          <w:i/>
          <w:color w:val="000000"/>
          <w:sz w:val="24"/>
          <w:szCs w:val="24"/>
          <w:lang w:eastAsia="ru-RU"/>
        </w:rPr>
        <w:t>9,9% - кулацко-зажиточные</w:t>
      </w:r>
      <w:r w:rsidRPr="006B70FA">
        <w:rPr>
          <w:rFonts w:ascii="Times New Roman" w:eastAsia="Times New Roman" w:hAnsi="Times New Roman" w:cs="Times New Roman"/>
          <w:color w:val="000000"/>
          <w:sz w:val="24"/>
          <w:szCs w:val="24"/>
          <w:lang w:eastAsia="ru-RU"/>
        </w:rPr>
        <w:t xml:space="preserve"> элементы. Только в мае 1933 г. высшее </w:t>
      </w:r>
      <w:proofErr w:type="spellStart"/>
      <w:r w:rsidRPr="006B70FA">
        <w:rPr>
          <w:rFonts w:ascii="Times New Roman" w:eastAsia="Times New Roman" w:hAnsi="Times New Roman" w:cs="Times New Roman"/>
          <w:color w:val="000000"/>
          <w:sz w:val="24"/>
          <w:szCs w:val="24"/>
          <w:lang w:eastAsia="ru-RU"/>
        </w:rPr>
        <w:t>партийн</w:t>
      </w:r>
      <w:proofErr w:type="gramStart"/>
      <w:r w:rsidRPr="006B70FA">
        <w:rPr>
          <w:rFonts w:ascii="Times New Roman" w:eastAsia="Times New Roman" w:hAnsi="Times New Roman" w:cs="Times New Roman"/>
          <w:color w:val="000000"/>
          <w:sz w:val="24"/>
          <w:szCs w:val="24"/>
          <w:lang w:eastAsia="ru-RU"/>
        </w:rPr>
        <w:t>о</w:t>
      </w:r>
      <w:proofErr w:type="spellEnd"/>
      <w:r w:rsidRPr="006B70FA">
        <w:rPr>
          <w:rFonts w:ascii="Times New Roman" w:eastAsia="Times New Roman" w:hAnsi="Times New Roman" w:cs="Times New Roman"/>
          <w:color w:val="000000"/>
          <w:sz w:val="24"/>
          <w:szCs w:val="24"/>
          <w:lang w:eastAsia="ru-RU"/>
        </w:rPr>
        <w:t>-</w:t>
      </w:r>
      <w:proofErr w:type="gramEnd"/>
      <w:r w:rsidRPr="006B70FA">
        <w:rPr>
          <w:rFonts w:ascii="Times New Roman" w:eastAsia="Times New Roman" w:hAnsi="Times New Roman" w:cs="Times New Roman"/>
          <w:color w:val="000000"/>
          <w:sz w:val="24"/>
          <w:szCs w:val="24"/>
          <w:lang w:eastAsia="ru-RU"/>
        </w:rPr>
        <w:t xml:space="preserve"> советское руководство решило ограничить масштабы репрессий в деревне.</w:t>
      </w:r>
    </w:p>
    <w:p w:rsidR="006B70FA" w:rsidRPr="006B70FA" w:rsidRDefault="006B70FA" w:rsidP="006B70F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B70FA">
        <w:rPr>
          <w:rFonts w:ascii="Times New Roman" w:eastAsia="Times New Roman" w:hAnsi="Times New Roman" w:cs="Times New Roman"/>
          <w:color w:val="000000"/>
          <w:sz w:val="24"/>
          <w:szCs w:val="24"/>
          <w:lang w:eastAsia="ru-RU"/>
        </w:rPr>
        <w:t xml:space="preserve">             Коллективизация сильно ударила по многоукладной экономике Хакасии, резко сократилось поголовье скота. За 2-ую половину 20 </w:t>
      </w:r>
      <w:proofErr w:type="gramStart"/>
      <w:r w:rsidRPr="006B70FA">
        <w:rPr>
          <w:rFonts w:ascii="Times New Roman" w:eastAsia="Times New Roman" w:hAnsi="Times New Roman" w:cs="Times New Roman"/>
          <w:color w:val="000000"/>
          <w:sz w:val="24"/>
          <w:szCs w:val="24"/>
          <w:lang w:eastAsia="ru-RU"/>
        </w:rPr>
        <w:t>в</w:t>
      </w:r>
      <w:proofErr w:type="gramEnd"/>
      <w:r w:rsidRPr="006B70FA">
        <w:rPr>
          <w:rFonts w:ascii="Times New Roman" w:eastAsia="Times New Roman" w:hAnsi="Times New Roman" w:cs="Times New Roman"/>
          <w:color w:val="000000"/>
          <w:sz w:val="24"/>
          <w:szCs w:val="24"/>
          <w:lang w:eastAsia="ru-RU"/>
        </w:rPr>
        <w:t xml:space="preserve">. </w:t>
      </w:r>
      <w:proofErr w:type="gramStart"/>
      <w:r w:rsidRPr="006B70FA">
        <w:rPr>
          <w:rFonts w:ascii="Times New Roman" w:eastAsia="Times New Roman" w:hAnsi="Times New Roman" w:cs="Times New Roman"/>
          <w:color w:val="000000"/>
          <w:sz w:val="24"/>
          <w:szCs w:val="24"/>
          <w:lang w:eastAsia="ru-RU"/>
        </w:rPr>
        <w:t>в</w:t>
      </w:r>
      <w:proofErr w:type="gramEnd"/>
      <w:r w:rsidRPr="006B70FA">
        <w:rPr>
          <w:rFonts w:ascii="Times New Roman" w:eastAsia="Times New Roman" w:hAnsi="Times New Roman" w:cs="Times New Roman"/>
          <w:color w:val="000000"/>
          <w:sz w:val="24"/>
          <w:szCs w:val="24"/>
          <w:lang w:eastAsia="ru-RU"/>
        </w:rPr>
        <w:t xml:space="preserve"> ходе кампаний по ликвидации малых деревень количество национальных хакасских сел сократилось </w:t>
      </w:r>
      <w:r w:rsidRPr="00A73C83">
        <w:rPr>
          <w:rFonts w:ascii="Times New Roman" w:eastAsia="Times New Roman" w:hAnsi="Times New Roman" w:cs="Times New Roman"/>
          <w:b/>
          <w:color w:val="000000"/>
          <w:sz w:val="24"/>
          <w:szCs w:val="24"/>
          <w:lang w:eastAsia="ru-RU"/>
        </w:rPr>
        <w:t>примерно в 5 раз. Коллективизация в сельском хозяйстве была воспринята хакасами враждебно.</w:t>
      </w:r>
      <w:r w:rsidRPr="006B70FA">
        <w:rPr>
          <w:rFonts w:ascii="Times New Roman" w:eastAsia="Times New Roman" w:hAnsi="Times New Roman" w:cs="Times New Roman"/>
          <w:color w:val="000000"/>
          <w:sz w:val="24"/>
          <w:szCs w:val="24"/>
          <w:lang w:eastAsia="ru-RU"/>
        </w:rPr>
        <w:t xml:space="preserve"> В 1929-1930 годах произошло снижение поголовья скота. В период коллективизации началась борьба с религией. Были уничтожены тысячи памятников культуры, начались гонения на священнослужителей и верующих.</w:t>
      </w:r>
    </w:p>
    <w:p w:rsidR="006B70FA" w:rsidRPr="006B70FA" w:rsidRDefault="006B70FA" w:rsidP="006B70FA">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6B70FA">
        <w:rPr>
          <w:rFonts w:ascii="Times New Roman" w:eastAsia="Times New Roman" w:hAnsi="Times New Roman" w:cs="Times New Roman"/>
          <w:color w:val="000000"/>
          <w:sz w:val="24"/>
          <w:szCs w:val="24"/>
          <w:lang w:eastAsia="ru-RU"/>
        </w:rPr>
        <w:t>       </w:t>
      </w:r>
      <w:r w:rsidR="004C3920">
        <w:rPr>
          <w:rFonts w:ascii="Times New Roman" w:eastAsia="Times New Roman" w:hAnsi="Times New Roman" w:cs="Times New Roman"/>
          <w:b/>
          <w:color w:val="000000"/>
          <w:sz w:val="24"/>
          <w:szCs w:val="24"/>
          <w:lang w:eastAsia="ru-RU"/>
        </w:rPr>
        <w:t>В Хакас</w:t>
      </w:r>
      <w:r w:rsidRPr="00134869">
        <w:rPr>
          <w:rFonts w:ascii="Times New Roman" w:eastAsia="Times New Roman" w:hAnsi="Times New Roman" w:cs="Times New Roman"/>
          <w:b/>
          <w:color w:val="000000"/>
          <w:sz w:val="24"/>
          <w:szCs w:val="24"/>
          <w:lang w:eastAsia="ru-RU"/>
        </w:rPr>
        <w:t>ии  к 1933 году было объединено в колхозы 71,2-72,7 крестьянских хозяйств</w:t>
      </w:r>
      <w:r w:rsidRPr="006B70FA">
        <w:rPr>
          <w:rFonts w:ascii="Times New Roman" w:eastAsia="Times New Roman" w:hAnsi="Times New Roman" w:cs="Times New Roman"/>
          <w:color w:val="000000"/>
          <w:sz w:val="24"/>
          <w:szCs w:val="24"/>
          <w:lang w:eastAsia="ru-RU"/>
        </w:rPr>
        <w:t xml:space="preserve">. Начиная с середины 1930 годов,   образование новых колхозов прекратилось. С созданием колхозов государство усилило материальную помощь сельского хозяйства Хакасии. Рост технической оснащенности способствовал расширению посевных площадей. Но поголовье скота стало увеличиваться лишь с 1932-1935 годов.  Строительство колхозов обеспечило полный  перевод  аграрное производство под контроль государства, создало систему, способную к мобилизации человеческих ресурсов и выкачиванию средств из деревни. Вместе с тем оно же привело к </w:t>
      </w:r>
      <w:proofErr w:type="spellStart"/>
      <w:r w:rsidRPr="006B70FA">
        <w:rPr>
          <w:rFonts w:ascii="Times New Roman" w:eastAsia="Times New Roman" w:hAnsi="Times New Roman" w:cs="Times New Roman"/>
          <w:color w:val="000000"/>
          <w:sz w:val="24"/>
          <w:szCs w:val="24"/>
          <w:lang w:eastAsia="ru-RU"/>
        </w:rPr>
        <w:t>раскрестьяниванию</w:t>
      </w:r>
      <w:proofErr w:type="spellEnd"/>
      <w:r w:rsidRPr="006B70FA">
        <w:rPr>
          <w:rFonts w:ascii="Times New Roman" w:eastAsia="Times New Roman" w:hAnsi="Times New Roman" w:cs="Times New Roman"/>
          <w:color w:val="000000"/>
          <w:sz w:val="24"/>
          <w:szCs w:val="24"/>
          <w:lang w:eastAsia="ru-RU"/>
        </w:rPr>
        <w:t>»</w:t>
      </w:r>
    </w:p>
    <w:p w:rsidR="006B70FA" w:rsidRPr="00F00487" w:rsidRDefault="006B70FA" w:rsidP="00F00487">
      <w:pPr>
        <w:pStyle w:val="a3"/>
        <w:shd w:val="clear" w:color="auto" w:fill="FFFFFF"/>
        <w:spacing w:before="0" w:beforeAutospacing="0" w:after="120" w:afterAutospacing="0"/>
      </w:pPr>
    </w:p>
    <w:p w:rsidR="00730B1A" w:rsidRPr="00730B1A" w:rsidRDefault="00730B1A" w:rsidP="004D75FD">
      <w:pPr>
        <w:pStyle w:val="a3"/>
        <w:shd w:val="clear" w:color="auto" w:fill="FFFFFF"/>
        <w:spacing w:before="120" w:beforeAutospacing="0" w:after="120" w:afterAutospacing="0"/>
        <w:rPr>
          <w:b/>
        </w:rPr>
      </w:pPr>
      <w:r w:rsidRPr="00730B1A">
        <w:rPr>
          <w:b/>
        </w:rPr>
        <w:t>3</w:t>
      </w:r>
      <w:r w:rsidR="004D75FD" w:rsidRPr="00730B1A">
        <w:rPr>
          <w:b/>
        </w:rPr>
        <w:t>)</w:t>
      </w:r>
      <w:r w:rsidRPr="00730B1A">
        <w:rPr>
          <w:b/>
        </w:rPr>
        <w:t>Политическое развитие</w:t>
      </w:r>
    </w:p>
    <w:p w:rsidR="004D75FD" w:rsidRPr="004D75FD" w:rsidRDefault="004D75FD" w:rsidP="004D75FD">
      <w:pPr>
        <w:pStyle w:val="a3"/>
        <w:shd w:val="clear" w:color="auto" w:fill="FFFFFF"/>
        <w:spacing w:before="120" w:beforeAutospacing="0" w:after="120" w:afterAutospacing="0"/>
      </w:pPr>
      <w:r>
        <w:t xml:space="preserve"> </w:t>
      </w:r>
      <w:r w:rsidRPr="004D75FD">
        <w:rPr>
          <w:b/>
        </w:rPr>
        <w:t>Хакасский уезд был образован 14 ноября 1923</w:t>
      </w:r>
      <w:r w:rsidRPr="004D75FD">
        <w:t xml:space="preserve"> года из территории бывших инородных управ девяти волостей, относившихся прежде к </w:t>
      </w:r>
      <w:proofErr w:type="spellStart"/>
      <w:r w:rsidR="003827E3" w:rsidRPr="004D75FD">
        <w:rPr>
          <w:b/>
        </w:rPr>
        <w:fldChar w:fldCharType="begin"/>
      </w:r>
      <w:r w:rsidRPr="004D75FD">
        <w:rPr>
          <w:b/>
        </w:rPr>
        <w:instrText xml:space="preserve"> HYPERLINK "https://ru.wikipedia.org/wiki/%D0%90%D1%87%D0%B8%D0%BD%D1%81%D0%BA%D0%B8%D0%B9_%D1%83%D0%B5%D0%B7%D0%B4" \o "Ачинский уезд" </w:instrText>
      </w:r>
      <w:r w:rsidR="003827E3" w:rsidRPr="004D75FD">
        <w:rPr>
          <w:b/>
        </w:rPr>
        <w:fldChar w:fldCharType="separate"/>
      </w:r>
      <w:r w:rsidRPr="004D75FD">
        <w:rPr>
          <w:b/>
        </w:rPr>
        <w:t>Ачинскому</w:t>
      </w:r>
      <w:proofErr w:type="spellEnd"/>
      <w:r w:rsidR="003827E3" w:rsidRPr="004D75FD">
        <w:rPr>
          <w:b/>
        </w:rPr>
        <w:fldChar w:fldCharType="end"/>
      </w:r>
      <w:r w:rsidRPr="004D75FD">
        <w:rPr>
          <w:b/>
        </w:rPr>
        <w:t>, </w:t>
      </w:r>
      <w:hyperlink r:id="rId5" w:tooltip="Кузнецкий уезд (Томская губерния)" w:history="1">
        <w:r w:rsidRPr="004D75FD">
          <w:rPr>
            <w:b/>
          </w:rPr>
          <w:t>Кузнецкому</w:t>
        </w:r>
      </w:hyperlink>
      <w:r w:rsidRPr="004D75FD">
        <w:rPr>
          <w:b/>
        </w:rPr>
        <w:t> и </w:t>
      </w:r>
      <w:hyperlink r:id="rId6" w:tooltip="Минусинский уезд" w:history="1">
        <w:r w:rsidRPr="004D75FD">
          <w:rPr>
            <w:b/>
          </w:rPr>
          <w:t>Минусинскому</w:t>
        </w:r>
      </w:hyperlink>
      <w:r w:rsidRPr="004D75FD">
        <w:rPr>
          <w:b/>
        </w:rPr>
        <w:t> уездам,</w:t>
      </w:r>
      <w:r w:rsidRPr="004D75FD">
        <w:t xml:space="preserve"> постановлением Президиума ВЦИК «Об образовании Хакасского уезда Енисейской губернии». Принято на основании решения административной комиссии при отделе управления Енисейского губернского исполкома «О выделении </w:t>
      </w:r>
      <w:hyperlink r:id="rId7" w:tooltip="Инородческий район" w:history="1">
        <w:r w:rsidRPr="004D75FD">
          <w:t>инородческого района</w:t>
        </w:r>
      </w:hyperlink>
      <w:r w:rsidRPr="004D75FD">
        <w:t xml:space="preserve"> Минусинского уезда в особую административную единицу уездного масштаба». Согласно документу, </w:t>
      </w:r>
      <w:r w:rsidRPr="004D75FD">
        <w:rPr>
          <w:b/>
        </w:rPr>
        <w:t>был образован Хакасский уезд с центром в селе </w:t>
      </w:r>
      <w:proofErr w:type="spellStart"/>
      <w:r w:rsidR="003827E3" w:rsidRPr="004D75FD">
        <w:rPr>
          <w:b/>
        </w:rPr>
        <w:fldChar w:fldCharType="begin"/>
      </w:r>
      <w:r w:rsidRPr="004D75FD">
        <w:rPr>
          <w:b/>
        </w:rPr>
        <w:instrText xml:space="preserve"> HYPERLINK "https://ru.wikipedia.org/wiki/%D0%A3%D1%81%D1%82%D1%8C-%D0%90%D0%B1%D0%B0%D0%BA%D0%B0%D0%BD%D1%81%D0%BA%D0%BE%D0%B5" \o "Усть-Абаканское" </w:instrText>
      </w:r>
      <w:r w:rsidR="003827E3" w:rsidRPr="004D75FD">
        <w:rPr>
          <w:b/>
        </w:rPr>
        <w:fldChar w:fldCharType="separate"/>
      </w:r>
      <w:r w:rsidRPr="004D75FD">
        <w:rPr>
          <w:b/>
        </w:rPr>
        <w:t>Усть-Абаканское</w:t>
      </w:r>
      <w:proofErr w:type="spellEnd"/>
      <w:r w:rsidR="003827E3" w:rsidRPr="004D75FD">
        <w:rPr>
          <w:b/>
        </w:rPr>
        <w:fldChar w:fldCharType="end"/>
      </w:r>
      <w:r w:rsidRPr="004D75FD">
        <w:t xml:space="preserve">, в состав которого вошли инородческие населенные пункты из трёх уездов: </w:t>
      </w:r>
      <w:proofErr w:type="gramStart"/>
      <w:r w:rsidRPr="004D75FD">
        <w:t xml:space="preserve">Минусинского, </w:t>
      </w:r>
      <w:proofErr w:type="spellStart"/>
      <w:r w:rsidRPr="004D75FD">
        <w:t>Ачинского</w:t>
      </w:r>
      <w:proofErr w:type="spellEnd"/>
      <w:r w:rsidRPr="004D75FD">
        <w:t> </w:t>
      </w:r>
      <w:hyperlink r:id="rId8" w:tooltip="Енисейская губерния" w:history="1">
        <w:r w:rsidRPr="004D75FD">
          <w:t>Енисейской губернии</w:t>
        </w:r>
      </w:hyperlink>
      <w:r w:rsidRPr="004D75FD">
        <w:t> и Кузнецкого </w:t>
      </w:r>
      <w:hyperlink r:id="rId9" w:tooltip="Томская губерния" w:history="1">
        <w:r w:rsidRPr="004D75FD">
          <w:t>Томской губернии</w:t>
        </w:r>
      </w:hyperlink>
      <w:r w:rsidRPr="004D75FD">
        <w:t xml:space="preserve">. В состав уезда включались </w:t>
      </w:r>
      <w:proofErr w:type="spellStart"/>
      <w:r w:rsidRPr="004D75FD">
        <w:t>Июсско-Урюпский</w:t>
      </w:r>
      <w:proofErr w:type="spellEnd"/>
      <w:r w:rsidRPr="004D75FD">
        <w:t xml:space="preserve"> заказник, примыкающий к выделяемой территории, </w:t>
      </w:r>
      <w:proofErr w:type="spellStart"/>
      <w:r w:rsidRPr="004D75FD">
        <w:t>Ачинско-Горная</w:t>
      </w:r>
      <w:proofErr w:type="spellEnd"/>
      <w:r w:rsidRPr="004D75FD">
        <w:t xml:space="preserve"> волость, а также </w:t>
      </w:r>
      <w:proofErr w:type="spellStart"/>
      <w:r w:rsidRPr="004D75FD">
        <w:t>Июсо-Тунгужульская</w:t>
      </w:r>
      <w:proofErr w:type="spellEnd"/>
      <w:r w:rsidRPr="004D75FD">
        <w:t xml:space="preserve">, </w:t>
      </w:r>
      <w:proofErr w:type="spellStart"/>
      <w:r w:rsidRPr="004D75FD">
        <w:t>Кузырганская</w:t>
      </w:r>
      <w:proofErr w:type="spellEnd"/>
      <w:r w:rsidRPr="004D75FD">
        <w:t xml:space="preserve">, </w:t>
      </w:r>
      <w:proofErr w:type="spellStart"/>
      <w:r w:rsidRPr="004D75FD">
        <w:t>Туимско-Ульгушатская</w:t>
      </w:r>
      <w:proofErr w:type="spellEnd"/>
      <w:r w:rsidRPr="004D75FD">
        <w:t xml:space="preserve"> и </w:t>
      </w:r>
      <w:proofErr w:type="spellStart"/>
      <w:r w:rsidRPr="004D75FD">
        <w:t>Сонская</w:t>
      </w:r>
      <w:proofErr w:type="spellEnd"/>
      <w:r w:rsidRPr="004D75FD">
        <w:t xml:space="preserve"> казённые дачи, пересекающие инородческий район; русские посёлки, расположенные по линии </w:t>
      </w:r>
      <w:proofErr w:type="spellStart"/>
      <w:r w:rsidR="003827E3" w:rsidRPr="004D75FD">
        <w:fldChar w:fldCharType="begin"/>
      </w:r>
      <w:r w:rsidRPr="004D75FD">
        <w:instrText xml:space="preserve"> HYPERLINK "https://ru.wikipedia.org/wiki/%D0%90%D1%87%D0%B8%D0%BD%D1%81%D0%BA" \o "Ачинск" </w:instrText>
      </w:r>
      <w:r w:rsidR="003827E3" w:rsidRPr="004D75FD">
        <w:fldChar w:fldCharType="separate"/>
      </w:r>
      <w:r w:rsidRPr="004D75FD">
        <w:t>Ачинско</w:t>
      </w:r>
      <w:r w:rsidR="003827E3" w:rsidRPr="004D75FD">
        <w:fldChar w:fldCharType="end"/>
      </w:r>
      <w:r w:rsidRPr="004D75FD">
        <w:t>-</w:t>
      </w:r>
      <w:hyperlink r:id="rId10" w:tooltip="Минусинск" w:history="1">
        <w:r w:rsidRPr="004D75FD">
          <w:t>Минусинской</w:t>
        </w:r>
        <w:proofErr w:type="spellEnd"/>
      </w:hyperlink>
      <w:r w:rsidRPr="004D75FD">
        <w:t> железной дороги внутри инородческой территории, заводские поселки рудников «</w:t>
      </w:r>
      <w:proofErr w:type="spellStart"/>
      <w:r w:rsidRPr="004D75FD">
        <w:t>Улень</w:t>
      </w:r>
      <w:proofErr w:type="spellEnd"/>
      <w:r w:rsidRPr="004D75FD">
        <w:t>», «Юлия», курорт «Озеро </w:t>
      </w:r>
      <w:proofErr w:type="spellStart"/>
      <w:r w:rsidR="003827E3" w:rsidRPr="004D75FD">
        <w:fldChar w:fldCharType="begin"/>
      </w:r>
      <w:r w:rsidRPr="004D75FD">
        <w:instrText xml:space="preserve"> HYPERLINK "https://ru.wikipedia.org/wiki/%D0%A8%D0%B8%D1%80%D0%B0_(%D0%BE%D0%B7%D0%B5%D1%80%D0%BE)" \o "Шира (озеро)" </w:instrText>
      </w:r>
      <w:r w:rsidR="003827E3" w:rsidRPr="004D75FD">
        <w:fldChar w:fldCharType="separate"/>
      </w:r>
      <w:r w:rsidRPr="004D75FD">
        <w:t>Шира</w:t>
      </w:r>
      <w:proofErr w:type="spellEnd"/>
      <w:r w:rsidR="003827E3" w:rsidRPr="004D75FD">
        <w:fldChar w:fldCharType="end"/>
      </w:r>
      <w:r w:rsidRPr="004D75FD">
        <w:t>».</w:t>
      </w:r>
      <w:proofErr w:type="gramEnd"/>
    </w:p>
    <w:p w:rsidR="004D75FD" w:rsidRPr="004D75FD" w:rsidRDefault="004D75FD" w:rsidP="004D75FD">
      <w:pPr>
        <w:shd w:val="clear" w:color="auto" w:fill="FFFFFF"/>
        <w:spacing w:before="120" w:after="120" w:line="240" w:lineRule="auto"/>
        <w:rPr>
          <w:rFonts w:ascii="Times New Roman" w:eastAsia="Times New Roman" w:hAnsi="Times New Roman" w:cs="Times New Roman"/>
          <w:b/>
          <w:sz w:val="24"/>
          <w:szCs w:val="24"/>
          <w:lang w:eastAsia="ru-RU"/>
        </w:rPr>
      </w:pPr>
      <w:r w:rsidRPr="004D75FD">
        <w:rPr>
          <w:rFonts w:ascii="Times New Roman" w:eastAsia="Times New Roman" w:hAnsi="Times New Roman" w:cs="Times New Roman"/>
          <w:b/>
          <w:sz w:val="24"/>
          <w:szCs w:val="24"/>
          <w:lang w:eastAsia="ru-RU"/>
        </w:rPr>
        <w:t>Изначально делился на 8 волостей. 19 марта </w:t>
      </w:r>
      <w:hyperlink r:id="rId11" w:tooltip="1924" w:history="1">
        <w:r w:rsidRPr="004D75FD">
          <w:rPr>
            <w:rFonts w:ascii="Times New Roman" w:eastAsia="Times New Roman" w:hAnsi="Times New Roman" w:cs="Times New Roman"/>
            <w:b/>
            <w:sz w:val="24"/>
            <w:szCs w:val="24"/>
            <w:lang w:eastAsia="ru-RU"/>
          </w:rPr>
          <w:t>1924</w:t>
        </w:r>
      </w:hyperlink>
      <w:r w:rsidRPr="004D75FD">
        <w:rPr>
          <w:rFonts w:ascii="Times New Roman" w:eastAsia="Times New Roman" w:hAnsi="Times New Roman" w:cs="Times New Roman"/>
          <w:b/>
          <w:sz w:val="24"/>
          <w:szCs w:val="24"/>
          <w:lang w:eastAsia="ru-RU"/>
        </w:rPr>
        <w:t> был разделён на 4 района:</w:t>
      </w:r>
    </w:p>
    <w:p w:rsidR="004D75FD" w:rsidRPr="004D75FD" w:rsidRDefault="003827E3" w:rsidP="004D75FD">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ru-RU"/>
        </w:rPr>
      </w:pPr>
      <w:hyperlink r:id="rId12" w:tooltip="Аскизский район Хакасии" w:history="1">
        <w:proofErr w:type="spellStart"/>
        <w:r w:rsidR="004D75FD" w:rsidRPr="004D75FD">
          <w:rPr>
            <w:rFonts w:ascii="Times New Roman" w:eastAsia="Times New Roman" w:hAnsi="Times New Roman" w:cs="Times New Roman"/>
            <w:sz w:val="24"/>
            <w:szCs w:val="24"/>
            <w:lang w:eastAsia="ru-RU"/>
          </w:rPr>
          <w:t>Аскызский</w:t>
        </w:r>
        <w:proofErr w:type="spellEnd"/>
        <w:r w:rsidR="004D75FD" w:rsidRPr="004D75FD">
          <w:rPr>
            <w:rFonts w:ascii="Times New Roman" w:eastAsia="Times New Roman" w:hAnsi="Times New Roman" w:cs="Times New Roman"/>
            <w:sz w:val="24"/>
            <w:szCs w:val="24"/>
            <w:lang w:eastAsia="ru-RU"/>
          </w:rPr>
          <w:t xml:space="preserve"> район</w:t>
        </w:r>
      </w:hyperlink>
      <w:r w:rsidR="004D75FD" w:rsidRPr="004D75FD">
        <w:rPr>
          <w:rFonts w:ascii="Times New Roman" w:eastAsia="Times New Roman" w:hAnsi="Times New Roman" w:cs="Times New Roman"/>
          <w:sz w:val="24"/>
          <w:szCs w:val="24"/>
          <w:lang w:eastAsia="ru-RU"/>
        </w:rPr>
        <w:t>. Центр — </w:t>
      </w:r>
      <w:hyperlink r:id="rId13" w:tooltip="Аскиз (село)" w:history="1">
        <w:r w:rsidR="004D75FD" w:rsidRPr="004D75FD">
          <w:rPr>
            <w:rFonts w:ascii="Times New Roman" w:eastAsia="Times New Roman" w:hAnsi="Times New Roman" w:cs="Times New Roman"/>
            <w:sz w:val="24"/>
            <w:szCs w:val="24"/>
            <w:lang w:eastAsia="ru-RU"/>
          </w:rPr>
          <w:t xml:space="preserve">село </w:t>
        </w:r>
        <w:proofErr w:type="spellStart"/>
        <w:r w:rsidR="004D75FD" w:rsidRPr="004D75FD">
          <w:rPr>
            <w:rFonts w:ascii="Times New Roman" w:eastAsia="Times New Roman" w:hAnsi="Times New Roman" w:cs="Times New Roman"/>
            <w:sz w:val="24"/>
            <w:szCs w:val="24"/>
            <w:lang w:eastAsia="ru-RU"/>
          </w:rPr>
          <w:t>Аскыз</w:t>
        </w:r>
        <w:proofErr w:type="spellEnd"/>
      </w:hyperlink>
    </w:p>
    <w:p w:rsidR="004D75FD" w:rsidRPr="004D75FD" w:rsidRDefault="003827E3" w:rsidP="004D75FD">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ru-RU"/>
        </w:rPr>
      </w:pPr>
      <w:hyperlink r:id="rId14" w:tooltip="Таштыпский район Хакасии" w:history="1">
        <w:proofErr w:type="spellStart"/>
        <w:r w:rsidR="004D75FD" w:rsidRPr="004D75FD">
          <w:rPr>
            <w:rFonts w:ascii="Times New Roman" w:eastAsia="Times New Roman" w:hAnsi="Times New Roman" w:cs="Times New Roman"/>
            <w:sz w:val="24"/>
            <w:szCs w:val="24"/>
            <w:lang w:eastAsia="ru-RU"/>
          </w:rPr>
          <w:t>Таштыпский</w:t>
        </w:r>
        <w:proofErr w:type="spellEnd"/>
        <w:r w:rsidR="004D75FD" w:rsidRPr="004D75FD">
          <w:rPr>
            <w:rFonts w:ascii="Times New Roman" w:eastAsia="Times New Roman" w:hAnsi="Times New Roman" w:cs="Times New Roman"/>
            <w:sz w:val="24"/>
            <w:szCs w:val="24"/>
            <w:lang w:eastAsia="ru-RU"/>
          </w:rPr>
          <w:t xml:space="preserve"> район</w:t>
        </w:r>
      </w:hyperlink>
      <w:r w:rsidR="004D75FD" w:rsidRPr="004D75FD">
        <w:rPr>
          <w:rFonts w:ascii="Times New Roman" w:eastAsia="Times New Roman" w:hAnsi="Times New Roman" w:cs="Times New Roman"/>
          <w:sz w:val="24"/>
          <w:szCs w:val="24"/>
          <w:lang w:eastAsia="ru-RU"/>
        </w:rPr>
        <w:t>. Центр — </w:t>
      </w:r>
      <w:hyperlink r:id="rId15" w:tooltip="Таштып (село)" w:history="1">
        <w:r w:rsidR="004D75FD" w:rsidRPr="004D75FD">
          <w:rPr>
            <w:rFonts w:ascii="Times New Roman" w:eastAsia="Times New Roman" w:hAnsi="Times New Roman" w:cs="Times New Roman"/>
            <w:sz w:val="24"/>
            <w:szCs w:val="24"/>
            <w:lang w:eastAsia="ru-RU"/>
          </w:rPr>
          <w:t>село Таштып</w:t>
        </w:r>
      </w:hyperlink>
    </w:p>
    <w:p w:rsidR="004D75FD" w:rsidRPr="004D75FD" w:rsidRDefault="003827E3" w:rsidP="004D75FD">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ru-RU"/>
        </w:rPr>
      </w:pPr>
      <w:hyperlink r:id="rId16" w:tooltip="Усть-Абаканский район Хакасии" w:history="1">
        <w:proofErr w:type="spellStart"/>
        <w:r w:rsidR="004D75FD" w:rsidRPr="004D75FD">
          <w:rPr>
            <w:rFonts w:ascii="Times New Roman" w:eastAsia="Times New Roman" w:hAnsi="Times New Roman" w:cs="Times New Roman"/>
            <w:sz w:val="24"/>
            <w:szCs w:val="24"/>
            <w:lang w:eastAsia="ru-RU"/>
          </w:rPr>
          <w:t>Чарковский</w:t>
        </w:r>
        <w:proofErr w:type="spellEnd"/>
        <w:r w:rsidR="004D75FD" w:rsidRPr="004D75FD">
          <w:rPr>
            <w:rFonts w:ascii="Times New Roman" w:eastAsia="Times New Roman" w:hAnsi="Times New Roman" w:cs="Times New Roman"/>
            <w:sz w:val="24"/>
            <w:szCs w:val="24"/>
            <w:lang w:eastAsia="ru-RU"/>
          </w:rPr>
          <w:t xml:space="preserve"> район</w:t>
        </w:r>
      </w:hyperlink>
      <w:r w:rsidR="004D75FD" w:rsidRPr="004D75FD">
        <w:rPr>
          <w:rFonts w:ascii="Times New Roman" w:eastAsia="Times New Roman" w:hAnsi="Times New Roman" w:cs="Times New Roman"/>
          <w:sz w:val="24"/>
          <w:szCs w:val="24"/>
          <w:lang w:eastAsia="ru-RU"/>
        </w:rPr>
        <w:t>. Центр — улус </w:t>
      </w:r>
      <w:proofErr w:type="spellStart"/>
      <w:r w:rsidRPr="004D75FD">
        <w:rPr>
          <w:rFonts w:ascii="Times New Roman" w:eastAsia="Times New Roman" w:hAnsi="Times New Roman" w:cs="Times New Roman"/>
          <w:sz w:val="24"/>
          <w:szCs w:val="24"/>
          <w:lang w:eastAsia="ru-RU"/>
        </w:rPr>
        <w:fldChar w:fldCharType="begin"/>
      </w:r>
      <w:r w:rsidR="004D75FD" w:rsidRPr="004D75FD">
        <w:rPr>
          <w:rFonts w:ascii="Times New Roman" w:eastAsia="Times New Roman" w:hAnsi="Times New Roman" w:cs="Times New Roman"/>
          <w:sz w:val="24"/>
          <w:szCs w:val="24"/>
          <w:lang w:eastAsia="ru-RU"/>
        </w:rPr>
        <w:instrText xml:space="preserve"> HYPERLINK "https://ru.wikipedia.org/wiki/%D0%A7%D0%B0%D1%80%D0%BA%D0%BE%D0%B2" \o "Чарков" </w:instrText>
      </w:r>
      <w:r w:rsidRPr="004D75FD">
        <w:rPr>
          <w:rFonts w:ascii="Times New Roman" w:eastAsia="Times New Roman" w:hAnsi="Times New Roman" w:cs="Times New Roman"/>
          <w:sz w:val="24"/>
          <w:szCs w:val="24"/>
          <w:lang w:eastAsia="ru-RU"/>
        </w:rPr>
        <w:fldChar w:fldCharType="separate"/>
      </w:r>
      <w:r w:rsidR="004D75FD" w:rsidRPr="004D75FD">
        <w:rPr>
          <w:rFonts w:ascii="Times New Roman" w:eastAsia="Times New Roman" w:hAnsi="Times New Roman" w:cs="Times New Roman"/>
          <w:sz w:val="24"/>
          <w:szCs w:val="24"/>
          <w:lang w:eastAsia="ru-RU"/>
        </w:rPr>
        <w:t>Чарковский</w:t>
      </w:r>
      <w:proofErr w:type="spellEnd"/>
      <w:r w:rsidRPr="004D75FD">
        <w:rPr>
          <w:rFonts w:ascii="Times New Roman" w:eastAsia="Times New Roman" w:hAnsi="Times New Roman" w:cs="Times New Roman"/>
          <w:sz w:val="24"/>
          <w:szCs w:val="24"/>
          <w:lang w:eastAsia="ru-RU"/>
        </w:rPr>
        <w:fldChar w:fldCharType="end"/>
      </w:r>
    </w:p>
    <w:p w:rsidR="004D75FD" w:rsidRPr="004D75FD" w:rsidRDefault="003827E3" w:rsidP="004D75FD">
      <w:pPr>
        <w:numPr>
          <w:ilvl w:val="0"/>
          <w:numId w:val="1"/>
        </w:numPr>
        <w:shd w:val="clear" w:color="auto" w:fill="FFFFFF"/>
        <w:spacing w:before="100" w:beforeAutospacing="1" w:after="24" w:line="240" w:lineRule="auto"/>
        <w:ind w:left="384"/>
        <w:rPr>
          <w:rFonts w:ascii="Times New Roman" w:eastAsia="Times New Roman" w:hAnsi="Times New Roman" w:cs="Times New Roman"/>
          <w:sz w:val="24"/>
          <w:szCs w:val="24"/>
          <w:lang w:eastAsia="ru-RU"/>
        </w:rPr>
      </w:pPr>
      <w:hyperlink r:id="rId17" w:tooltip="Ширинский район Хакасии" w:history="1">
        <w:proofErr w:type="spellStart"/>
        <w:r w:rsidR="004D75FD" w:rsidRPr="004D75FD">
          <w:rPr>
            <w:rFonts w:ascii="Times New Roman" w:eastAsia="Times New Roman" w:hAnsi="Times New Roman" w:cs="Times New Roman"/>
            <w:sz w:val="24"/>
            <w:szCs w:val="24"/>
            <w:lang w:eastAsia="ru-RU"/>
          </w:rPr>
          <w:t>Чебаковский</w:t>
        </w:r>
        <w:proofErr w:type="spellEnd"/>
        <w:r w:rsidR="004D75FD" w:rsidRPr="004D75FD">
          <w:rPr>
            <w:rFonts w:ascii="Times New Roman" w:eastAsia="Times New Roman" w:hAnsi="Times New Roman" w:cs="Times New Roman"/>
            <w:sz w:val="24"/>
            <w:szCs w:val="24"/>
            <w:lang w:eastAsia="ru-RU"/>
          </w:rPr>
          <w:t xml:space="preserve"> район</w:t>
        </w:r>
      </w:hyperlink>
      <w:r w:rsidR="004D75FD" w:rsidRPr="004D75FD">
        <w:rPr>
          <w:rFonts w:ascii="Times New Roman" w:eastAsia="Times New Roman" w:hAnsi="Times New Roman" w:cs="Times New Roman"/>
          <w:sz w:val="24"/>
          <w:szCs w:val="24"/>
          <w:lang w:eastAsia="ru-RU"/>
        </w:rPr>
        <w:t>. Центр — село </w:t>
      </w:r>
      <w:hyperlink r:id="rId18" w:tooltip="Чебаки (Хакасия)" w:history="1">
        <w:r w:rsidR="004D75FD" w:rsidRPr="004D75FD">
          <w:rPr>
            <w:rFonts w:ascii="Times New Roman" w:eastAsia="Times New Roman" w:hAnsi="Times New Roman" w:cs="Times New Roman"/>
            <w:sz w:val="24"/>
            <w:szCs w:val="24"/>
            <w:lang w:eastAsia="ru-RU"/>
          </w:rPr>
          <w:t>Чебаки</w:t>
        </w:r>
      </w:hyperlink>
    </w:p>
    <w:p w:rsidR="004D75FD" w:rsidRPr="004D75FD" w:rsidRDefault="003827E3" w:rsidP="004D75FD">
      <w:pPr>
        <w:shd w:val="clear" w:color="auto" w:fill="FFFFFF"/>
        <w:spacing w:before="120" w:after="120" w:line="240" w:lineRule="auto"/>
        <w:rPr>
          <w:rFonts w:ascii="Times New Roman" w:eastAsia="Times New Roman" w:hAnsi="Times New Roman" w:cs="Times New Roman"/>
          <w:b/>
          <w:sz w:val="24"/>
          <w:szCs w:val="24"/>
          <w:lang w:eastAsia="ru-RU"/>
        </w:rPr>
      </w:pPr>
      <w:hyperlink r:id="rId19" w:tooltip="9 декабря" w:history="1">
        <w:r w:rsidR="004D75FD" w:rsidRPr="004D75FD">
          <w:rPr>
            <w:rFonts w:ascii="Times New Roman" w:eastAsia="Times New Roman" w:hAnsi="Times New Roman" w:cs="Times New Roman"/>
            <w:b/>
            <w:sz w:val="24"/>
            <w:szCs w:val="24"/>
            <w:lang w:eastAsia="ru-RU"/>
          </w:rPr>
          <w:t>9 декабря</w:t>
        </w:r>
      </w:hyperlink>
      <w:r w:rsidR="004D75FD" w:rsidRPr="004D75FD">
        <w:rPr>
          <w:rFonts w:ascii="Times New Roman" w:eastAsia="Times New Roman" w:hAnsi="Times New Roman" w:cs="Times New Roman"/>
          <w:b/>
          <w:sz w:val="24"/>
          <w:szCs w:val="24"/>
          <w:lang w:eastAsia="ru-RU"/>
        </w:rPr>
        <w:t> </w:t>
      </w:r>
      <w:hyperlink r:id="rId20" w:tooltip="1925" w:history="1">
        <w:r w:rsidR="004D75FD" w:rsidRPr="004D75FD">
          <w:rPr>
            <w:rFonts w:ascii="Times New Roman" w:eastAsia="Times New Roman" w:hAnsi="Times New Roman" w:cs="Times New Roman"/>
            <w:b/>
            <w:sz w:val="24"/>
            <w:szCs w:val="24"/>
            <w:lang w:eastAsia="ru-RU"/>
          </w:rPr>
          <w:t>1925</w:t>
        </w:r>
      </w:hyperlink>
      <w:r w:rsidR="004D75FD" w:rsidRPr="004D75FD">
        <w:rPr>
          <w:rFonts w:ascii="Times New Roman" w:eastAsia="Times New Roman" w:hAnsi="Times New Roman" w:cs="Times New Roman"/>
          <w:b/>
          <w:sz w:val="24"/>
          <w:szCs w:val="24"/>
          <w:lang w:eastAsia="ru-RU"/>
        </w:rPr>
        <w:t> Хакасский уезд был преобразован в </w:t>
      </w:r>
      <w:hyperlink r:id="rId21" w:tooltip="Хакасский округ" w:history="1">
        <w:r w:rsidR="004D75FD" w:rsidRPr="004D75FD">
          <w:rPr>
            <w:rFonts w:ascii="Times New Roman" w:eastAsia="Times New Roman" w:hAnsi="Times New Roman" w:cs="Times New Roman"/>
            <w:b/>
            <w:sz w:val="24"/>
            <w:szCs w:val="24"/>
            <w:lang w:eastAsia="ru-RU"/>
          </w:rPr>
          <w:t>Хакасский округ</w:t>
        </w:r>
      </w:hyperlink>
      <w:r w:rsidR="004D75FD" w:rsidRPr="004D75FD">
        <w:rPr>
          <w:rFonts w:ascii="Times New Roman" w:eastAsia="Times New Roman" w:hAnsi="Times New Roman" w:cs="Times New Roman"/>
          <w:b/>
          <w:sz w:val="24"/>
          <w:szCs w:val="24"/>
          <w:lang w:eastAsia="ru-RU"/>
        </w:rPr>
        <w:t> в составе </w:t>
      </w:r>
      <w:hyperlink r:id="rId22" w:tooltip="Сибирский край" w:history="1">
        <w:r w:rsidR="004D75FD" w:rsidRPr="004D75FD">
          <w:rPr>
            <w:rFonts w:ascii="Times New Roman" w:eastAsia="Times New Roman" w:hAnsi="Times New Roman" w:cs="Times New Roman"/>
            <w:b/>
            <w:sz w:val="24"/>
            <w:szCs w:val="24"/>
            <w:lang w:eastAsia="ru-RU"/>
          </w:rPr>
          <w:t>Сибирского края</w:t>
        </w:r>
      </w:hyperlink>
      <w:r w:rsidR="004D75FD" w:rsidRPr="004D75FD">
        <w:rPr>
          <w:rFonts w:ascii="Times New Roman" w:eastAsia="Times New Roman" w:hAnsi="Times New Roman" w:cs="Times New Roman"/>
          <w:b/>
          <w:sz w:val="24"/>
          <w:szCs w:val="24"/>
          <w:lang w:eastAsia="ru-RU"/>
        </w:rPr>
        <w:t>.</w:t>
      </w:r>
    </w:p>
    <w:p w:rsidR="004D75FD" w:rsidRPr="004D75FD" w:rsidRDefault="004D75FD" w:rsidP="004D75FD">
      <w:pPr>
        <w:shd w:val="clear" w:color="auto" w:fill="FFFFFF"/>
        <w:spacing w:before="120"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D75FD">
        <w:rPr>
          <w:rFonts w:ascii="Times New Roman" w:eastAsia="Times New Roman" w:hAnsi="Times New Roman" w:cs="Times New Roman"/>
          <w:sz w:val="24"/>
          <w:szCs w:val="24"/>
          <w:lang w:eastAsia="ru-RU"/>
        </w:rPr>
        <w:t xml:space="preserve">Административно </w:t>
      </w:r>
      <w:r w:rsidRPr="004D75FD">
        <w:rPr>
          <w:rFonts w:ascii="Times New Roman" w:eastAsia="Times New Roman" w:hAnsi="Times New Roman" w:cs="Times New Roman"/>
          <w:b/>
          <w:sz w:val="24"/>
          <w:szCs w:val="24"/>
          <w:lang w:eastAsia="ru-RU"/>
        </w:rPr>
        <w:t>уезд подчинялся Енисейской губернии</w:t>
      </w:r>
      <w:r w:rsidRPr="004D75FD">
        <w:rPr>
          <w:rFonts w:ascii="Times New Roman" w:eastAsia="Times New Roman" w:hAnsi="Times New Roman" w:cs="Times New Roman"/>
          <w:sz w:val="24"/>
          <w:szCs w:val="24"/>
          <w:lang w:eastAsia="ru-RU"/>
        </w:rPr>
        <w:t>. Работа по организац</w:t>
      </w:r>
      <w:proofErr w:type="gramStart"/>
      <w:r w:rsidRPr="004D75FD">
        <w:rPr>
          <w:rFonts w:ascii="Times New Roman" w:eastAsia="Times New Roman" w:hAnsi="Times New Roman" w:cs="Times New Roman"/>
          <w:sz w:val="24"/>
          <w:szCs w:val="24"/>
          <w:lang w:eastAsia="ru-RU"/>
        </w:rPr>
        <w:t>ии уе</w:t>
      </w:r>
      <w:proofErr w:type="gramEnd"/>
      <w:r w:rsidRPr="004D75FD">
        <w:rPr>
          <w:rFonts w:ascii="Times New Roman" w:eastAsia="Times New Roman" w:hAnsi="Times New Roman" w:cs="Times New Roman"/>
          <w:sz w:val="24"/>
          <w:szCs w:val="24"/>
          <w:lang w:eastAsia="ru-RU"/>
        </w:rPr>
        <w:t>зда была возложена на Хакасский уездный революционный комитет (</w:t>
      </w:r>
      <w:proofErr w:type="spellStart"/>
      <w:r w:rsidR="003827E3" w:rsidRPr="004D75FD">
        <w:rPr>
          <w:rFonts w:ascii="Times New Roman" w:eastAsia="Times New Roman" w:hAnsi="Times New Roman" w:cs="Times New Roman"/>
          <w:sz w:val="24"/>
          <w:szCs w:val="24"/>
          <w:lang w:eastAsia="ru-RU"/>
        </w:rPr>
        <w:fldChar w:fldCharType="begin"/>
      </w:r>
      <w:r w:rsidRPr="004D75FD">
        <w:rPr>
          <w:rFonts w:ascii="Times New Roman" w:eastAsia="Times New Roman" w:hAnsi="Times New Roman" w:cs="Times New Roman"/>
          <w:sz w:val="24"/>
          <w:szCs w:val="24"/>
          <w:lang w:eastAsia="ru-RU"/>
        </w:rPr>
        <w:instrText xml:space="preserve"> HYPERLINK "https://ru.wikipedia.org/wiki/%D0%97%D0%B4%D0%B0%D0%BD%D0%B8%D0%B5_%D1%83%D0%B5%D0%B7%D0%B4%D0%BD%D0%BE%D0%B3%D0%BE_%D1%80%D0%B5%D0%B2%D0%BA%D0%BE%D0%BC%D0%B0_%D0%A5%D0%B0%D0%BA%D0%B0%D1%81%D0%B8%D0%B8" \o "Здание уездного ревкома Хакасии" </w:instrText>
      </w:r>
      <w:r w:rsidR="003827E3" w:rsidRPr="004D75FD">
        <w:rPr>
          <w:rFonts w:ascii="Times New Roman" w:eastAsia="Times New Roman" w:hAnsi="Times New Roman" w:cs="Times New Roman"/>
          <w:sz w:val="24"/>
          <w:szCs w:val="24"/>
          <w:lang w:eastAsia="ru-RU"/>
        </w:rPr>
        <w:fldChar w:fldCharType="separate"/>
      </w:r>
      <w:r w:rsidRPr="004D75FD">
        <w:rPr>
          <w:rFonts w:ascii="Times New Roman" w:eastAsia="Times New Roman" w:hAnsi="Times New Roman" w:cs="Times New Roman"/>
          <w:sz w:val="24"/>
          <w:szCs w:val="24"/>
          <w:lang w:eastAsia="ru-RU"/>
        </w:rPr>
        <w:t>Уревком</w:t>
      </w:r>
      <w:proofErr w:type="spellEnd"/>
      <w:r w:rsidR="003827E3" w:rsidRPr="004D75FD">
        <w:rPr>
          <w:rFonts w:ascii="Times New Roman" w:eastAsia="Times New Roman" w:hAnsi="Times New Roman" w:cs="Times New Roman"/>
          <w:sz w:val="24"/>
          <w:szCs w:val="24"/>
          <w:lang w:eastAsia="ru-RU"/>
        </w:rPr>
        <w:fldChar w:fldCharType="end"/>
      </w:r>
      <w:r w:rsidRPr="004D75FD">
        <w:rPr>
          <w:rFonts w:ascii="Times New Roman" w:eastAsia="Times New Roman" w:hAnsi="Times New Roman" w:cs="Times New Roman"/>
          <w:sz w:val="24"/>
          <w:szCs w:val="24"/>
          <w:lang w:eastAsia="ru-RU"/>
        </w:rPr>
        <w:t xml:space="preserve">), созданный по решению Енисейского </w:t>
      </w:r>
      <w:proofErr w:type="spellStart"/>
      <w:r w:rsidRPr="004D75FD">
        <w:rPr>
          <w:rFonts w:ascii="Times New Roman" w:eastAsia="Times New Roman" w:hAnsi="Times New Roman" w:cs="Times New Roman"/>
          <w:sz w:val="24"/>
          <w:szCs w:val="24"/>
          <w:lang w:eastAsia="ru-RU"/>
        </w:rPr>
        <w:t>губисполкома</w:t>
      </w:r>
      <w:proofErr w:type="spellEnd"/>
      <w:r w:rsidRPr="004D75FD">
        <w:rPr>
          <w:rFonts w:ascii="Times New Roman" w:eastAsia="Times New Roman" w:hAnsi="Times New Roman" w:cs="Times New Roman"/>
          <w:sz w:val="24"/>
          <w:szCs w:val="24"/>
          <w:lang w:eastAsia="ru-RU"/>
        </w:rPr>
        <w:t>. </w:t>
      </w:r>
      <w:hyperlink r:id="rId23" w:tooltip="10 февраля" w:history="1">
        <w:r w:rsidRPr="004D75FD">
          <w:rPr>
            <w:rFonts w:ascii="Times New Roman" w:eastAsia="Times New Roman" w:hAnsi="Times New Roman" w:cs="Times New Roman"/>
            <w:sz w:val="24"/>
            <w:szCs w:val="24"/>
            <w:lang w:eastAsia="ru-RU"/>
          </w:rPr>
          <w:t>10 февраля</w:t>
        </w:r>
      </w:hyperlink>
      <w:r w:rsidRPr="004D75FD">
        <w:rPr>
          <w:rFonts w:ascii="Times New Roman" w:eastAsia="Times New Roman" w:hAnsi="Times New Roman" w:cs="Times New Roman"/>
          <w:sz w:val="24"/>
          <w:szCs w:val="24"/>
          <w:lang w:eastAsia="ru-RU"/>
        </w:rPr>
        <w:t> </w:t>
      </w:r>
      <w:hyperlink r:id="rId24" w:tooltip="1924" w:history="1">
        <w:r w:rsidRPr="004D75FD">
          <w:rPr>
            <w:rFonts w:ascii="Times New Roman" w:eastAsia="Times New Roman" w:hAnsi="Times New Roman" w:cs="Times New Roman"/>
            <w:sz w:val="24"/>
            <w:szCs w:val="24"/>
            <w:lang w:eastAsia="ru-RU"/>
          </w:rPr>
          <w:t>1924</w:t>
        </w:r>
      </w:hyperlink>
      <w:r w:rsidRPr="004D75FD">
        <w:rPr>
          <w:rFonts w:ascii="Times New Roman" w:eastAsia="Times New Roman" w:hAnsi="Times New Roman" w:cs="Times New Roman"/>
          <w:sz w:val="24"/>
          <w:szCs w:val="24"/>
          <w:lang w:eastAsia="ru-RU"/>
        </w:rPr>
        <w:t> в с. </w:t>
      </w:r>
      <w:proofErr w:type="spellStart"/>
      <w:r w:rsidR="003827E3" w:rsidRPr="004D75FD">
        <w:rPr>
          <w:rFonts w:ascii="Times New Roman" w:eastAsia="Times New Roman" w:hAnsi="Times New Roman" w:cs="Times New Roman"/>
          <w:sz w:val="24"/>
          <w:szCs w:val="24"/>
          <w:lang w:eastAsia="ru-RU"/>
        </w:rPr>
        <w:fldChar w:fldCharType="begin"/>
      </w:r>
      <w:r w:rsidRPr="004D75FD">
        <w:rPr>
          <w:rFonts w:ascii="Times New Roman" w:eastAsia="Times New Roman" w:hAnsi="Times New Roman" w:cs="Times New Roman"/>
          <w:sz w:val="24"/>
          <w:szCs w:val="24"/>
          <w:lang w:eastAsia="ru-RU"/>
        </w:rPr>
        <w:instrText xml:space="preserve"> HYPERLINK "https://ru.wikipedia.org/wiki/%D0%A3%D1%81%D1%82%D1%8C-%D0%90%D0%B1%D0%B0%D0%BA%D0%B0%D0%BD%D1%81%D0%BA%D0%BE%D0%B5" \o "Усть-Абаканское" </w:instrText>
      </w:r>
      <w:r w:rsidR="003827E3" w:rsidRPr="004D75FD">
        <w:rPr>
          <w:rFonts w:ascii="Times New Roman" w:eastAsia="Times New Roman" w:hAnsi="Times New Roman" w:cs="Times New Roman"/>
          <w:sz w:val="24"/>
          <w:szCs w:val="24"/>
          <w:lang w:eastAsia="ru-RU"/>
        </w:rPr>
        <w:fldChar w:fldCharType="separate"/>
      </w:r>
      <w:r w:rsidRPr="004D75FD">
        <w:rPr>
          <w:rFonts w:ascii="Times New Roman" w:eastAsia="Times New Roman" w:hAnsi="Times New Roman" w:cs="Times New Roman"/>
          <w:sz w:val="24"/>
          <w:szCs w:val="24"/>
          <w:lang w:eastAsia="ru-RU"/>
        </w:rPr>
        <w:t>Усть-Абаканское</w:t>
      </w:r>
      <w:proofErr w:type="spellEnd"/>
      <w:r w:rsidR="003827E3" w:rsidRPr="004D75FD">
        <w:rPr>
          <w:rFonts w:ascii="Times New Roman" w:eastAsia="Times New Roman" w:hAnsi="Times New Roman" w:cs="Times New Roman"/>
          <w:sz w:val="24"/>
          <w:szCs w:val="24"/>
          <w:lang w:eastAsia="ru-RU"/>
        </w:rPr>
        <w:fldChar w:fldCharType="end"/>
      </w:r>
      <w:r w:rsidRPr="004D75FD">
        <w:rPr>
          <w:rFonts w:ascii="Times New Roman" w:eastAsia="Times New Roman" w:hAnsi="Times New Roman" w:cs="Times New Roman"/>
          <w:sz w:val="24"/>
          <w:szCs w:val="24"/>
          <w:lang w:eastAsia="ru-RU"/>
        </w:rPr>
        <w:t xml:space="preserve"> состоялось торжественное собрание по случаю </w:t>
      </w:r>
      <w:r w:rsidRPr="004D75FD">
        <w:rPr>
          <w:rFonts w:ascii="Times New Roman" w:eastAsia="Times New Roman" w:hAnsi="Times New Roman" w:cs="Times New Roman"/>
          <w:sz w:val="24"/>
          <w:szCs w:val="24"/>
          <w:lang w:eastAsia="ru-RU"/>
        </w:rPr>
        <w:lastRenderedPageBreak/>
        <w:t>образования уезда. </w:t>
      </w:r>
      <w:hyperlink r:id="rId25" w:tooltip="10 апреля" w:history="1">
        <w:r w:rsidRPr="004D75FD">
          <w:rPr>
            <w:rFonts w:ascii="Times New Roman" w:eastAsia="Times New Roman" w:hAnsi="Times New Roman" w:cs="Times New Roman"/>
            <w:sz w:val="24"/>
            <w:szCs w:val="24"/>
            <w:u w:val="single"/>
            <w:lang w:eastAsia="ru-RU"/>
          </w:rPr>
          <w:t>10 апреля</w:t>
        </w:r>
      </w:hyperlink>
      <w:r w:rsidRPr="004D75FD">
        <w:rPr>
          <w:rFonts w:ascii="Times New Roman" w:eastAsia="Times New Roman" w:hAnsi="Times New Roman" w:cs="Times New Roman"/>
          <w:sz w:val="24"/>
          <w:szCs w:val="24"/>
          <w:u w:val="single"/>
          <w:lang w:eastAsia="ru-RU"/>
        </w:rPr>
        <w:t> </w:t>
      </w:r>
      <w:hyperlink r:id="rId26" w:tooltip="1924" w:history="1">
        <w:r w:rsidRPr="004D75FD">
          <w:rPr>
            <w:rFonts w:ascii="Times New Roman" w:eastAsia="Times New Roman" w:hAnsi="Times New Roman" w:cs="Times New Roman"/>
            <w:sz w:val="24"/>
            <w:szCs w:val="24"/>
            <w:u w:val="single"/>
            <w:lang w:eastAsia="ru-RU"/>
          </w:rPr>
          <w:t>1924</w:t>
        </w:r>
      </w:hyperlink>
      <w:r w:rsidRPr="004D75FD">
        <w:rPr>
          <w:rFonts w:ascii="Times New Roman" w:eastAsia="Times New Roman" w:hAnsi="Times New Roman" w:cs="Times New Roman"/>
          <w:sz w:val="24"/>
          <w:szCs w:val="24"/>
          <w:u w:val="single"/>
          <w:lang w:eastAsia="ru-RU"/>
        </w:rPr>
        <w:t xml:space="preserve"> была проведена 1-я Хакасская уездная партийная конференция. </w:t>
      </w:r>
      <w:r w:rsidRPr="004D75FD">
        <w:rPr>
          <w:rFonts w:ascii="Times New Roman" w:eastAsia="Times New Roman" w:hAnsi="Times New Roman" w:cs="Times New Roman"/>
          <w:sz w:val="24"/>
          <w:szCs w:val="24"/>
          <w:lang w:eastAsia="ru-RU"/>
        </w:rPr>
        <w:t xml:space="preserve">Секретарём Хакасского </w:t>
      </w:r>
      <w:proofErr w:type="spellStart"/>
      <w:r w:rsidRPr="004D75FD">
        <w:rPr>
          <w:rFonts w:ascii="Times New Roman" w:eastAsia="Times New Roman" w:hAnsi="Times New Roman" w:cs="Times New Roman"/>
          <w:sz w:val="24"/>
          <w:szCs w:val="24"/>
          <w:lang w:eastAsia="ru-RU"/>
        </w:rPr>
        <w:t>укома</w:t>
      </w:r>
      <w:proofErr w:type="spellEnd"/>
      <w:r w:rsidRPr="004D75FD">
        <w:rPr>
          <w:rFonts w:ascii="Times New Roman" w:eastAsia="Times New Roman" w:hAnsi="Times New Roman" w:cs="Times New Roman"/>
          <w:sz w:val="24"/>
          <w:szCs w:val="24"/>
          <w:lang w:eastAsia="ru-RU"/>
        </w:rPr>
        <w:t xml:space="preserve"> РК</w:t>
      </w:r>
      <w:proofErr w:type="gramStart"/>
      <w:r w:rsidRPr="004D75FD">
        <w:rPr>
          <w:rFonts w:ascii="Times New Roman" w:eastAsia="Times New Roman" w:hAnsi="Times New Roman" w:cs="Times New Roman"/>
          <w:sz w:val="24"/>
          <w:szCs w:val="24"/>
          <w:lang w:eastAsia="ru-RU"/>
        </w:rPr>
        <w:t>П(</w:t>
      </w:r>
      <w:proofErr w:type="gramEnd"/>
      <w:r w:rsidRPr="004D75FD">
        <w:rPr>
          <w:rFonts w:ascii="Times New Roman" w:eastAsia="Times New Roman" w:hAnsi="Times New Roman" w:cs="Times New Roman"/>
          <w:sz w:val="24"/>
          <w:szCs w:val="24"/>
          <w:lang w:eastAsia="ru-RU"/>
        </w:rPr>
        <w:t>б) был избран У. Я. Котляр. </w:t>
      </w:r>
      <w:hyperlink r:id="rId27" w:tooltip="12 апреля" w:history="1">
        <w:r w:rsidRPr="004D75FD">
          <w:rPr>
            <w:rFonts w:ascii="Times New Roman" w:eastAsia="Times New Roman" w:hAnsi="Times New Roman" w:cs="Times New Roman"/>
            <w:sz w:val="24"/>
            <w:szCs w:val="24"/>
            <w:lang w:eastAsia="ru-RU"/>
          </w:rPr>
          <w:t>12 апреля</w:t>
        </w:r>
      </w:hyperlink>
      <w:r w:rsidRPr="004D75FD">
        <w:rPr>
          <w:rFonts w:ascii="Times New Roman" w:eastAsia="Times New Roman" w:hAnsi="Times New Roman" w:cs="Times New Roman"/>
          <w:sz w:val="24"/>
          <w:szCs w:val="24"/>
          <w:lang w:eastAsia="ru-RU"/>
        </w:rPr>
        <w:t> </w:t>
      </w:r>
      <w:hyperlink r:id="rId28" w:tooltip="1924" w:history="1">
        <w:r w:rsidRPr="004D75FD">
          <w:rPr>
            <w:rFonts w:ascii="Times New Roman" w:eastAsia="Times New Roman" w:hAnsi="Times New Roman" w:cs="Times New Roman"/>
            <w:sz w:val="24"/>
            <w:szCs w:val="24"/>
            <w:lang w:eastAsia="ru-RU"/>
          </w:rPr>
          <w:t>1924</w:t>
        </w:r>
      </w:hyperlink>
      <w:r w:rsidRPr="004D75FD">
        <w:rPr>
          <w:rFonts w:ascii="Times New Roman" w:eastAsia="Times New Roman" w:hAnsi="Times New Roman" w:cs="Times New Roman"/>
          <w:sz w:val="24"/>
          <w:szCs w:val="24"/>
          <w:lang w:eastAsia="ru-RU"/>
        </w:rPr>
        <w:t xml:space="preserve"> прошла 1-я уездная конференция РКСМ. Секретарём </w:t>
      </w:r>
      <w:proofErr w:type="spellStart"/>
      <w:r w:rsidRPr="004D75FD">
        <w:rPr>
          <w:rFonts w:ascii="Times New Roman" w:eastAsia="Times New Roman" w:hAnsi="Times New Roman" w:cs="Times New Roman"/>
          <w:sz w:val="24"/>
          <w:szCs w:val="24"/>
          <w:lang w:eastAsia="ru-RU"/>
        </w:rPr>
        <w:t>укома</w:t>
      </w:r>
      <w:proofErr w:type="spellEnd"/>
      <w:r w:rsidRPr="004D75FD">
        <w:rPr>
          <w:rFonts w:ascii="Times New Roman" w:eastAsia="Times New Roman" w:hAnsi="Times New Roman" w:cs="Times New Roman"/>
          <w:sz w:val="24"/>
          <w:szCs w:val="24"/>
          <w:lang w:eastAsia="ru-RU"/>
        </w:rPr>
        <w:t xml:space="preserve"> комсомола был избран </w:t>
      </w:r>
      <w:proofErr w:type="spellStart"/>
      <w:r w:rsidRPr="004D75FD">
        <w:rPr>
          <w:rFonts w:ascii="Times New Roman" w:eastAsia="Times New Roman" w:hAnsi="Times New Roman" w:cs="Times New Roman"/>
          <w:sz w:val="24"/>
          <w:szCs w:val="24"/>
          <w:lang w:eastAsia="ru-RU"/>
        </w:rPr>
        <w:t>Прокопий</w:t>
      </w:r>
      <w:proofErr w:type="spellEnd"/>
      <w:r w:rsidRPr="004D75FD">
        <w:rPr>
          <w:rFonts w:ascii="Times New Roman" w:eastAsia="Times New Roman" w:hAnsi="Times New Roman" w:cs="Times New Roman"/>
          <w:sz w:val="24"/>
          <w:szCs w:val="24"/>
          <w:lang w:eastAsia="ru-RU"/>
        </w:rPr>
        <w:t xml:space="preserve"> Иноземцев. 7—12 ноября </w:t>
      </w:r>
      <w:hyperlink r:id="rId29" w:tooltip="1924" w:history="1">
        <w:r w:rsidRPr="004D75FD">
          <w:rPr>
            <w:rFonts w:ascii="Times New Roman" w:eastAsia="Times New Roman" w:hAnsi="Times New Roman" w:cs="Times New Roman"/>
            <w:sz w:val="24"/>
            <w:szCs w:val="24"/>
            <w:lang w:eastAsia="ru-RU"/>
          </w:rPr>
          <w:t>1924</w:t>
        </w:r>
      </w:hyperlink>
      <w:r w:rsidRPr="004D75FD">
        <w:rPr>
          <w:rFonts w:ascii="Times New Roman" w:eastAsia="Times New Roman" w:hAnsi="Times New Roman" w:cs="Times New Roman"/>
          <w:sz w:val="24"/>
          <w:szCs w:val="24"/>
          <w:lang w:eastAsia="ru-RU"/>
        </w:rPr>
        <w:t> состоялся 1-й уездный съезд Советов, который определил предстоящие задачи, избрал уездный исполнительный комитет. Его председателем был избран </w:t>
      </w:r>
      <w:hyperlink r:id="rId30" w:tooltip="Итыгин, Георгий Игнатьевич" w:history="1">
        <w:r w:rsidRPr="004D75FD">
          <w:rPr>
            <w:rFonts w:ascii="Times New Roman" w:eastAsia="Times New Roman" w:hAnsi="Times New Roman" w:cs="Times New Roman"/>
            <w:sz w:val="24"/>
            <w:szCs w:val="24"/>
            <w:lang w:eastAsia="ru-RU"/>
          </w:rPr>
          <w:t>Г. И. </w:t>
        </w:r>
        <w:proofErr w:type="spellStart"/>
        <w:r w:rsidRPr="004D75FD">
          <w:rPr>
            <w:rFonts w:ascii="Times New Roman" w:eastAsia="Times New Roman" w:hAnsi="Times New Roman" w:cs="Times New Roman"/>
            <w:sz w:val="24"/>
            <w:szCs w:val="24"/>
            <w:lang w:eastAsia="ru-RU"/>
          </w:rPr>
          <w:t>Итыгин</w:t>
        </w:r>
        <w:proofErr w:type="spellEnd"/>
      </w:hyperlink>
      <w:r w:rsidRPr="004D75FD">
        <w:rPr>
          <w:rFonts w:ascii="Times New Roman" w:eastAsia="Times New Roman" w:hAnsi="Times New Roman" w:cs="Times New Roman"/>
          <w:sz w:val="24"/>
          <w:szCs w:val="24"/>
          <w:lang w:eastAsia="ru-RU"/>
        </w:rPr>
        <w:t>.</w:t>
      </w:r>
    </w:p>
    <w:p w:rsidR="00FE4C3F" w:rsidRPr="00FE4C3F" w:rsidRDefault="00FE4C3F" w:rsidP="00FE4C3F">
      <w:pPr>
        <w:pStyle w:val="a3"/>
        <w:shd w:val="clear" w:color="auto" w:fill="FFFFFF"/>
        <w:spacing w:before="120" w:beforeAutospacing="0" w:after="120" w:afterAutospacing="0"/>
        <w:rPr>
          <w:color w:val="202122"/>
        </w:rPr>
      </w:pPr>
      <w:r>
        <w:rPr>
          <w:color w:val="202122"/>
        </w:rPr>
        <w:t xml:space="preserve">     </w:t>
      </w:r>
      <w:r w:rsidRPr="00FE4C3F">
        <w:rPr>
          <w:b/>
          <w:color w:val="202122"/>
        </w:rPr>
        <w:t>20 октября 1930 г. Президиум </w:t>
      </w:r>
      <w:hyperlink r:id="rId31" w:tooltip="ВЦИК" w:history="1">
        <w:r w:rsidRPr="00FE4C3F">
          <w:rPr>
            <w:rStyle w:val="a4"/>
            <w:b/>
            <w:color w:val="0645AD"/>
            <w:u w:val="none"/>
          </w:rPr>
          <w:t>ВЦИК</w:t>
        </w:r>
      </w:hyperlink>
      <w:r w:rsidRPr="00FE4C3F">
        <w:rPr>
          <w:b/>
          <w:color w:val="202122"/>
        </w:rPr>
        <w:t> принял решение о преобразовании </w:t>
      </w:r>
      <w:hyperlink r:id="rId32" w:tooltip="Хакасский округ" w:history="1">
        <w:r w:rsidRPr="00FE4C3F">
          <w:rPr>
            <w:rStyle w:val="a4"/>
            <w:b/>
            <w:color w:val="0645AD"/>
            <w:u w:val="none"/>
          </w:rPr>
          <w:t>Хакасского округа</w:t>
        </w:r>
      </w:hyperlink>
      <w:r w:rsidRPr="00FE4C3F">
        <w:rPr>
          <w:b/>
          <w:color w:val="202122"/>
        </w:rPr>
        <w:t> в </w:t>
      </w:r>
      <w:hyperlink r:id="rId33" w:tooltip="Автономная область" w:history="1">
        <w:r w:rsidRPr="00FE4C3F">
          <w:rPr>
            <w:rStyle w:val="a4"/>
            <w:b/>
            <w:color w:val="0645AD"/>
            <w:u w:val="none"/>
          </w:rPr>
          <w:t>автономную область</w:t>
        </w:r>
      </w:hyperlink>
      <w:r w:rsidRPr="00FE4C3F">
        <w:rPr>
          <w:color w:val="202122"/>
        </w:rPr>
        <w:t> в существующих границах, входящую в состав </w:t>
      </w:r>
      <w:proofErr w:type="spellStart"/>
      <w:r w:rsidR="003827E3" w:rsidRPr="00FE4C3F">
        <w:rPr>
          <w:color w:val="202122"/>
        </w:rPr>
        <w:fldChar w:fldCharType="begin"/>
      </w:r>
      <w:r w:rsidRPr="00FE4C3F">
        <w:rPr>
          <w:color w:val="202122"/>
        </w:rPr>
        <w:instrText xml:space="preserve"> HYPERLINK "https://ru.wikipedia.org/wiki/%D0%97%D0%B0%D0%BF%D0%B0%D0%B4%D0%BD%D0%BE-%D0%A1%D0%B8%D0%B1%D0%B8%D1%80%D1%81%D0%BA%D0%B8%D0%B9_%D0%BA%D1%80%D0%B0%D0%B9" \o "Западно-Сибирский край" </w:instrText>
      </w:r>
      <w:r w:rsidR="003827E3" w:rsidRPr="00FE4C3F">
        <w:rPr>
          <w:color w:val="202122"/>
        </w:rPr>
        <w:fldChar w:fldCharType="separate"/>
      </w:r>
      <w:r w:rsidRPr="00FE4C3F">
        <w:rPr>
          <w:rStyle w:val="a4"/>
          <w:color w:val="0645AD"/>
          <w:u w:val="none"/>
        </w:rPr>
        <w:t>Западно-Сибирского</w:t>
      </w:r>
      <w:proofErr w:type="spellEnd"/>
      <w:r w:rsidRPr="00FE4C3F">
        <w:rPr>
          <w:rStyle w:val="a4"/>
          <w:color w:val="0645AD"/>
          <w:u w:val="none"/>
        </w:rPr>
        <w:t xml:space="preserve"> края</w:t>
      </w:r>
      <w:r w:rsidR="003827E3" w:rsidRPr="00FE4C3F">
        <w:rPr>
          <w:color w:val="202122"/>
        </w:rPr>
        <w:fldChar w:fldCharType="end"/>
      </w:r>
      <w:r w:rsidRPr="00FE4C3F">
        <w:rPr>
          <w:color w:val="202122"/>
        </w:rPr>
        <w:t>.</w:t>
      </w:r>
    </w:p>
    <w:p w:rsidR="00FE4C3F" w:rsidRPr="00FE4C3F" w:rsidRDefault="00FE4C3F" w:rsidP="00FE4C3F">
      <w:pPr>
        <w:pStyle w:val="a3"/>
        <w:shd w:val="clear" w:color="auto" w:fill="FFFFFF"/>
        <w:spacing w:before="120" w:beforeAutospacing="0" w:after="120" w:afterAutospacing="0"/>
        <w:rPr>
          <w:b/>
          <w:color w:val="202122"/>
        </w:rPr>
      </w:pPr>
      <w:proofErr w:type="gramStart"/>
      <w:r w:rsidRPr="00FE4C3F">
        <w:rPr>
          <w:color w:val="202122"/>
        </w:rPr>
        <w:t xml:space="preserve">Партийные и советские органы) проводили значительную работу по </w:t>
      </w:r>
      <w:r w:rsidRPr="00FE4C3F">
        <w:rPr>
          <w:b/>
          <w:color w:val="202122"/>
        </w:rPr>
        <w:t>вовлечению коренного населения в систему управления.</w:t>
      </w:r>
      <w:proofErr w:type="gramEnd"/>
    </w:p>
    <w:p w:rsidR="00FE4C3F" w:rsidRPr="00FE4C3F" w:rsidRDefault="00FE4C3F" w:rsidP="00FE4C3F">
      <w:pPr>
        <w:pStyle w:val="a3"/>
        <w:shd w:val="clear" w:color="auto" w:fill="FFFFFF"/>
        <w:spacing w:before="120" w:beforeAutospacing="0" w:after="120" w:afterAutospacing="0"/>
        <w:rPr>
          <w:color w:val="202122"/>
        </w:rPr>
      </w:pPr>
      <w:r>
        <w:rPr>
          <w:color w:val="202122"/>
        </w:rPr>
        <w:t xml:space="preserve">    </w:t>
      </w:r>
      <w:r w:rsidRPr="00FE4C3F">
        <w:rPr>
          <w:color w:val="202122"/>
        </w:rPr>
        <w:t xml:space="preserve">В начале 1932 </w:t>
      </w:r>
      <w:r w:rsidRPr="00FE4C3F">
        <w:rPr>
          <w:b/>
          <w:color w:val="202122"/>
        </w:rPr>
        <w:t>года хакасы составляли среди работников Хакасского облисполкома</w:t>
      </w:r>
      <w:r w:rsidRPr="00FE4C3F">
        <w:rPr>
          <w:color w:val="202122"/>
        </w:rPr>
        <w:t xml:space="preserve"> 55 %, руководящих работников райисполкомов — 72 %, среди председателей сельского Советов — 64,4 %.</w:t>
      </w:r>
    </w:p>
    <w:p w:rsidR="00FE4C3F" w:rsidRPr="00FE4C3F" w:rsidRDefault="00FE4C3F" w:rsidP="00FE4C3F">
      <w:pPr>
        <w:pStyle w:val="a3"/>
        <w:shd w:val="clear" w:color="auto" w:fill="FFFFFF"/>
        <w:spacing w:before="120" w:beforeAutospacing="0" w:after="120" w:afterAutospacing="0"/>
        <w:rPr>
          <w:color w:val="202122"/>
        </w:rPr>
      </w:pPr>
      <w:r w:rsidRPr="00FE4C3F">
        <w:rPr>
          <w:b/>
          <w:color w:val="202122"/>
        </w:rPr>
        <w:t xml:space="preserve">В конце 1934 в связи с разукрупнением </w:t>
      </w:r>
      <w:proofErr w:type="spellStart"/>
      <w:r w:rsidRPr="00FE4C3F">
        <w:rPr>
          <w:b/>
          <w:color w:val="202122"/>
        </w:rPr>
        <w:t>Западно-Сибирского</w:t>
      </w:r>
      <w:proofErr w:type="spellEnd"/>
      <w:r w:rsidRPr="00FE4C3F">
        <w:rPr>
          <w:b/>
          <w:color w:val="202122"/>
        </w:rPr>
        <w:t xml:space="preserve"> края Хакасская автономная</w:t>
      </w:r>
      <w:r w:rsidRPr="00FE4C3F">
        <w:rPr>
          <w:color w:val="202122"/>
        </w:rPr>
        <w:t xml:space="preserve"> область вошла в состав </w:t>
      </w:r>
      <w:hyperlink r:id="rId34" w:tooltip="Красноярский край" w:history="1">
        <w:r w:rsidRPr="00FE4C3F">
          <w:rPr>
            <w:rStyle w:val="a4"/>
            <w:color w:val="0645AD"/>
            <w:u w:val="none"/>
          </w:rPr>
          <w:t>Красноярского края</w:t>
        </w:r>
      </w:hyperlink>
      <w:r w:rsidRPr="00FE4C3F">
        <w:rPr>
          <w:color w:val="202122"/>
        </w:rPr>
        <w:t>.</w:t>
      </w:r>
    </w:p>
    <w:p w:rsidR="003541DE" w:rsidRPr="006E281F" w:rsidRDefault="00730B1A" w:rsidP="00730B1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 </w:t>
      </w:r>
      <w:r w:rsidR="006E281F" w:rsidRPr="006E281F">
        <w:rPr>
          <w:rFonts w:ascii="Times New Roman" w:hAnsi="Times New Roman" w:cs="Times New Roman"/>
          <w:b/>
          <w:sz w:val="24"/>
          <w:szCs w:val="24"/>
        </w:rPr>
        <w:t>Культура и образование</w:t>
      </w:r>
    </w:p>
    <w:p w:rsidR="006E281F" w:rsidRDefault="006E281F" w:rsidP="00730B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начале 20-х </w:t>
      </w:r>
      <w:proofErr w:type="spellStart"/>
      <w:proofErr w:type="gramStart"/>
      <w:r>
        <w:rPr>
          <w:rFonts w:ascii="Times New Roman" w:hAnsi="Times New Roman" w:cs="Times New Roman"/>
          <w:sz w:val="24"/>
          <w:szCs w:val="24"/>
        </w:rPr>
        <w:t>гг</w:t>
      </w:r>
      <w:proofErr w:type="spellEnd"/>
      <w:proofErr w:type="gramEnd"/>
      <w:r>
        <w:rPr>
          <w:rFonts w:ascii="Times New Roman" w:hAnsi="Times New Roman" w:cs="Times New Roman"/>
          <w:sz w:val="24"/>
          <w:szCs w:val="24"/>
        </w:rPr>
        <w:t xml:space="preserve"> в Хакасии шла работа по ликвидации безграмотности. Поначалу школа создавались в отдельных селах и </w:t>
      </w:r>
      <w:proofErr w:type="spellStart"/>
      <w:r>
        <w:rPr>
          <w:rFonts w:ascii="Times New Roman" w:hAnsi="Times New Roman" w:cs="Times New Roman"/>
          <w:sz w:val="24"/>
          <w:szCs w:val="24"/>
        </w:rPr>
        <w:t>аалах</w:t>
      </w:r>
      <w:proofErr w:type="spellEnd"/>
      <w:r>
        <w:rPr>
          <w:rFonts w:ascii="Times New Roman" w:hAnsi="Times New Roman" w:cs="Times New Roman"/>
          <w:sz w:val="24"/>
          <w:szCs w:val="24"/>
        </w:rPr>
        <w:t xml:space="preserve">. Работа по ликвидации безграмотности усилилась после выхода в 1926 г учебников на хакасском языке. </w:t>
      </w:r>
    </w:p>
    <w:p w:rsidR="006E281F" w:rsidRDefault="006E281F" w:rsidP="00730B1A">
      <w:pPr>
        <w:spacing w:after="0" w:line="240" w:lineRule="auto"/>
        <w:rPr>
          <w:rFonts w:ascii="Times New Roman" w:hAnsi="Times New Roman" w:cs="Times New Roman"/>
          <w:sz w:val="24"/>
          <w:szCs w:val="24"/>
        </w:rPr>
      </w:pPr>
      <w:r>
        <w:rPr>
          <w:rFonts w:ascii="Times New Roman" w:hAnsi="Times New Roman" w:cs="Times New Roman"/>
          <w:sz w:val="24"/>
          <w:szCs w:val="24"/>
        </w:rPr>
        <w:t>Началось наступление на религию.</w:t>
      </w:r>
    </w:p>
    <w:p w:rsidR="006E281F" w:rsidRDefault="006E72BA" w:rsidP="00730B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Комсомол вел активную </w:t>
      </w:r>
      <w:proofErr w:type="spellStart"/>
      <w:r>
        <w:rPr>
          <w:rFonts w:ascii="Times New Roman" w:hAnsi="Times New Roman" w:cs="Times New Roman"/>
          <w:sz w:val="24"/>
          <w:szCs w:val="24"/>
        </w:rPr>
        <w:t>антирелиг-ую</w:t>
      </w:r>
      <w:proofErr w:type="spellEnd"/>
      <w:r>
        <w:rPr>
          <w:rFonts w:ascii="Times New Roman" w:hAnsi="Times New Roman" w:cs="Times New Roman"/>
          <w:sz w:val="24"/>
          <w:szCs w:val="24"/>
        </w:rPr>
        <w:t xml:space="preserve"> пропаганду. Стали закрывать церкви, преследованию подвергались шаманы. С конца 1925 года периодически проводились атеистические кампании накануне </w:t>
      </w:r>
      <w:proofErr w:type="spellStart"/>
      <w:r>
        <w:rPr>
          <w:rFonts w:ascii="Times New Roman" w:hAnsi="Times New Roman" w:cs="Times New Roman"/>
          <w:sz w:val="24"/>
          <w:szCs w:val="24"/>
        </w:rPr>
        <w:t>религ-х</w:t>
      </w:r>
      <w:proofErr w:type="spellEnd"/>
      <w:r>
        <w:rPr>
          <w:rFonts w:ascii="Times New Roman" w:hAnsi="Times New Roman" w:cs="Times New Roman"/>
          <w:sz w:val="24"/>
          <w:szCs w:val="24"/>
        </w:rPr>
        <w:t xml:space="preserve"> праздников. Но шаманы пользовались уважением. Однако в к. 20 и 30-е </w:t>
      </w:r>
      <w:proofErr w:type="spellStart"/>
      <w:proofErr w:type="gramStart"/>
      <w:r>
        <w:rPr>
          <w:rFonts w:ascii="Times New Roman" w:hAnsi="Times New Roman" w:cs="Times New Roman"/>
          <w:sz w:val="24"/>
          <w:szCs w:val="24"/>
        </w:rPr>
        <w:t>гг</w:t>
      </w:r>
      <w:proofErr w:type="spellEnd"/>
      <w:proofErr w:type="gramEnd"/>
      <w:r>
        <w:rPr>
          <w:rFonts w:ascii="Times New Roman" w:hAnsi="Times New Roman" w:cs="Times New Roman"/>
          <w:sz w:val="24"/>
          <w:szCs w:val="24"/>
        </w:rPr>
        <w:t xml:space="preserve"> почти все шаманы Хакасии были репрессированы, многие физически уничтожены.</w:t>
      </w:r>
    </w:p>
    <w:p w:rsidR="006E72BA" w:rsidRDefault="006E72BA" w:rsidP="00730B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хакасии</w:t>
      </w:r>
      <w:proofErr w:type="spellEnd"/>
      <w:r>
        <w:rPr>
          <w:rFonts w:ascii="Times New Roman" w:hAnsi="Times New Roman" w:cs="Times New Roman"/>
          <w:sz w:val="24"/>
          <w:szCs w:val="24"/>
        </w:rPr>
        <w:t xml:space="preserve"> открыты были библиотеки, клубы, народные дома, избы-читальни, красные уголки.</w:t>
      </w:r>
      <w:r w:rsidR="00BB3CA9">
        <w:rPr>
          <w:rFonts w:ascii="Times New Roman" w:hAnsi="Times New Roman" w:cs="Times New Roman"/>
          <w:sz w:val="24"/>
          <w:szCs w:val="24"/>
        </w:rPr>
        <w:t xml:space="preserve"> В 30-е годы под школы  передавались дома, конфискованные у зажиточных крестьян. Школы строили, открывали интернаты. Обучение велось на русском и хакасском языках. </w:t>
      </w:r>
    </w:p>
    <w:p w:rsidR="00BB3CA9" w:rsidRDefault="00BB3CA9" w:rsidP="00730B1A">
      <w:pPr>
        <w:spacing w:after="0" w:line="240" w:lineRule="auto"/>
        <w:rPr>
          <w:rFonts w:ascii="Times New Roman" w:hAnsi="Times New Roman" w:cs="Times New Roman"/>
          <w:sz w:val="24"/>
          <w:szCs w:val="24"/>
        </w:rPr>
      </w:pPr>
      <w:r w:rsidRPr="00BB3CA9">
        <w:rPr>
          <w:rFonts w:ascii="Times New Roman" w:hAnsi="Times New Roman" w:cs="Times New Roman"/>
          <w:b/>
          <w:sz w:val="24"/>
          <w:szCs w:val="24"/>
        </w:rPr>
        <w:t>В 1929 г открывается Абаканское педучилище</w:t>
      </w:r>
      <w:r>
        <w:rPr>
          <w:rFonts w:ascii="Times New Roman" w:hAnsi="Times New Roman" w:cs="Times New Roman"/>
          <w:sz w:val="24"/>
          <w:szCs w:val="24"/>
        </w:rPr>
        <w:t xml:space="preserve">. В 1939 – учительский институт. </w:t>
      </w:r>
    </w:p>
    <w:p w:rsidR="00BB3CA9" w:rsidRDefault="00BB3CA9" w:rsidP="00730B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1920-е годы в Хакасии </w:t>
      </w:r>
      <w:proofErr w:type="spellStart"/>
      <w:r>
        <w:rPr>
          <w:rFonts w:ascii="Times New Roman" w:hAnsi="Times New Roman" w:cs="Times New Roman"/>
          <w:sz w:val="24"/>
          <w:szCs w:val="24"/>
        </w:rPr>
        <w:t>появл-ся</w:t>
      </w:r>
      <w:proofErr w:type="spellEnd"/>
      <w:r>
        <w:rPr>
          <w:rFonts w:ascii="Times New Roman" w:hAnsi="Times New Roman" w:cs="Times New Roman"/>
          <w:sz w:val="24"/>
          <w:szCs w:val="24"/>
        </w:rPr>
        <w:t xml:space="preserve"> радио и кино. 24 киноустановки, из них 18 –передвижные. В 1930 г в области было 7 больниц, 12 </w:t>
      </w:r>
      <w:proofErr w:type="spellStart"/>
      <w:r>
        <w:rPr>
          <w:rFonts w:ascii="Times New Roman" w:hAnsi="Times New Roman" w:cs="Times New Roman"/>
          <w:sz w:val="24"/>
          <w:szCs w:val="24"/>
        </w:rPr>
        <w:t>фельдш-акуш</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х</w:t>
      </w:r>
      <w:proofErr w:type="spellEnd"/>
      <w:r>
        <w:rPr>
          <w:rFonts w:ascii="Times New Roman" w:hAnsi="Times New Roman" w:cs="Times New Roman"/>
          <w:sz w:val="24"/>
          <w:szCs w:val="24"/>
        </w:rPr>
        <w:t xml:space="preserve"> пунктов. Первым из хакасов получил высшее </w:t>
      </w:r>
      <w:proofErr w:type="spellStart"/>
      <w:r>
        <w:rPr>
          <w:rFonts w:ascii="Times New Roman" w:hAnsi="Times New Roman" w:cs="Times New Roman"/>
          <w:sz w:val="24"/>
          <w:szCs w:val="24"/>
        </w:rPr>
        <w:t>медиц-ое</w:t>
      </w:r>
      <w:proofErr w:type="spellEnd"/>
      <w:r>
        <w:rPr>
          <w:rFonts w:ascii="Times New Roman" w:hAnsi="Times New Roman" w:cs="Times New Roman"/>
          <w:sz w:val="24"/>
          <w:szCs w:val="24"/>
        </w:rPr>
        <w:t xml:space="preserve"> образование </w:t>
      </w:r>
      <w:proofErr w:type="spellStart"/>
      <w:r>
        <w:rPr>
          <w:rFonts w:ascii="Times New Roman" w:hAnsi="Times New Roman" w:cs="Times New Roman"/>
          <w:sz w:val="24"/>
          <w:szCs w:val="24"/>
        </w:rPr>
        <w:t>Одежкин</w:t>
      </w:r>
      <w:proofErr w:type="spellEnd"/>
      <w:r>
        <w:rPr>
          <w:rFonts w:ascii="Times New Roman" w:hAnsi="Times New Roman" w:cs="Times New Roman"/>
          <w:sz w:val="24"/>
          <w:szCs w:val="24"/>
        </w:rPr>
        <w:t xml:space="preserve">. Стал заслуженным </w:t>
      </w:r>
      <w:proofErr w:type="spellStart"/>
      <w:r>
        <w:rPr>
          <w:rFonts w:ascii="Times New Roman" w:hAnsi="Times New Roman" w:cs="Times New Roman"/>
          <w:sz w:val="24"/>
          <w:szCs w:val="24"/>
        </w:rPr>
        <w:t>врачем</w:t>
      </w:r>
      <w:proofErr w:type="spellEnd"/>
      <w:r>
        <w:rPr>
          <w:rFonts w:ascii="Times New Roman" w:hAnsi="Times New Roman" w:cs="Times New Roman"/>
          <w:sz w:val="24"/>
          <w:szCs w:val="24"/>
        </w:rPr>
        <w:t xml:space="preserve"> РСФСР. В 1940 –м году работало уже 31 больница. Но проблема с мед кадрами решена не была. </w:t>
      </w:r>
    </w:p>
    <w:p w:rsidR="00BB3CA9" w:rsidRPr="00BB3CA9" w:rsidRDefault="00730B1A" w:rsidP="00730B1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5) </w:t>
      </w:r>
      <w:r w:rsidR="00BB3CA9" w:rsidRPr="00BB3CA9">
        <w:rPr>
          <w:rFonts w:ascii="Times New Roman" w:hAnsi="Times New Roman" w:cs="Times New Roman"/>
          <w:b/>
          <w:sz w:val="24"/>
          <w:szCs w:val="24"/>
        </w:rPr>
        <w:t>Репрессии в Хакасии.</w:t>
      </w:r>
    </w:p>
    <w:p w:rsidR="00BB3CA9" w:rsidRPr="00410F8F" w:rsidRDefault="00410F8F" w:rsidP="00730B1A">
      <w:pPr>
        <w:spacing w:after="0" w:line="240" w:lineRule="auto"/>
        <w:rPr>
          <w:rFonts w:ascii="Times New Roman" w:hAnsi="Times New Roman" w:cs="Times New Roman"/>
          <w:color w:val="141414"/>
          <w:sz w:val="24"/>
          <w:szCs w:val="24"/>
          <w:shd w:val="clear" w:color="auto" w:fill="FFFFFF"/>
        </w:rPr>
      </w:pPr>
      <w:r>
        <w:rPr>
          <w:rFonts w:ascii="Times New Roman" w:hAnsi="Times New Roman" w:cs="Times New Roman"/>
          <w:color w:val="141414"/>
          <w:sz w:val="24"/>
          <w:szCs w:val="24"/>
          <w:shd w:val="clear" w:color="auto" w:fill="FFFFFF"/>
        </w:rPr>
        <w:t xml:space="preserve">    </w:t>
      </w:r>
      <w:r w:rsidR="00BB3CA9" w:rsidRPr="00410F8F">
        <w:rPr>
          <w:rFonts w:ascii="Times New Roman" w:hAnsi="Times New Roman" w:cs="Times New Roman"/>
          <w:color w:val="141414"/>
          <w:sz w:val="24"/>
          <w:szCs w:val="24"/>
          <w:shd w:val="clear" w:color="auto" w:fill="FFFFFF"/>
        </w:rPr>
        <w:t>Хакасия пострадала от политических репрессий н</w:t>
      </w:r>
      <w:r>
        <w:rPr>
          <w:rFonts w:ascii="Times New Roman" w:hAnsi="Times New Roman" w:cs="Times New Roman"/>
          <w:color w:val="141414"/>
          <w:sz w:val="24"/>
          <w:szCs w:val="24"/>
          <w:shd w:val="clear" w:color="auto" w:fill="FFFFFF"/>
        </w:rPr>
        <w:t>е меньше других регионов страны. В</w:t>
      </w:r>
      <w:r w:rsidR="00BB3CA9" w:rsidRPr="00410F8F">
        <w:rPr>
          <w:rFonts w:ascii="Times New Roman" w:hAnsi="Times New Roman" w:cs="Times New Roman"/>
          <w:color w:val="141414"/>
          <w:sz w:val="24"/>
          <w:szCs w:val="24"/>
          <w:shd w:val="clear" w:color="auto" w:fill="FFFFFF"/>
        </w:rPr>
        <w:t> </w:t>
      </w:r>
      <w:r w:rsidR="00BB3CA9" w:rsidRPr="00410F8F">
        <w:rPr>
          <w:rFonts w:ascii="Times New Roman" w:hAnsi="Times New Roman" w:cs="Times New Roman"/>
          <w:b/>
          <w:bCs/>
          <w:color w:val="141414"/>
          <w:sz w:val="24"/>
          <w:szCs w:val="24"/>
          <w:shd w:val="clear" w:color="auto" w:fill="FFFFFF"/>
        </w:rPr>
        <w:t xml:space="preserve">1920 г. в Минусинске был расстрелян один из лидеров хакасского народа, общественный деятель и учёный-тюрколог С.Д. </w:t>
      </w:r>
      <w:proofErr w:type="spellStart"/>
      <w:r w:rsidR="00BB3CA9" w:rsidRPr="00410F8F">
        <w:rPr>
          <w:rFonts w:ascii="Times New Roman" w:hAnsi="Times New Roman" w:cs="Times New Roman"/>
          <w:b/>
          <w:bCs/>
          <w:color w:val="141414"/>
          <w:sz w:val="24"/>
          <w:szCs w:val="24"/>
          <w:shd w:val="clear" w:color="auto" w:fill="FFFFFF"/>
        </w:rPr>
        <w:t>Майнагашев</w:t>
      </w:r>
      <w:proofErr w:type="spellEnd"/>
      <w:r w:rsidR="00BB3CA9" w:rsidRPr="00410F8F">
        <w:rPr>
          <w:rFonts w:ascii="Times New Roman" w:hAnsi="Times New Roman" w:cs="Times New Roman"/>
          <w:b/>
          <w:bCs/>
          <w:color w:val="141414"/>
          <w:sz w:val="24"/>
          <w:szCs w:val="24"/>
          <w:shd w:val="clear" w:color="auto" w:fill="FFFFFF"/>
        </w:rPr>
        <w:t>. </w:t>
      </w:r>
      <w:r w:rsidR="00BB3CA9" w:rsidRPr="00410F8F">
        <w:rPr>
          <w:rFonts w:ascii="Times New Roman" w:hAnsi="Times New Roman" w:cs="Times New Roman"/>
          <w:color w:val="141414"/>
          <w:sz w:val="24"/>
          <w:szCs w:val="24"/>
          <w:shd w:val="clear" w:color="auto" w:fill="FFFFFF"/>
        </w:rPr>
        <w:t>В период насильственной коллективизации 2 тыс. крестьянских семей были выселены из Хакасии в таёжные районы Томской, Иркутской областей, на север Красноярья. </w:t>
      </w:r>
      <w:r w:rsidR="00BB3CA9" w:rsidRPr="00410F8F">
        <w:rPr>
          <w:rFonts w:ascii="Times New Roman" w:hAnsi="Times New Roman" w:cs="Times New Roman"/>
          <w:b/>
          <w:bCs/>
          <w:i/>
          <w:iCs/>
          <w:color w:val="141414"/>
          <w:sz w:val="24"/>
          <w:szCs w:val="24"/>
          <w:u w:val="single"/>
          <w:shd w:val="clear" w:color="auto" w:fill="FFFFFF"/>
        </w:rPr>
        <w:t xml:space="preserve">В 1934 г. в г Новосибирске Специальная коллегия </w:t>
      </w:r>
      <w:proofErr w:type="spellStart"/>
      <w:r w:rsidR="00BB3CA9" w:rsidRPr="00410F8F">
        <w:rPr>
          <w:rFonts w:ascii="Times New Roman" w:hAnsi="Times New Roman" w:cs="Times New Roman"/>
          <w:b/>
          <w:bCs/>
          <w:i/>
          <w:iCs/>
          <w:color w:val="141414"/>
          <w:sz w:val="24"/>
          <w:szCs w:val="24"/>
          <w:u w:val="single"/>
          <w:shd w:val="clear" w:color="auto" w:fill="FFFFFF"/>
        </w:rPr>
        <w:t>Западно-Сибирского</w:t>
      </w:r>
      <w:proofErr w:type="spellEnd"/>
      <w:r w:rsidR="00BB3CA9" w:rsidRPr="00410F8F">
        <w:rPr>
          <w:rFonts w:ascii="Times New Roman" w:hAnsi="Times New Roman" w:cs="Times New Roman"/>
          <w:b/>
          <w:bCs/>
          <w:i/>
          <w:iCs/>
          <w:color w:val="141414"/>
          <w:sz w:val="24"/>
          <w:szCs w:val="24"/>
          <w:u w:val="single"/>
          <w:shd w:val="clear" w:color="auto" w:fill="FFFFFF"/>
        </w:rPr>
        <w:t xml:space="preserve"> краевого суда рассмотрела дело 36 человек хакасской, </w:t>
      </w:r>
      <w:proofErr w:type="spellStart"/>
      <w:r w:rsidR="00BB3CA9" w:rsidRPr="00410F8F">
        <w:rPr>
          <w:rFonts w:ascii="Times New Roman" w:hAnsi="Times New Roman" w:cs="Times New Roman"/>
          <w:b/>
          <w:bCs/>
          <w:i/>
          <w:iCs/>
          <w:color w:val="141414"/>
          <w:sz w:val="24"/>
          <w:szCs w:val="24"/>
          <w:u w:val="single"/>
          <w:shd w:val="clear" w:color="auto" w:fill="FFFFFF"/>
        </w:rPr>
        <w:t>шорской</w:t>
      </w:r>
      <w:proofErr w:type="spellEnd"/>
      <w:r w:rsidR="00BB3CA9" w:rsidRPr="00410F8F">
        <w:rPr>
          <w:rFonts w:ascii="Times New Roman" w:hAnsi="Times New Roman" w:cs="Times New Roman"/>
          <w:b/>
          <w:bCs/>
          <w:i/>
          <w:iCs/>
          <w:color w:val="141414"/>
          <w:sz w:val="24"/>
          <w:szCs w:val="24"/>
          <w:u w:val="single"/>
          <w:shd w:val="clear" w:color="auto" w:fill="FFFFFF"/>
        </w:rPr>
        <w:t xml:space="preserve"> и ойротской интеллигенции. Их обвинили в организации якобы контрреволюционной национальной организации, которая поставила цель объединить хакасов, шорцев и ойротов в единицу Тюркскую Республику и приговорили к различным срокам лишения свободы. </w:t>
      </w:r>
      <w:r w:rsidR="00BB3CA9" w:rsidRPr="00410F8F">
        <w:rPr>
          <w:rFonts w:ascii="Times New Roman" w:hAnsi="Times New Roman" w:cs="Times New Roman"/>
          <w:color w:val="141414"/>
          <w:sz w:val="24"/>
          <w:szCs w:val="24"/>
          <w:shd w:val="clear" w:color="auto" w:fill="FFFFFF"/>
        </w:rPr>
        <w:t xml:space="preserve">Последующие за этим судилищем карательные акции почти полностью уничтожили нарождающуюся национальную </w:t>
      </w:r>
      <w:proofErr w:type="gramStart"/>
      <w:r w:rsidR="00BB3CA9" w:rsidRPr="00410F8F">
        <w:rPr>
          <w:rFonts w:ascii="Times New Roman" w:hAnsi="Times New Roman" w:cs="Times New Roman"/>
          <w:color w:val="141414"/>
          <w:sz w:val="24"/>
          <w:szCs w:val="24"/>
          <w:shd w:val="clear" w:color="auto" w:fill="FFFFFF"/>
        </w:rPr>
        <w:t>интеллигенцию</w:t>
      </w:r>
      <w:proofErr w:type="gramEnd"/>
      <w:r w:rsidR="00BB3CA9" w:rsidRPr="00410F8F">
        <w:rPr>
          <w:rFonts w:ascii="Times New Roman" w:hAnsi="Times New Roman" w:cs="Times New Roman"/>
          <w:color w:val="141414"/>
          <w:sz w:val="24"/>
          <w:szCs w:val="24"/>
          <w:shd w:val="clear" w:color="auto" w:fill="FFFFFF"/>
        </w:rPr>
        <w:t xml:space="preserve"> как Хакасии, так и братских народов.​</w:t>
      </w:r>
    </w:p>
    <w:p w:rsidR="00410F8F" w:rsidRPr="00410F8F" w:rsidRDefault="00410F8F" w:rsidP="00410F8F">
      <w:pPr>
        <w:shd w:val="clear" w:color="auto" w:fill="FFFFFF"/>
        <w:spacing w:after="0" w:line="240" w:lineRule="auto"/>
        <w:rPr>
          <w:rFonts w:ascii="Times New Roman" w:eastAsia="Times New Roman" w:hAnsi="Times New Roman" w:cs="Times New Roman"/>
          <w:color w:val="141414"/>
          <w:sz w:val="24"/>
          <w:szCs w:val="24"/>
          <w:lang w:eastAsia="ru-RU"/>
        </w:rPr>
      </w:pPr>
      <w:r>
        <w:rPr>
          <w:rFonts w:ascii="Times New Roman" w:eastAsia="Times New Roman" w:hAnsi="Times New Roman" w:cs="Times New Roman"/>
          <w:color w:val="141414"/>
          <w:sz w:val="24"/>
          <w:szCs w:val="24"/>
          <w:lang w:eastAsia="ru-RU"/>
        </w:rPr>
        <w:t xml:space="preserve">    В </w:t>
      </w:r>
      <w:r w:rsidRPr="00410F8F">
        <w:rPr>
          <w:rFonts w:ascii="Times New Roman" w:eastAsia="Times New Roman" w:hAnsi="Times New Roman" w:cs="Times New Roman"/>
          <w:color w:val="141414"/>
          <w:sz w:val="24"/>
          <w:szCs w:val="24"/>
          <w:lang w:eastAsia="ru-RU"/>
        </w:rPr>
        <w:t xml:space="preserve">НКВД Хакасской автономной </w:t>
      </w:r>
      <w:r w:rsidRPr="00410F8F">
        <w:rPr>
          <w:rFonts w:ascii="Times New Roman" w:eastAsia="Times New Roman" w:hAnsi="Times New Roman" w:cs="Times New Roman"/>
          <w:b/>
          <w:color w:val="141414"/>
          <w:sz w:val="24"/>
          <w:szCs w:val="24"/>
          <w:lang w:eastAsia="ru-RU"/>
        </w:rPr>
        <w:t>области до 1937 года</w:t>
      </w:r>
      <w:r w:rsidRPr="00410F8F">
        <w:rPr>
          <w:rFonts w:ascii="Times New Roman" w:eastAsia="Times New Roman" w:hAnsi="Times New Roman" w:cs="Times New Roman"/>
          <w:color w:val="141414"/>
          <w:sz w:val="24"/>
          <w:szCs w:val="24"/>
          <w:lang w:eastAsia="ru-RU"/>
        </w:rPr>
        <w:t xml:space="preserve"> было мало дел и работа признавалась неудовлетворительно</w:t>
      </w:r>
      <w:proofErr w:type="gramStart"/>
      <w:r w:rsidRPr="00410F8F">
        <w:rPr>
          <w:rFonts w:ascii="Times New Roman" w:eastAsia="Times New Roman" w:hAnsi="Times New Roman" w:cs="Times New Roman"/>
          <w:color w:val="141414"/>
          <w:sz w:val="24"/>
          <w:szCs w:val="24"/>
          <w:lang w:eastAsia="ru-RU"/>
        </w:rPr>
        <w:t>…С</w:t>
      </w:r>
      <w:proofErr w:type="gramEnd"/>
      <w:r w:rsidRPr="00410F8F">
        <w:rPr>
          <w:rFonts w:ascii="Times New Roman" w:eastAsia="Times New Roman" w:hAnsi="Times New Roman" w:cs="Times New Roman"/>
          <w:color w:val="141414"/>
          <w:sz w:val="24"/>
          <w:szCs w:val="24"/>
          <w:lang w:eastAsia="ru-RU"/>
        </w:rPr>
        <w:t xml:space="preserve"> 1937 года из управления НКВД по Красноярскому краю стали поступать контрольные цифры на аресты. Так началась массовая операция, которая продолжалась до конца 1938 года. Первоначально были арестованы лица, на которых были кое-какие оперативные материалы и дела, а затем по исполнению контрольных цифр получаемых из края стали арестовывать лиц без всяких оснований, либо только на основании непроверенных показаний ранее арестованных…».​</w:t>
      </w:r>
    </w:p>
    <w:p w:rsidR="00410F8F" w:rsidRPr="00410F8F" w:rsidRDefault="00410F8F" w:rsidP="00410F8F">
      <w:pPr>
        <w:spacing w:after="0" w:line="240" w:lineRule="auto"/>
        <w:rPr>
          <w:rFonts w:ascii="Times New Roman" w:eastAsia="Times New Roman" w:hAnsi="Times New Roman" w:cs="Times New Roman"/>
          <w:sz w:val="24"/>
          <w:szCs w:val="24"/>
          <w:lang w:eastAsia="ru-RU"/>
        </w:rPr>
      </w:pPr>
    </w:p>
    <w:p w:rsidR="00410F8F" w:rsidRPr="00410F8F" w:rsidRDefault="00410F8F" w:rsidP="00410F8F">
      <w:pPr>
        <w:shd w:val="clear" w:color="auto" w:fill="FFFFFF"/>
        <w:spacing w:after="0" w:line="240" w:lineRule="auto"/>
        <w:rPr>
          <w:rFonts w:ascii="Times New Roman" w:eastAsia="Times New Roman" w:hAnsi="Times New Roman" w:cs="Times New Roman"/>
          <w:color w:val="141414"/>
          <w:sz w:val="24"/>
          <w:szCs w:val="24"/>
          <w:lang w:eastAsia="ru-RU"/>
        </w:rPr>
      </w:pPr>
      <w:r>
        <w:rPr>
          <w:rFonts w:ascii="Times New Roman" w:eastAsia="Times New Roman" w:hAnsi="Times New Roman" w:cs="Times New Roman"/>
          <w:b/>
          <w:color w:val="141414"/>
          <w:sz w:val="24"/>
          <w:szCs w:val="24"/>
          <w:lang w:eastAsia="ru-RU"/>
        </w:rPr>
        <w:t xml:space="preserve">    </w:t>
      </w:r>
      <w:r w:rsidRPr="00410F8F">
        <w:rPr>
          <w:rFonts w:ascii="Times New Roman" w:eastAsia="Times New Roman" w:hAnsi="Times New Roman" w:cs="Times New Roman"/>
          <w:b/>
          <w:color w:val="141414"/>
          <w:sz w:val="24"/>
          <w:szCs w:val="24"/>
          <w:lang w:eastAsia="ru-RU"/>
        </w:rPr>
        <w:t>Одним из оснований для арестов служили анонимные статьи в газете «Советская Хакасия</w:t>
      </w:r>
      <w:r w:rsidRPr="00410F8F">
        <w:rPr>
          <w:rFonts w:ascii="Times New Roman" w:eastAsia="Times New Roman" w:hAnsi="Times New Roman" w:cs="Times New Roman"/>
          <w:color w:val="141414"/>
          <w:sz w:val="24"/>
          <w:szCs w:val="24"/>
          <w:lang w:eastAsia="ru-RU"/>
        </w:rPr>
        <w:t xml:space="preserve">», подписанные различными псевдонимами и со следующими кричащими названиями: </w:t>
      </w:r>
      <w:proofErr w:type="gramStart"/>
      <w:r w:rsidRPr="00410F8F">
        <w:rPr>
          <w:rFonts w:ascii="Times New Roman" w:eastAsia="Times New Roman" w:hAnsi="Times New Roman" w:cs="Times New Roman"/>
          <w:color w:val="141414"/>
          <w:sz w:val="24"/>
          <w:szCs w:val="24"/>
          <w:lang w:eastAsia="ru-RU"/>
        </w:rPr>
        <w:t xml:space="preserve">«Беспощадно громить буржуазных националистов» (2110.1937 г.), «Плоды вредительства» (18.09), «Вражеское гнездо на базе </w:t>
      </w:r>
      <w:proofErr w:type="spellStart"/>
      <w:r w:rsidRPr="00410F8F">
        <w:rPr>
          <w:rFonts w:ascii="Times New Roman" w:eastAsia="Times New Roman" w:hAnsi="Times New Roman" w:cs="Times New Roman"/>
          <w:color w:val="141414"/>
          <w:sz w:val="24"/>
          <w:szCs w:val="24"/>
          <w:lang w:eastAsia="ru-RU"/>
        </w:rPr>
        <w:t>Главсахар</w:t>
      </w:r>
      <w:proofErr w:type="spellEnd"/>
      <w:r w:rsidRPr="00410F8F">
        <w:rPr>
          <w:rFonts w:ascii="Times New Roman" w:eastAsia="Times New Roman" w:hAnsi="Times New Roman" w:cs="Times New Roman"/>
          <w:color w:val="141414"/>
          <w:sz w:val="24"/>
          <w:szCs w:val="24"/>
          <w:lang w:eastAsia="ru-RU"/>
        </w:rPr>
        <w:t xml:space="preserve">» (21.09), «Рупор буржуазных националистов» (2.10 – о редакторах газет), «Бандит в роли педагога» (1.10), «Вредительская деятельность МТС и политотдела в </w:t>
      </w:r>
      <w:proofErr w:type="spellStart"/>
      <w:r w:rsidRPr="00410F8F">
        <w:rPr>
          <w:rFonts w:ascii="Times New Roman" w:eastAsia="Times New Roman" w:hAnsi="Times New Roman" w:cs="Times New Roman"/>
          <w:color w:val="141414"/>
          <w:sz w:val="24"/>
          <w:szCs w:val="24"/>
          <w:lang w:eastAsia="ru-RU"/>
        </w:rPr>
        <w:t>Бейском</w:t>
      </w:r>
      <w:proofErr w:type="spellEnd"/>
      <w:r w:rsidRPr="00410F8F">
        <w:rPr>
          <w:rFonts w:ascii="Times New Roman" w:eastAsia="Times New Roman" w:hAnsi="Times New Roman" w:cs="Times New Roman"/>
          <w:color w:val="141414"/>
          <w:sz w:val="24"/>
          <w:szCs w:val="24"/>
          <w:lang w:eastAsia="ru-RU"/>
        </w:rPr>
        <w:t xml:space="preserve"> районе» (30.11) и т. д. В каждом номере области газеты печаталось по несколько статей о выявленных «врагах» и «вредителях».​</w:t>
      </w:r>
      <w:proofErr w:type="gramEnd"/>
    </w:p>
    <w:p w:rsidR="00410F8F" w:rsidRPr="00410F8F" w:rsidRDefault="00410F8F">
      <w:pPr>
        <w:rPr>
          <w:rFonts w:ascii="Times New Roman" w:hAnsi="Times New Roman" w:cs="Times New Roman"/>
          <w:color w:val="141414"/>
          <w:sz w:val="24"/>
          <w:szCs w:val="24"/>
          <w:shd w:val="clear" w:color="auto" w:fill="FFFFFF"/>
        </w:rPr>
      </w:pPr>
      <w:r>
        <w:rPr>
          <w:rFonts w:ascii="Times New Roman" w:hAnsi="Times New Roman" w:cs="Times New Roman"/>
          <w:color w:val="141414"/>
          <w:sz w:val="24"/>
          <w:szCs w:val="24"/>
          <w:shd w:val="clear" w:color="auto" w:fill="FFFFFF"/>
        </w:rPr>
        <w:lastRenderedPageBreak/>
        <w:t>Р</w:t>
      </w:r>
      <w:r w:rsidRPr="00410F8F">
        <w:rPr>
          <w:rFonts w:ascii="Times New Roman" w:hAnsi="Times New Roman" w:cs="Times New Roman"/>
          <w:color w:val="141414"/>
          <w:sz w:val="24"/>
          <w:szCs w:val="24"/>
          <w:shd w:val="clear" w:color="auto" w:fill="FFFFFF"/>
        </w:rPr>
        <w:t>уководящий состав областной парторганизации</w:t>
      </w:r>
      <w:r>
        <w:rPr>
          <w:rFonts w:ascii="Times New Roman" w:hAnsi="Times New Roman" w:cs="Times New Roman"/>
          <w:color w:val="141414"/>
          <w:sz w:val="24"/>
          <w:szCs w:val="24"/>
          <w:shd w:val="clear" w:color="auto" w:fill="FFFFFF"/>
        </w:rPr>
        <w:t xml:space="preserve">, как оказалось, и вовсе </w:t>
      </w:r>
      <w:r w:rsidRPr="00410F8F">
        <w:rPr>
          <w:rFonts w:ascii="Times New Roman" w:hAnsi="Times New Roman" w:cs="Times New Roman"/>
          <w:color w:val="141414"/>
          <w:sz w:val="24"/>
          <w:szCs w:val="24"/>
          <w:shd w:val="clear" w:color="auto" w:fill="FFFFFF"/>
        </w:rPr>
        <w:t xml:space="preserve"> состоит из троцкистов, аферистов, террористов, буржуазных националистов и оппортунистов всех мастей. </w:t>
      </w:r>
      <w:proofErr w:type="gramStart"/>
      <w:r w:rsidRPr="00410F8F">
        <w:rPr>
          <w:rFonts w:ascii="Times New Roman" w:hAnsi="Times New Roman" w:cs="Times New Roman"/>
          <w:color w:val="141414"/>
          <w:sz w:val="24"/>
          <w:szCs w:val="24"/>
          <w:shd w:val="clear" w:color="auto" w:fill="FFFFFF"/>
        </w:rPr>
        <w:t xml:space="preserve">С.Е. </w:t>
      </w:r>
      <w:r w:rsidRPr="00410F8F">
        <w:rPr>
          <w:rFonts w:ascii="Times New Roman" w:hAnsi="Times New Roman" w:cs="Times New Roman"/>
          <w:b/>
          <w:color w:val="141414"/>
          <w:sz w:val="24"/>
          <w:szCs w:val="24"/>
          <w:shd w:val="clear" w:color="auto" w:fill="FFFFFF"/>
        </w:rPr>
        <w:t>Сизых</w:t>
      </w:r>
      <w:r w:rsidRPr="00410F8F">
        <w:rPr>
          <w:rFonts w:ascii="Times New Roman" w:hAnsi="Times New Roman" w:cs="Times New Roman"/>
          <w:color w:val="141414"/>
          <w:sz w:val="24"/>
          <w:szCs w:val="24"/>
          <w:shd w:val="clear" w:color="auto" w:fill="FFFFFF"/>
        </w:rPr>
        <w:t xml:space="preserve">, 1-й секретарь обкома, был исключен из партии с мотивировкой «проводил оппортунистическую линию в руководстве» (пленум от 29.06.1937 г.), М.Г. </w:t>
      </w:r>
      <w:proofErr w:type="spellStart"/>
      <w:r w:rsidRPr="00410F8F">
        <w:rPr>
          <w:rFonts w:ascii="Times New Roman" w:hAnsi="Times New Roman" w:cs="Times New Roman"/>
          <w:b/>
          <w:color w:val="141414"/>
          <w:sz w:val="24"/>
          <w:szCs w:val="24"/>
          <w:shd w:val="clear" w:color="auto" w:fill="FFFFFF"/>
        </w:rPr>
        <w:t>Торосова</w:t>
      </w:r>
      <w:proofErr w:type="spellEnd"/>
      <w:r w:rsidRPr="00410F8F">
        <w:rPr>
          <w:rFonts w:ascii="Times New Roman" w:hAnsi="Times New Roman" w:cs="Times New Roman"/>
          <w:b/>
          <w:color w:val="141414"/>
          <w:sz w:val="24"/>
          <w:szCs w:val="24"/>
          <w:shd w:val="clear" w:color="auto" w:fill="FFFFFF"/>
        </w:rPr>
        <w:t>,</w:t>
      </w:r>
      <w:r w:rsidRPr="00410F8F">
        <w:rPr>
          <w:rFonts w:ascii="Times New Roman" w:hAnsi="Times New Roman" w:cs="Times New Roman"/>
          <w:color w:val="141414"/>
          <w:sz w:val="24"/>
          <w:szCs w:val="24"/>
          <w:shd w:val="clear" w:color="auto" w:fill="FFFFFF"/>
        </w:rPr>
        <w:t xml:space="preserve"> председателя облисполкома «врага народа и буржуазного националиста» (10.10.1937 г.), И.И. </w:t>
      </w:r>
      <w:proofErr w:type="spellStart"/>
      <w:r w:rsidRPr="00410F8F">
        <w:rPr>
          <w:rFonts w:ascii="Times New Roman" w:hAnsi="Times New Roman" w:cs="Times New Roman"/>
          <w:b/>
          <w:color w:val="141414"/>
          <w:sz w:val="24"/>
          <w:szCs w:val="24"/>
          <w:shd w:val="clear" w:color="auto" w:fill="FFFFFF"/>
        </w:rPr>
        <w:t>Кавкуна</w:t>
      </w:r>
      <w:proofErr w:type="spellEnd"/>
      <w:r w:rsidRPr="00410F8F">
        <w:rPr>
          <w:rFonts w:ascii="Times New Roman" w:hAnsi="Times New Roman" w:cs="Times New Roman"/>
          <w:color w:val="141414"/>
          <w:sz w:val="24"/>
          <w:szCs w:val="24"/>
          <w:shd w:val="clear" w:color="auto" w:fill="FFFFFF"/>
        </w:rPr>
        <w:t xml:space="preserve">, редактора газеты «Советская Хакасия», с формулировкой «правый двурушник», </w:t>
      </w:r>
      <w:proofErr w:type="spellStart"/>
      <w:r w:rsidRPr="00410F8F">
        <w:rPr>
          <w:rFonts w:ascii="Times New Roman" w:hAnsi="Times New Roman" w:cs="Times New Roman"/>
          <w:color w:val="141414"/>
          <w:sz w:val="24"/>
          <w:szCs w:val="24"/>
          <w:shd w:val="clear" w:color="auto" w:fill="FFFFFF"/>
        </w:rPr>
        <w:t>А.М.</w:t>
      </w:r>
      <w:r w:rsidRPr="00410F8F">
        <w:rPr>
          <w:rFonts w:ascii="Times New Roman" w:hAnsi="Times New Roman" w:cs="Times New Roman"/>
          <w:b/>
          <w:color w:val="141414"/>
          <w:sz w:val="24"/>
          <w:szCs w:val="24"/>
          <w:shd w:val="clear" w:color="auto" w:fill="FFFFFF"/>
        </w:rPr>
        <w:t>Швецова</w:t>
      </w:r>
      <w:proofErr w:type="spellEnd"/>
      <w:r w:rsidRPr="00410F8F">
        <w:rPr>
          <w:rFonts w:ascii="Times New Roman" w:hAnsi="Times New Roman" w:cs="Times New Roman"/>
          <w:b/>
          <w:color w:val="141414"/>
          <w:sz w:val="24"/>
          <w:szCs w:val="24"/>
          <w:shd w:val="clear" w:color="auto" w:fill="FFFFFF"/>
        </w:rPr>
        <w:t>,</w:t>
      </w:r>
      <w:r w:rsidRPr="00410F8F">
        <w:rPr>
          <w:rFonts w:ascii="Times New Roman" w:hAnsi="Times New Roman" w:cs="Times New Roman"/>
          <w:color w:val="141414"/>
          <w:sz w:val="24"/>
          <w:szCs w:val="24"/>
          <w:shd w:val="clear" w:color="auto" w:fill="FFFFFF"/>
        </w:rPr>
        <w:t xml:space="preserve"> </w:t>
      </w:r>
      <w:proofErr w:type="spellStart"/>
      <w:r w:rsidRPr="00410F8F">
        <w:rPr>
          <w:rFonts w:ascii="Times New Roman" w:hAnsi="Times New Roman" w:cs="Times New Roman"/>
          <w:color w:val="141414"/>
          <w:sz w:val="24"/>
          <w:szCs w:val="24"/>
          <w:shd w:val="clear" w:color="auto" w:fill="FFFFFF"/>
        </w:rPr>
        <w:t>заведающая</w:t>
      </w:r>
      <w:proofErr w:type="spellEnd"/>
      <w:r w:rsidRPr="00410F8F">
        <w:rPr>
          <w:rFonts w:ascii="Times New Roman" w:hAnsi="Times New Roman" w:cs="Times New Roman"/>
          <w:color w:val="141414"/>
          <w:sz w:val="24"/>
          <w:szCs w:val="24"/>
          <w:shd w:val="clear" w:color="auto" w:fill="FFFFFF"/>
        </w:rPr>
        <w:t xml:space="preserve"> </w:t>
      </w:r>
      <w:proofErr w:type="spellStart"/>
      <w:r w:rsidRPr="00410F8F">
        <w:rPr>
          <w:rFonts w:ascii="Times New Roman" w:hAnsi="Times New Roman" w:cs="Times New Roman"/>
          <w:color w:val="141414"/>
          <w:sz w:val="24"/>
          <w:szCs w:val="24"/>
          <w:shd w:val="clear" w:color="auto" w:fill="FFFFFF"/>
        </w:rPr>
        <w:t>Таштыпской</w:t>
      </w:r>
      <w:proofErr w:type="spellEnd"/>
      <w:r w:rsidRPr="00410F8F">
        <w:rPr>
          <w:rFonts w:ascii="Times New Roman" w:hAnsi="Times New Roman" w:cs="Times New Roman"/>
          <w:color w:val="141414"/>
          <w:sz w:val="24"/>
          <w:szCs w:val="24"/>
          <w:shd w:val="clear" w:color="auto" w:fill="FFFFFF"/>
        </w:rPr>
        <w:t xml:space="preserve"> образцовой школой, была исключена из партии на бюро обкома за «протаскивание</w:t>
      </w:r>
      <w:proofErr w:type="gramEnd"/>
      <w:r w:rsidRPr="00410F8F">
        <w:rPr>
          <w:rFonts w:ascii="Times New Roman" w:hAnsi="Times New Roman" w:cs="Times New Roman"/>
          <w:color w:val="141414"/>
          <w:sz w:val="24"/>
          <w:szCs w:val="24"/>
          <w:shd w:val="clear" w:color="auto" w:fill="FFFFFF"/>
        </w:rPr>
        <w:t xml:space="preserve"> контрабанды на занятиях политкружка, за выступление в феврале 1937 г. на учительской конференции о том, что100 процентной успеваемости добиться не возможно», И.Г. </w:t>
      </w:r>
      <w:r w:rsidRPr="00410F8F">
        <w:rPr>
          <w:rFonts w:ascii="Times New Roman" w:hAnsi="Times New Roman" w:cs="Times New Roman"/>
          <w:b/>
          <w:color w:val="141414"/>
          <w:sz w:val="24"/>
          <w:szCs w:val="24"/>
          <w:shd w:val="clear" w:color="auto" w:fill="FFFFFF"/>
        </w:rPr>
        <w:t>Худяков</w:t>
      </w:r>
      <w:proofErr w:type="gramStart"/>
      <w:r w:rsidRPr="00410F8F">
        <w:rPr>
          <w:rFonts w:ascii="Times New Roman" w:hAnsi="Times New Roman" w:cs="Times New Roman"/>
          <w:b/>
          <w:color w:val="141414"/>
          <w:sz w:val="24"/>
          <w:szCs w:val="24"/>
          <w:shd w:val="clear" w:color="auto" w:fill="FFFFFF"/>
        </w:rPr>
        <w:t xml:space="preserve"> </w:t>
      </w:r>
      <w:r w:rsidRPr="00410F8F">
        <w:rPr>
          <w:rFonts w:ascii="Times New Roman" w:hAnsi="Times New Roman" w:cs="Times New Roman"/>
          <w:color w:val="141414"/>
          <w:sz w:val="24"/>
          <w:szCs w:val="24"/>
          <w:shd w:val="clear" w:color="auto" w:fill="FFFFFF"/>
        </w:rPr>
        <w:t>,</w:t>
      </w:r>
      <w:proofErr w:type="gramEnd"/>
      <w:r w:rsidRPr="00410F8F">
        <w:rPr>
          <w:rFonts w:ascii="Times New Roman" w:hAnsi="Times New Roman" w:cs="Times New Roman"/>
          <w:color w:val="141414"/>
          <w:sz w:val="24"/>
          <w:szCs w:val="24"/>
          <w:shd w:val="clear" w:color="auto" w:fill="FFFFFF"/>
        </w:rPr>
        <w:t xml:space="preserve"> </w:t>
      </w:r>
      <w:proofErr w:type="spellStart"/>
      <w:r w:rsidRPr="00410F8F">
        <w:rPr>
          <w:rFonts w:ascii="Times New Roman" w:hAnsi="Times New Roman" w:cs="Times New Roman"/>
          <w:color w:val="141414"/>
          <w:sz w:val="24"/>
          <w:szCs w:val="24"/>
          <w:shd w:val="clear" w:color="auto" w:fill="FFFFFF"/>
        </w:rPr>
        <w:t>заведающий</w:t>
      </w:r>
      <w:proofErr w:type="spellEnd"/>
      <w:r w:rsidRPr="00410F8F">
        <w:rPr>
          <w:rFonts w:ascii="Times New Roman" w:hAnsi="Times New Roman" w:cs="Times New Roman"/>
          <w:color w:val="141414"/>
          <w:sz w:val="24"/>
          <w:szCs w:val="24"/>
          <w:shd w:val="clear" w:color="auto" w:fill="FFFFFF"/>
        </w:rPr>
        <w:t xml:space="preserve"> ОБЛОНО, как «потерявший классовую бдительность, засорение учительских кадров области чуждыми классовыми элементами».​</w:t>
      </w:r>
    </w:p>
    <w:p w:rsidR="00410F8F" w:rsidRPr="00410F8F" w:rsidRDefault="00410F8F" w:rsidP="00410F8F">
      <w:pPr>
        <w:shd w:val="clear" w:color="auto" w:fill="FFFFFF"/>
        <w:rPr>
          <w:rFonts w:ascii="Times New Roman" w:eastAsia="Times New Roman" w:hAnsi="Times New Roman" w:cs="Times New Roman"/>
          <w:color w:val="141414"/>
          <w:sz w:val="24"/>
          <w:szCs w:val="24"/>
          <w:lang w:eastAsia="ru-RU"/>
        </w:rPr>
      </w:pPr>
      <w:r w:rsidRPr="00410F8F">
        <w:rPr>
          <w:rFonts w:ascii="Times New Roman" w:hAnsi="Times New Roman" w:cs="Times New Roman"/>
          <w:color w:val="141414"/>
          <w:sz w:val="24"/>
          <w:szCs w:val="24"/>
          <w:shd w:val="clear" w:color="auto" w:fill="FFFFFF"/>
        </w:rPr>
        <w:t> </w:t>
      </w:r>
      <w:proofErr w:type="gramStart"/>
      <w:r w:rsidRPr="00410F8F">
        <w:rPr>
          <w:rFonts w:ascii="Times New Roman" w:hAnsi="Times New Roman" w:cs="Times New Roman"/>
          <w:b/>
          <w:color w:val="141414"/>
          <w:sz w:val="24"/>
          <w:szCs w:val="24"/>
          <w:shd w:val="clear" w:color="auto" w:fill="FFFFFF"/>
        </w:rPr>
        <w:t>1937 – 1938 гг. в Хакасии органами НКВД были «обнаружены» десятки, сотни контрреволюционных, троцкистских, белогвардейских, офицерских, кулацких, повстанческих, буржуазно-националистических, террористических, шпионских и диверсионных организаций</w:t>
      </w:r>
      <w:r w:rsidRPr="00410F8F">
        <w:rPr>
          <w:rFonts w:ascii="Times New Roman" w:hAnsi="Times New Roman" w:cs="Times New Roman"/>
          <w:color w:val="141414"/>
          <w:sz w:val="24"/>
          <w:szCs w:val="24"/>
          <w:shd w:val="clear" w:color="auto" w:fill="FFFFFF"/>
        </w:rPr>
        <w:t>.</w:t>
      </w:r>
      <w:proofErr w:type="gramEnd"/>
      <w:r w:rsidRPr="00410F8F">
        <w:rPr>
          <w:rFonts w:ascii="Times New Roman" w:hAnsi="Times New Roman" w:cs="Times New Roman"/>
          <w:color w:val="141414"/>
          <w:sz w:val="24"/>
          <w:szCs w:val="24"/>
          <w:shd w:val="clear" w:color="auto" w:fill="FFFFFF"/>
        </w:rPr>
        <w:t xml:space="preserve"> Ежедневно арестовывались десятки рабочих, крестьян и представителей интеллигенции. На 11-м пленуме Хакасского обкома ВКП (б), состоявшегося </w:t>
      </w:r>
      <w:r w:rsidRPr="003E1A3D">
        <w:rPr>
          <w:rFonts w:ascii="Times New Roman" w:hAnsi="Times New Roman" w:cs="Times New Roman"/>
          <w:b/>
          <w:color w:val="141414"/>
          <w:sz w:val="24"/>
          <w:szCs w:val="24"/>
          <w:shd w:val="clear" w:color="auto" w:fill="FFFFFF"/>
        </w:rPr>
        <w:t>20 сентября 1937</w:t>
      </w:r>
      <w:r w:rsidRPr="00410F8F">
        <w:rPr>
          <w:rFonts w:ascii="Times New Roman" w:hAnsi="Times New Roman" w:cs="Times New Roman"/>
          <w:color w:val="141414"/>
          <w:sz w:val="24"/>
          <w:szCs w:val="24"/>
          <w:shd w:val="clear" w:color="auto" w:fill="FFFFFF"/>
        </w:rPr>
        <w:t xml:space="preserve"> года по вопросу «О вражеской работе бывших руководителей области, врагов народа, правых и буржуазных националистов», тот же </w:t>
      </w:r>
      <w:proofErr w:type="spellStart"/>
      <w:r w:rsidRPr="00410F8F">
        <w:rPr>
          <w:rFonts w:ascii="Times New Roman" w:hAnsi="Times New Roman" w:cs="Times New Roman"/>
          <w:color w:val="141414"/>
          <w:sz w:val="24"/>
          <w:szCs w:val="24"/>
          <w:shd w:val="clear" w:color="auto" w:fill="FFFFFF"/>
        </w:rPr>
        <w:t>Хмарин</w:t>
      </w:r>
      <w:proofErr w:type="spellEnd"/>
      <w:r w:rsidRPr="00410F8F">
        <w:rPr>
          <w:rFonts w:ascii="Times New Roman" w:hAnsi="Times New Roman" w:cs="Times New Roman"/>
          <w:color w:val="141414"/>
          <w:sz w:val="24"/>
          <w:szCs w:val="24"/>
          <w:shd w:val="clear" w:color="auto" w:fill="FFFFFF"/>
        </w:rPr>
        <w:t>, оправдывая аресты десятков, сотен руководителей партийно-советских органов и промышленных предприятий, сообщил следующее: «В области был блок правых троцкистов и националистов. Этот блок объединяли бывшие работники члены бюро. Они были врагами народа, членами контрреволюционной организации. Нет ни одного участка в советских и хозяйственных организациях, где бы враги народа не поса</w:t>
      </w:r>
      <w:r w:rsidRPr="00410F8F">
        <w:rPr>
          <w:rFonts w:ascii="Times New Roman" w:eastAsia="Times New Roman" w:hAnsi="Times New Roman" w:cs="Times New Roman"/>
          <w:color w:val="141414"/>
          <w:sz w:val="24"/>
          <w:szCs w:val="24"/>
          <w:lang w:eastAsia="ru-RU"/>
        </w:rPr>
        <w:t xml:space="preserve">дили своих ставленников. Цель, которая объединяла их состояла в том, что они хотели ряд областей, в том числе и </w:t>
      </w:r>
      <w:proofErr w:type="spellStart"/>
      <w:proofErr w:type="gramStart"/>
      <w:r w:rsidRPr="00410F8F">
        <w:rPr>
          <w:rFonts w:ascii="Times New Roman" w:eastAsia="Times New Roman" w:hAnsi="Times New Roman" w:cs="Times New Roman"/>
          <w:color w:val="141414"/>
          <w:sz w:val="24"/>
          <w:szCs w:val="24"/>
          <w:lang w:eastAsia="ru-RU"/>
        </w:rPr>
        <w:t>Танну-Туву</w:t>
      </w:r>
      <w:proofErr w:type="spellEnd"/>
      <w:proofErr w:type="gramEnd"/>
      <w:r w:rsidRPr="00410F8F">
        <w:rPr>
          <w:rFonts w:ascii="Times New Roman" w:eastAsia="Times New Roman" w:hAnsi="Times New Roman" w:cs="Times New Roman"/>
          <w:color w:val="141414"/>
          <w:sz w:val="24"/>
          <w:szCs w:val="24"/>
          <w:lang w:eastAsia="ru-RU"/>
        </w:rPr>
        <w:t xml:space="preserve"> сделать буржуазным государством под протекторатом Японии. Враги вели работу по ослаблению мощи обороны страны и экономики. ​</w:t>
      </w:r>
    </w:p>
    <w:p w:rsidR="00410F8F" w:rsidRPr="00410F8F" w:rsidRDefault="00410F8F" w:rsidP="00410F8F">
      <w:pPr>
        <w:spacing w:after="0" w:line="240" w:lineRule="auto"/>
        <w:rPr>
          <w:rFonts w:ascii="Times New Roman" w:eastAsia="Times New Roman" w:hAnsi="Times New Roman" w:cs="Times New Roman"/>
          <w:sz w:val="24"/>
          <w:szCs w:val="24"/>
          <w:lang w:eastAsia="ru-RU"/>
        </w:rPr>
      </w:pPr>
    </w:p>
    <w:p w:rsidR="00410F8F" w:rsidRPr="00410F8F" w:rsidRDefault="003E1A3D" w:rsidP="00410F8F">
      <w:pPr>
        <w:shd w:val="clear" w:color="auto" w:fill="FFFFFF"/>
        <w:spacing w:after="0" w:line="240" w:lineRule="auto"/>
        <w:rPr>
          <w:rFonts w:ascii="Times New Roman" w:eastAsia="Times New Roman" w:hAnsi="Times New Roman" w:cs="Times New Roman"/>
          <w:b/>
          <w:color w:val="141414"/>
          <w:sz w:val="24"/>
          <w:szCs w:val="24"/>
          <w:lang w:eastAsia="ru-RU"/>
        </w:rPr>
      </w:pPr>
      <w:r>
        <w:rPr>
          <w:rFonts w:ascii="Times New Roman" w:eastAsia="Times New Roman" w:hAnsi="Times New Roman" w:cs="Times New Roman"/>
          <w:color w:val="141414"/>
          <w:sz w:val="24"/>
          <w:szCs w:val="24"/>
          <w:lang w:eastAsia="ru-RU"/>
        </w:rPr>
        <w:t xml:space="preserve">   </w:t>
      </w:r>
      <w:r w:rsidR="00410F8F" w:rsidRPr="00410F8F">
        <w:rPr>
          <w:rFonts w:ascii="Times New Roman" w:eastAsia="Times New Roman" w:hAnsi="Times New Roman" w:cs="Times New Roman"/>
          <w:color w:val="141414"/>
          <w:sz w:val="24"/>
          <w:szCs w:val="24"/>
          <w:lang w:eastAsia="ru-RU"/>
        </w:rPr>
        <w:t xml:space="preserve">Арестованные руководители Хакасии приговором Военной Коллегии Верховного Суда СССР в июле 1938 г. (через 8 месяцев после ареста) в городе Красноярске были расстреляны. </w:t>
      </w:r>
      <w:r w:rsidR="00410F8F" w:rsidRPr="00410F8F">
        <w:rPr>
          <w:rFonts w:ascii="Times New Roman" w:eastAsia="Times New Roman" w:hAnsi="Times New Roman" w:cs="Times New Roman"/>
          <w:b/>
          <w:color w:val="141414"/>
          <w:sz w:val="24"/>
          <w:szCs w:val="24"/>
          <w:lang w:eastAsia="ru-RU"/>
        </w:rPr>
        <w:t xml:space="preserve">В 1937-1938 гг. была уничтожена треть партийной организации области. </w:t>
      </w:r>
      <w:proofErr w:type="gramStart"/>
      <w:r w:rsidR="00410F8F" w:rsidRPr="00410F8F">
        <w:rPr>
          <w:rFonts w:ascii="Times New Roman" w:eastAsia="Times New Roman" w:hAnsi="Times New Roman" w:cs="Times New Roman"/>
          <w:b/>
          <w:color w:val="141414"/>
          <w:sz w:val="24"/>
          <w:szCs w:val="24"/>
          <w:lang w:eastAsia="ru-RU"/>
        </w:rPr>
        <w:t>С</w:t>
      </w:r>
      <w:r w:rsidR="00410F8F" w:rsidRPr="00410F8F">
        <w:rPr>
          <w:rFonts w:ascii="Times New Roman" w:eastAsia="Times New Roman" w:hAnsi="Times New Roman" w:cs="Times New Roman"/>
          <w:color w:val="141414"/>
          <w:sz w:val="24"/>
          <w:szCs w:val="24"/>
          <w:lang w:eastAsia="ru-RU"/>
        </w:rPr>
        <w:t>реди расстрелянных находились граждане различных национальностей и социального положения: русский А.С.Петухов, столяр Абаканской нефтебазы, хакас Т.Н.Коков, конюх колхоза «</w:t>
      </w:r>
      <w:proofErr w:type="spellStart"/>
      <w:r w:rsidR="00410F8F" w:rsidRPr="00410F8F">
        <w:rPr>
          <w:rFonts w:ascii="Times New Roman" w:eastAsia="Times New Roman" w:hAnsi="Times New Roman" w:cs="Times New Roman"/>
          <w:color w:val="141414"/>
          <w:sz w:val="24"/>
          <w:szCs w:val="24"/>
          <w:lang w:eastAsia="ru-RU"/>
        </w:rPr>
        <w:t>Хакастар</w:t>
      </w:r>
      <w:proofErr w:type="spellEnd"/>
      <w:r w:rsidR="00410F8F" w:rsidRPr="00410F8F">
        <w:rPr>
          <w:rFonts w:ascii="Times New Roman" w:eastAsia="Times New Roman" w:hAnsi="Times New Roman" w:cs="Times New Roman"/>
          <w:color w:val="141414"/>
          <w:sz w:val="24"/>
          <w:szCs w:val="24"/>
          <w:lang w:eastAsia="ru-RU"/>
        </w:rPr>
        <w:t xml:space="preserve">», украинец К.И. </w:t>
      </w:r>
      <w:proofErr w:type="spellStart"/>
      <w:r w:rsidR="00410F8F" w:rsidRPr="00410F8F">
        <w:rPr>
          <w:rFonts w:ascii="Times New Roman" w:eastAsia="Times New Roman" w:hAnsi="Times New Roman" w:cs="Times New Roman"/>
          <w:color w:val="141414"/>
          <w:sz w:val="24"/>
          <w:szCs w:val="24"/>
          <w:lang w:eastAsia="ru-RU"/>
        </w:rPr>
        <w:t>Халдевич</w:t>
      </w:r>
      <w:proofErr w:type="spellEnd"/>
      <w:r w:rsidR="00410F8F" w:rsidRPr="00410F8F">
        <w:rPr>
          <w:rFonts w:ascii="Times New Roman" w:eastAsia="Times New Roman" w:hAnsi="Times New Roman" w:cs="Times New Roman"/>
          <w:color w:val="141414"/>
          <w:sz w:val="24"/>
          <w:szCs w:val="24"/>
          <w:lang w:eastAsia="ru-RU"/>
        </w:rPr>
        <w:t xml:space="preserve">, бухгалтер </w:t>
      </w:r>
      <w:proofErr w:type="spellStart"/>
      <w:r w:rsidR="00410F8F" w:rsidRPr="00410F8F">
        <w:rPr>
          <w:rFonts w:ascii="Times New Roman" w:eastAsia="Times New Roman" w:hAnsi="Times New Roman" w:cs="Times New Roman"/>
          <w:color w:val="141414"/>
          <w:sz w:val="24"/>
          <w:szCs w:val="24"/>
          <w:lang w:eastAsia="ru-RU"/>
        </w:rPr>
        <w:t>Хакоблпотребсоюза</w:t>
      </w:r>
      <w:proofErr w:type="spellEnd"/>
      <w:r w:rsidR="00410F8F" w:rsidRPr="00410F8F">
        <w:rPr>
          <w:rFonts w:ascii="Times New Roman" w:eastAsia="Times New Roman" w:hAnsi="Times New Roman" w:cs="Times New Roman"/>
          <w:color w:val="141414"/>
          <w:sz w:val="24"/>
          <w:szCs w:val="24"/>
          <w:lang w:eastAsia="ru-RU"/>
        </w:rPr>
        <w:t xml:space="preserve">, грузинка М.А. </w:t>
      </w:r>
      <w:proofErr w:type="spellStart"/>
      <w:r w:rsidR="00410F8F" w:rsidRPr="00410F8F">
        <w:rPr>
          <w:rFonts w:ascii="Times New Roman" w:eastAsia="Times New Roman" w:hAnsi="Times New Roman" w:cs="Times New Roman"/>
          <w:color w:val="141414"/>
          <w:sz w:val="24"/>
          <w:szCs w:val="24"/>
          <w:lang w:eastAsia="ru-RU"/>
        </w:rPr>
        <w:t>Колонадзе</w:t>
      </w:r>
      <w:proofErr w:type="spellEnd"/>
      <w:r w:rsidR="00410F8F" w:rsidRPr="00410F8F">
        <w:rPr>
          <w:rFonts w:ascii="Times New Roman" w:eastAsia="Times New Roman" w:hAnsi="Times New Roman" w:cs="Times New Roman"/>
          <w:color w:val="141414"/>
          <w:sz w:val="24"/>
          <w:szCs w:val="24"/>
          <w:lang w:eastAsia="ru-RU"/>
        </w:rPr>
        <w:t xml:space="preserve">, счетовод </w:t>
      </w:r>
      <w:proofErr w:type="spellStart"/>
      <w:r w:rsidR="00410F8F" w:rsidRPr="00410F8F">
        <w:rPr>
          <w:rFonts w:ascii="Times New Roman" w:eastAsia="Times New Roman" w:hAnsi="Times New Roman" w:cs="Times New Roman"/>
          <w:color w:val="141414"/>
          <w:sz w:val="24"/>
          <w:szCs w:val="24"/>
          <w:lang w:eastAsia="ru-RU"/>
        </w:rPr>
        <w:t>Ширинского</w:t>
      </w:r>
      <w:proofErr w:type="spellEnd"/>
      <w:r w:rsidR="00410F8F" w:rsidRPr="00410F8F">
        <w:rPr>
          <w:rFonts w:ascii="Times New Roman" w:eastAsia="Times New Roman" w:hAnsi="Times New Roman" w:cs="Times New Roman"/>
          <w:color w:val="141414"/>
          <w:sz w:val="24"/>
          <w:szCs w:val="24"/>
          <w:lang w:eastAsia="ru-RU"/>
        </w:rPr>
        <w:t xml:space="preserve"> </w:t>
      </w:r>
      <w:proofErr w:type="spellStart"/>
      <w:r w:rsidR="00410F8F" w:rsidRPr="00410F8F">
        <w:rPr>
          <w:rFonts w:ascii="Times New Roman" w:eastAsia="Times New Roman" w:hAnsi="Times New Roman" w:cs="Times New Roman"/>
          <w:color w:val="141414"/>
          <w:sz w:val="24"/>
          <w:szCs w:val="24"/>
          <w:lang w:eastAsia="ru-RU"/>
        </w:rPr>
        <w:t>райпо</w:t>
      </w:r>
      <w:proofErr w:type="spellEnd"/>
      <w:r w:rsidR="00410F8F" w:rsidRPr="00410F8F">
        <w:rPr>
          <w:rFonts w:ascii="Times New Roman" w:eastAsia="Times New Roman" w:hAnsi="Times New Roman" w:cs="Times New Roman"/>
          <w:color w:val="141414"/>
          <w:sz w:val="24"/>
          <w:szCs w:val="24"/>
          <w:lang w:eastAsia="ru-RU"/>
        </w:rPr>
        <w:t xml:space="preserve">, еврейка С.Я. </w:t>
      </w:r>
      <w:proofErr w:type="spellStart"/>
      <w:r w:rsidR="00410F8F" w:rsidRPr="00410F8F">
        <w:rPr>
          <w:rFonts w:ascii="Times New Roman" w:eastAsia="Times New Roman" w:hAnsi="Times New Roman" w:cs="Times New Roman"/>
          <w:color w:val="141414"/>
          <w:sz w:val="24"/>
          <w:szCs w:val="24"/>
          <w:lang w:eastAsia="ru-RU"/>
        </w:rPr>
        <w:t>Тетервин</w:t>
      </w:r>
      <w:proofErr w:type="spellEnd"/>
      <w:r w:rsidR="00410F8F" w:rsidRPr="00410F8F">
        <w:rPr>
          <w:rFonts w:ascii="Times New Roman" w:eastAsia="Times New Roman" w:hAnsi="Times New Roman" w:cs="Times New Roman"/>
          <w:color w:val="141414"/>
          <w:sz w:val="24"/>
          <w:szCs w:val="24"/>
          <w:lang w:eastAsia="ru-RU"/>
        </w:rPr>
        <w:t xml:space="preserve">, домохозяйка Московского совхоза, кореец </w:t>
      </w:r>
      <w:proofErr w:type="spellStart"/>
      <w:r w:rsidR="00410F8F" w:rsidRPr="00410F8F">
        <w:rPr>
          <w:rFonts w:ascii="Times New Roman" w:eastAsia="Times New Roman" w:hAnsi="Times New Roman" w:cs="Times New Roman"/>
          <w:color w:val="141414"/>
          <w:sz w:val="24"/>
          <w:szCs w:val="24"/>
          <w:lang w:eastAsia="ru-RU"/>
        </w:rPr>
        <w:t>Ко-Мун-Хо</w:t>
      </w:r>
      <w:proofErr w:type="spellEnd"/>
      <w:r w:rsidR="00410F8F" w:rsidRPr="00410F8F">
        <w:rPr>
          <w:rFonts w:ascii="Times New Roman" w:eastAsia="Times New Roman" w:hAnsi="Times New Roman" w:cs="Times New Roman"/>
          <w:color w:val="141414"/>
          <w:sz w:val="24"/>
          <w:szCs w:val="24"/>
          <w:lang w:eastAsia="ru-RU"/>
        </w:rPr>
        <w:t xml:space="preserve">, житель </w:t>
      </w:r>
      <w:proofErr w:type="spellStart"/>
      <w:r w:rsidR="00410F8F" w:rsidRPr="00410F8F">
        <w:rPr>
          <w:rFonts w:ascii="Times New Roman" w:eastAsia="Times New Roman" w:hAnsi="Times New Roman" w:cs="Times New Roman"/>
          <w:color w:val="141414"/>
          <w:sz w:val="24"/>
          <w:szCs w:val="24"/>
          <w:lang w:eastAsia="ru-RU"/>
        </w:rPr>
        <w:t>Бейского</w:t>
      </w:r>
      <w:proofErr w:type="spellEnd"/>
      <w:r w:rsidR="00410F8F" w:rsidRPr="00410F8F">
        <w:rPr>
          <w:rFonts w:ascii="Times New Roman" w:eastAsia="Times New Roman" w:hAnsi="Times New Roman" w:cs="Times New Roman"/>
          <w:color w:val="141414"/>
          <w:sz w:val="24"/>
          <w:szCs w:val="24"/>
          <w:lang w:eastAsia="ru-RU"/>
        </w:rPr>
        <w:t xml:space="preserve"> района, немец Д.Г. Ганн, тракторист </w:t>
      </w:r>
      <w:proofErr w:type="spellStart"/>
      <w:r w:rsidR="00410F8F" w:rsidRPr="00410F8F">
        <w:rPr>
          <w:rFonts w:ascii="Times New Roman" w:eastAsia="Times New Roman" w:hAnsi="Times New Roman" w:cs="Times New Roman"/>
          <w:color w:val="141414"/>
          <w:sz w:val="24"/>
          <w:szCs w:val="24"/>
          <w:lang w:eastAsia="ru-RU"/>
        </w:rPr>
        <w:t>Июсского</w:t>
      </w:r>
      <w:proofErr w:type="spellEnd"/>
      <w:r w:rsidR="00410F8F" w:rsidRPr="00410F8F">
        <w:rPr>
          <w:rFonts w:ascii="Times New Roman" w:eastAsia="Times New Roman" w:hAnsi="Times New Roman" w:cs="Times New Roman"/>
          <w:color w:val="141414"/>
          <w:sz w:val="24"/>
          <w:szCs w:val="24"/>
          <w:lang w:eastAsia="ru-RU"/>
        </w:rPr>
        <w:t xml:space="preserve"> совхоза (вместе с отцом), шаман А.</w:t>
      </w:r>
      <w:proofErr w:type="gramEnd"/>
      <w:r w:rsidR="00410F8F" w:rsidRPr="00410F8F">
        <w:rPr>
          <w:rFonts w:ascii="Times New Roman" w:eastAsia="Times New Roman" w:hAnsi="Times New Roman" w:cs="Times New Roman"/>
          <w:color w:val="141414"/>
          <w:sz w:val="24"/>
          <w:szCs w:val="24"/>
          <w:lang w:eastAsia="ru-RU"/>
        </w:rPr>
        <w:t xml:space="preserve">И. </w:t>
      </w:r>
      <w:proofErr w:type="spellStart"/>
      <w:r w:rsidR="00410F8F" w:rsidRPr="00410F8F">
        <w:rPr>
          <w:rFonts w:ascii="Times New Roman" w:eastAsia="Times New Roman" w:hAnsi="Times New Roman" w:cs="Times New Roman"/>
          <w:color w:val="141414"/>
          <w:sz w:val="24"/>
          <w:szCs w:val="24"/>
          <w:lang w:eastAsia="ru-RU"/>
        </w:rPr>
        <w:t>Топоев</w:t>
      </w:r>
      <w:proofErr w:type="spellEnd"/>
      <w:r w:rsidR="00410F8F" w:rsidRPr="00410F8F">
        <w:rPr>
          <w:rFonts w:ascii="Times New Roman" w:eastAsia="Times New Roman" w:hAnsi="Times New Roman" w:cs="Times New Roman"/>
          <w:color w:val="141414"/>
          <w:sz w:val="24"/>
          <w:szCs w:val="24"/>
          <w:lang w:eastAsia="ru-RU"/>
        </w:rPr>
        <w:t xml:space="preserve"> из </w:t>
      </w:r>
      <w:proofErr w:type="spellStart"/>
      <w:r w:rsidR="00410F8F" w:rsidRPr="00410F8F">
        <w:rPr>
          <w:rFonts w:ascii="Times New Roman" w:eastAsia="Times New Roman" w:hAnsi="Times New Roman" w:cs="Times New Roman"/>
          <w:color w:val="141414"/>
          <w:sz w:val="24"/>
          <w:szCs w:val="24"/>
          <w:lang w:eastAsia="ru-RU"/>
        </w:rPr>
        <w:t>Усть-Таштыпа</w:t>
      </w:r>
      <w:proofErr w:type="spellEnd"/>
      <w:r w:rsidR="00410F8F" w:rsidRPr="00410F8F">
        <w:rPr>
          <w:rFonts w:ascii="Times New Roman" w:eastAsia="Times New Roman" w:hAnsi="Times New Roman" w:cs="Times New Roman"/>
          <w:color w:val="141414"/>
          <w:sz w:val="24"/>
          <w:szCs w:val="24"/>
          <w:lang w:eastAsia="ru-RU"/>
        </w:rPr>
        <w:t xml:space="preserve">, священник А.Д. </w:t>
      </w:r>
      <w:proofErr w:type="spellStart"/>
      <w:r w:rsidR="00410F8F" w:rsidRPr="00410F8F">
        <w:rPr>
          <w:rFonts w:ascii="Times New Roman" w:eastAsia="Times New Roman" w:hAnsi="Times New Roman" w:cs="Times New Roman"/>
          <w:color w:val="141414"/>
          <w:sz w:val="24"/>
          <w:szCs w:val="24"/>
          <w:lang w:eastAsia="ru-RU"/>
        </w:rPr>
        <w:t>Скобилин</w:t>
      </w:r>
      <w:proofErr w:type="spellEnd"/>
      <w:r w:rsidR="00410F8F" w:rsidRPr="00410F8F">
        <w:rPr>
          <w:rFonts w:ascii="Times New Roman" w:eastAsia="Times New Roman" w:hAnsi="Times New Roman" w:cs="Times New Roman"/>
          <w:color w:val="141414"/>
          <w:sz w:val="24"/>
          <w:szCs w:val="24"/>
          <w:lang w:eastAsia="ru-RU"/>
        </w:rPr>
        <w:t xml:space="preserve"> (Николаевская церковь </w:t>
      </w:r>
      <w:proofErr w:type="gramStart"/>
      <w:r w:rsidR="00410F8F" w:rsidRPr="00410F8F">
        <w:rPr>
          <w:rFonts w:ascii="Times New Roman" w:eastAsia="Times New Roman" w:hAnsi="Times New Roman" w:cs="Times New Roman"/>
          <w:color w:val="141414"/>
          <w:sz w:val="24"/>
          <w:szCs w:val="24"/>
          <w:lang w:eastAsia="ru-RU"/>
        </w:rPr>
        <w:t>г</w:t>
      </w:r>
      <w:proofErr w:type="gramEnd"/>
      <w:r w:rsidR="00410F8F" w:rsidRPr="00410F8F">
        <w:rPr>
          <w:rFonts w:ascii="Times New Roman" w:eastAsia="Times New Roman" w:hAnsi="Times New Roman" w:cs="Times New Roman"/>
          <w:color w:val="141414"/>
          <w:sz w:val="24"/>
          <w:szCs w:val="24"/>
          <w:lang w:eastAsia="ru-RU"/>
        </w:rPr>
        <w:t xml:space="preserve">. Абакан). </w:t>
      </w:r>
      <w:r w:rsidR="00410F8F" w:rsidRPr="00410F8F">
        <w:rPr>
          <w:rFonts w:ascii="Times New Roman" w:eastAsia="Times New Roman" w:hAnsi="Times New Roman" w:cs="Times New Roman"/>
          <w:b/>
          <w:color w:val="141414"/>
          <w:sz w:val="24"/>
          <w:szCs w:val="24"/>
          <w:lang w:eastAsia="ru-RU"/>
        </w:rPr>
        <w:t>Репрессиям подверглись представители 26 национальностей.​</w:t>
      </w:r>
    </w:p>
    <w:p w:rsidR="00410F8F" w:rsidRPr="00410F8F" w:rsidRDefault="00410F8F" w:rsidP="00410F8F">
      <w:pPr>
        <w:spacing w:after="0" w:line="240" w:lineRule="auto"/>
        <w:rPr>
          <w:rFonts w:ascii="Times New Roman" w:eastAsia="Times New Roman" w:hAnsi="Times New Roman" w:cs="Times New Roman"/>
          <w:b/>
          <w:sz w:val="24"/>
          <w:szCs w:val="24"/>
          <w:lang w:eastAsia="ru-RU"/>
        </w:rPr>
      </w:pPr>
    </w:p>
    <w:p w:rsidR="00410F8F" w:rsidRPr="00410F8F" w:rsidRDefault="003E1A3D" w:rsidP="00410F8F">
      <w:pPr>
        <w:shd w:val="clear" w:color="auto" w:fill="FFFFFF"/>
        <w:spacing w:after="0" w:line="240" w:lineRule="auto"/>
        <w:rPr>
          <w:rFonts w:ascii="Times New Roman" w:eastAsia="Times New Roman" w:hAnsi="Times New Roman" w:cs="Times New Roman"/>
          <w:color w:val="141414"/>
          <w:sz w:val="24"/>
          <w:szCs w:val="24"/>
          <w:lang w:eastAsia="ru-RU"/>
        </w:rPr>
      </w:pPr>
      <w:r>
        <w:rPr>
          <w:rFonts w:ascii="Times New Roman" w:eastAsia="Times New Roman" w:hAnsi="Times New Roman" w:cs="Times New Roman"/>
          <w:color w:val="141414"/>
          <w:sz w:val="24"/>
          <w:szCs w:val="24"/>
          <w:lang w:eastAsia="ru-RU"/>
        </w:rPr>
        <w:t xml:space="preserve">      </w:t>
      </w:r>
      <w:r w:rsidR="00410F8F" w:rsidRPr="00410F8F">
        <w:rPr>
          <w:rFonts w:ascii="Times New Roman" w:eastAsia="Times New Roman" w:hAnsi="Times New Roman" w:cs="Times New Roman"/>
          <w:color w:val="141414"/>
          <w:sz w:val="24"/>
          <w:szCs w:val="24"/>
          <w:lang w:eastAsia="ru-RU"/>
        </w:rPr>
        <w:t xml:space="preserve">Сотрудники НКВД с разрешения ЦК ВКПБ широко применяли недозволенные методы следствия к обвиняемому: допрос «конвейерный» – сутками без сна и отдыха, пытки и истязания, фальсификация протоколов допросов неграмотных и незнающих русского языка подследственных, доносы арестованных </w:t>
      </w:r>
      <w:proofErr w:type="gramStart"/>
      <w:r w:rsidR="00410F8F" w:rsidRPr="00410F8F">
        <w:rPr>
          <w:rFonts w:ascii="Times New Roman" w:eastAsia="Times New Roman" w:hAnsi="Times New Roman" w:cs="Times New Roman"/>
          <w:color w:val="141414"/>
          <w:sz w:val="24"/>
          <w:szCs w:val="24"/>
          <w:lang w:eastAsia="ru-RU"/>
        </w:rPr>
        <w:t>на</w:t>
      </w:r>
      <w:proofErr w:type="gramEnd"/>
      <w:r w:rsidR="00410F8F" w:rsidRPr="00410F8F">
        <w:rPr>
          <w:rFonts w:ascii="Times New Roman" w:eastAsia="Times New Roman" w:hAnsi="Times New Roman" w:cs="Times New Roman"/>
          <w:color w:val="141414"/>
          <w:sz w:val="24"/>
          <w:szCs w:val="24"/>
          <w:lang w:eastAsia="ru-RU"/>
        </w:rPr>
        <w:t xml:space="preserve"> своих </w:t>
      </w:r>
      <w:proofErr w:type="spellStart"/>
      <w:r w:rsidR="00410F8F" w:rsidRPr="00410F8F">
        <w:rPr>
          <w:rFonts w:ascii="Times New Roman" w:eastAsia="Times New Roman" w:hAnsi="Times New Roman" w:cs="Times New Roman"/>
          <w:color w:val="141414"/>
          <w:sz w:val="24"/>
          <w:szCs w:val="24"/>
          <w:lang w:eastAsia="ru-RU"/>
        </w:rPr>
        <w:t>однодельников</w:t>
      </w:r>
      <w:proofErr w:type="spellEnd"/>
      <w:r w:rsidR="00410F8F" w:rsidRPr="00410F8F">
        <w:rPr>
          <w:rFonts w:ascii="Times New Roman" w:eastAsia="Times New Roman" w:hAnsi="Times New Roman" w:cs="Times New Roman"/>
          <w:color w:val="141414"/>
          <w:sz w:val="24"/>
          <w:szCs w:val="24"/>
          <w:lang w:eastAsia="ru-RU"/>
        </w:rPr>
        <w:t xml:space="preserve"> и т.д. В архивно-следственных делах, которые хранятся в Центральном Государственном архиве Республики Хакасия, можно </w:t>
      </w:r>
      <w:r w:rsidR="00410F8F" w:rsidRPr="00410F8F">
        <w:rPr>
          <w:rFonts w:ascii="Times New Roman" w:eastAsia="Times New Roman" w:hAnsi="Times New Roman" w:cs="Times New Roman"/>
          <w:b/>
          <w:color w:val="141414"/>
          <w:sz w:val="24"/>
          <w:szCs w:val="24"/>
          <w:lang w:eastAsia="ru-RU"/>
        </w:rPr>
        <w:t>обнаружить оттиски пальцев</w:t>
      </w:r>
      <w:r w:rsidR="00410F8F" w:rsidRPr="00410F8F">
        <w:rPr>
          <w:rFonts w:ascii="Times New Roman" w:eastAsia="Times New Roman" w:hAnsi="Times New Roman" w:cs="Times New Roman"/>
          <w:color w:val="141414"/>
          <w:sz w:val="24"/>
          <w:szCs w:val="24"/>
          <w:lang w:eastAsia="ru-RU"/>
        </w:rPr>
        <w:t xml:space="preserve"> неграмотных крестьян, якобы признающихся в государственных преступлениях. «Шпионская деятельность» китайцев и корейцев подтверждалась подписью переводчика НКВД некоего </w:t>
      </w:r>
      <w:proofErr w:type="spellStart"/>
      <w:r w:rsidR="00410F8F" w:rsidRPr="00410F8F">
        <w:rPr>
          <w:rFonts w:ascii="Times New Roman" w:eastAsia="Times New Roman" w:hAnsi="Times New Roman" w:cs="Times New Roman"/>
          <w:color w:val="141414"/>
          <w:sz w:val="24"/>
          <w:szCs w:val="24"/>
          <w:lang w:eastAsia="ru-RU"/>
        </w:rPr>
        <w:t>Лизенко</w:t>
      </w:r>
      <w:proofErr w:type="spellEnd"/>
      <w:r w:rsidR="00410F8F" w:rsidRPr="00410F8F">
        <w:rPr>
          <w:rFonts w:ascii="Times New Roman" w:eastAsia="Times New Roman" w:hAnsi="Times New Roman" w:cs="Times New Roman"/>
          <w:color w:val="141414"/>
          <w:sz w:val="24"/>
          <w:szCs w:val="24"/>
          <w:lang w:eastAsia="ru-RU"/>
        </w:rPr>
        <w:t xml:space="preserve">. </w:t>
      </w:r>
    </w:p>
    <w:p w:rsidR="00410F8F" w:rsidRPr="00410F8F" w:rsidRDefault="00410F8F" w:rsidP="00410F8F">
      <w:pPr>
        <w:spacing w:after="0" w:line="240" w:lineRule="auto"/>
        <w:rPr>
          <w:rFonts w:ascii="Times New Roman" w:eastAsia="Times New Roman" w:hAnsi="Times New Roman" w:cs="Times New Roman"/>
          <w:sz w:val="24"/>
          <w:szCs w:val="24"/>
          <w:lang w:eastAsia="ru-RU"/>
        </w:rPr>
      </w:pPr>
    </w:p>
    <w:p w:rsidR="00410F8F" w:rsidRPr="00410F8F" w:rsidRDefault="00410F8F" w:rsidP="00410F8F">
      <w:pPr>
        <w:shd w:val="clear" w:color="auto" w:fill="FFFFFF"/>
        <w:spacing w:after="0" w:line="240" w:lineRule="auto"/>
        <w:rPr>
          <w:rFonts w:ascii="Times New Roman" w:eastAsia="Times New Roman" w:hAnsi="Times New Roman" w:cs="Times New Roman"/>
          <w:color w:val="141414"/>
          <w:sz w:val="24"/>
          <w:szCs w:val="24"/>
          <w:lang w:eastAsia="ru-RU"/>
        </w:rPr>
      </w:pPr>
      <w:r w:rsidRPr="00410F8F">
        <w:rPr>
          <w:rFonts w:ascii="Times New Roman" w:eastAsia="Times New Roman" w:hAnsi="Times New Roman" w:cs="Times New Roman"/>
          <w:color w:val="141414"/>
          <w:sz w:val="24"/>
          <w:szCs w:val="24"/>
          <w:lang w:eastAsia="ru-RU"/>
        </w:rPr>
        <w:t xml:space="preserve">Казни </w:t>
      </w:r>
      <w:proofErr w:type="gramStart"/>
      <w:r w:rsidRPr="00410F8F">
        <w:rPr>
          <w:rFonts w:ascii="Times New Roman" w:eastAsia="Times New Roman" w:hAnsi="Times New Roman" w:cs="Times New Roman"/>
          <w:color w:val="141414"/>
          <w:sz w:val="24"/>
          <w:szCs w:val="24"/>
          <w:lang w:eastAsia="ru-RU"/>
        </w:rPr>
        <w:t>приговоренных</w:t>
      </w:r>
      <w:proofErr w:type="gramEnd"/>
      <w:r w:rsidRPr="00410F8F">
        <w:rPr>
          <w:rFonts w:ascii="Times New Roman" w:eastAsia="Times New Roman" w:hAnsi="Times New Roman" w:cs="Times New Roman"/>
          <w:color w:val="141414"/>
          <w:sz w:val="24"/>
          <w:szCs w:val="24"/>
          <w:lang w:eastAsia="ru-RU"/>
        </w:rPr>
        <w:t xml:space="preserve"> к высшей мере наказания проводились в Минусинске в ночное время, в сосновом бору. Там </w:t>
      </w:r>
      <w:proofErr w:type="spellStart"/>
      <w:r w:rsidRPr="00410F8F">
        <w:rPr>
          <w:rFonts w:ascii="Times New Roman" w:eastAsia="Times New Roman" w:hAnsi="Times New Roman" w:cs="Times New Roman"/>
          <w:color w:val="141414"/>
          <w:sz w:val="24"/>
          <w:szCs w:val="24"/>
          <w:lang w:eastAsia="ru-RU"/>
        </w:rPr>
        <w:t>минусинцы</w:t>
      </w:r>
      <w:proofErr w:type="spellEnd"/>
      <w:r w:rsidRPr="00410F8F">
        <w:rPr>
          <w:rFonts w:ascii="Times New Roman" w:eastAsia="Times New Roman" w:hAnsi="Times New Roman" w:cs="Times New Roman"/>
          <w:color w:val="141414"/>
          <w:sz w:val="24"/>
          <w:szCs w:val="24"/>
          <w:lang w:eastAsia="ru-RU"/>
        </w:rPr>
        <w:t xml:space="preserve"> поставили большой крест. В </w:t>
      </w:r>
      <w:proofErr w:type="gramStart"/>
      <w:r w:rsidRPr="00410F8F">
        <w:rPr>
          <w:rFonts w:ascii="Times New Roman" w:eastAsia="Times New Roman" w:hAnsi="Times New Roman" w:cs="Times New Roman"/>
          <w:color w:val="141414"/>
          <w:sz w:val="24"/>
          <w:szCs w:val="24"/>
          <w:lang w:eastAsia="ru-RU"/>
        </w:rPr>
        <w:t>г</w:t>
      </w:r>
      <w:proofErr w:type="gramEnd"/>
      <w:r w:rsidRPr="00410F8F">
        <w:rPr>
          <w:rFonts w:ascii="Times New Roman" w:eastAsia="Times New Roman" w:hAnsi="Times New Roman" w:cs="Times New Roman"/>
          <w:color w:val="141414"/>
          <w:sz w:val="24"/>
          <w:szCs w:val="24"/>
          <w:lang w:eastAsia="ru-RU"/>
        </w:rPr>
        <w:t>. Абакане расстреливали по ночам в подвальном помещении здания НКВД, и трупы закапывали на островах реки Абакан, в Минусинске – в сосновом бору. Зная об этом, сторож Минусинского кладбища И.Я. Задорожный 30 апреля 1938 года рассказал женщинам, что их мужья расстреляны и зарыты в общей яме на кладбище. За разглашение этой тайны 19 мая 1938 года его арестовали и 15 июня расстреляли по обвинению, что он организовал демонстрацию жен репрессированных «врагов народа». В 1958 году он был реабилитирован.​</w:t>
      </w:r>
    </w:p>
    <w:p w:rsidR="00730B1A" w:rsidRDefault="00730B1A" w:rsidP="00730B1A">
      <w:pPr>
        <w:spacing w:after="0" w:line="240" w:lineRule="auto"/>
        <w:rPr>
          <w:rFonts w:ascii="Times New Roman" w:hAnsi="Times New Roman" w:cs="Times New Roman"/>
          <w:b/>
          <w:sz w:val="24"/>
          <w:szCs w:val="24"/>
        </w:rPr>
      </w:pPr>
      <w:r>
        <w:rPr>
          <w:rFonts w:ascii="Times New Roman" w:hAnsi="Times New Roman" w:cs="Times New Roman"/>
          <w:b/>
          <w:sz w:val="24"/>
          <w:szCs w:val="24"/>
        </w:rPr>
        <w:t>5. Закрепление изученного материала. Решение 15 задания ВПР.</w:t>
      </w:r>
    </w:p>
    <w:p w:rsidR="00410F8F" w:rsidRPr="003E1A3D" w:rsidRDefault="00730B1A">
      <w:pPr>
        <w:rPr>
          <w:rFonts w:ascii="Times New Roman" w:hAnsi="Times New Roman" w:cs="Times New Roman"/>
          <w:b/>
          <w:sz w:val="24"/>
          <w:szCs w:val="24"/>
        </w:rPr>
      </w:pPr>
      <w:r>
        <w:rPr>
          <w:rFonts w:ascii="Times New Roman" w:hAnsi="Times New Roman" w:cs="Times New Roman"/>
          <w:b/>
          <w:sz w:val="24"/>
          <w:szCs w:val="24"/>
        </w:rPr>
        <w:t xml:space="preserve">6. </w:t>
      </w:r>
      <w:r w:rsidR="003E1A3D" w:rsidRPr="003E1A3D">
        <w:rPr>
          <w:rFonts w:ascii="Times New Roman" w:hAnsi="Times New Roman" w:cs="Times New Roman"/>
          <w:b/>
          <w:sz w:val="24"/>
          <w:szCs w:val="24"/>
        </w:rPr>
        <w:t>Итог урока</w:t>
      </w:r>
    </w:p>
    <w:sectPr w:rsidR="00410F8F" w:rsidRPr="003E1A3D" w:rsidSect="00F00487">
      <w:pgSz w:w="11906" w:h="16838"/>
      <w:pgMar w:top="397" w:right="397" w:bottom="397" w:left="3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0900"/>
    <w:multiLevelType w:val="multilevel"/>
    <w:tmpl w:val="0D6EA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F00487"/>
    <w:rsid w:val="00134869"/>
    <w:rsid w:val="001D2417"/>
    <w:rsid w:val="003541DE"/>
    <w:rsid w:val="003827E3"/>
    <w:rsid w:val="003E1A3D"/>
    <w:rsid w:val="00410F8F"/>
    <w:rsid w:val="004C3920"/>
    <w:rsid w:val="004D75FD"/>
    <w:rsid w:val="005E0E23"/>
    <w:rsid w:val="006B70FA"/>
    <w:rsid w:val="006E281F"/>
    <w:rsid w:val="006E72BA"/>
    <w:rsid w:val="00730B1A"/>
    <w:rsid w:val="00A73C83"/>
    <w:rsid w:val="00BB3CA9"/>
    <w:rsid w:val="00E24442"/>
    <w:rsid w:val="00F00487"/>
    <w:rsid w:val="00FE4C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1D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0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D75FD"/>
    <w:rPr>
      <w:color w:val="0000FF"/>
      <w:u w:val="single"/>
    </w:rPr>
  </w:style>
  <w:style w:type="paragraph" w:customStyle="1" w:styleId="c6">
    <w:name w:val="c6"/>
    <w:basedOn w:val="a"/>
    <w:rsid w:val="006B7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B70FA"/>
  </w:style>
  <w:style w:type="paragraph" w:customStyle="1" w:styleId="c3">
    <w:name w:val="c3"/>
    <w:basedOn w:val="a"/>
    <w:rsid w:val="006B70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6B70F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7745271">
      <w:bodyDiv w:val="1"/>
      <w:marLeft w:val="0"/>
      <w:marRight w:val="0"/>
      <w:marTop w:val="0"/>
      <w:marBottom w:val="0"/>
      <w:divBdr>
        <w:top w:val="none" w:sz="0" w:space="0" w:color="auto"/>
        <w:left w:val="none" w:sz="0" w:space="0" w:color="auto"/>
        <w:bottom w:val="none" w:sz="0" w:space="0" w:color="auto"/>
        <w:right w:val="none" w:sz="0" w:space="0" w:color="auto"/>
      </w:divBdr>
    </w:div>
    <w:div w:id="399133005">
      <w:bodyDiv w:val="1"/>
      <w:marLeft w:val="0"/>
      <w:marRight w:val="0"/>
      <w:marTop w:val="0"/>
      <w:marBottom w:val="0"/>
      <w:divBdr>
        <w:top w:val="none" w:sz="0" w:space="0" w:color="auto"/>
        <w:left w:val="none" w:sz="0" w:space="0" w:color="auto"/>
        <w:bottom w:val="none" w:sz="0" w:space="0" w:color="auto"/>
        <w:right w:val="none" w:sz="0" w:space="0" w:color="auto"/>
      </w:divBdr>
    </w:div>
    <w:div w:id="785923506">
      <w:bodyDiv w:val="1"/>
      <w:marLeft w:val="0"/>
      <w:marRight w:val="0"/>
      <w:marTop w:val="0"/>
      <w:marBottom w:val="0"/>
      <w:divBdr>
        <w:top w:val="none" w:sz="0" w:space="0" w:color="auto"/>
        <w:left w:val="none" w:sz="0" w:space="0" w:color="auto"/>
        <w:bottom w:val="none" w:sz="0" w:space="0" w:color="auto"/>
        <w:right w:val="none" w:sz="0" w:space="0" w:color="auto"/>
      </w:divBdr>
    </w:div>
    <w:div w:id="1269003270">
      <w:bodyDiv w:val="1"/>
      <w:marLeft w:val="0"/>
      <w:marRight w:val="0"/>
      <w:marTop w:val="0"/>
      <w:marBottom w:val="0"/>
      <w:divBdr>
        <w:top w:val="none" w:sz="0" w:space="0" w:color="auto"/>
        <w:left w:val="none" w:sz="0" w:space="0" w:color="auto"/>
        <w:bottom w:val="none" w:sz="0" w:space="0" w:color="auto"/>
        <w:right w:val="none" w:sz="0" w:space="0" w:color="auto"/>
      </w:divBdr>
    </w:div>
    <w:div w:id="1375277317">
      <w:bodyDiv w:val="1"/>
      <w:marLeft w:val="0"/>
      <w:marRight w:val="0"/>
      <w:marTop w:val="0"/>
      <w:marBottom w:val="0"/>
      <w:divBdr>
        <w:top w:val="none" w:sz="0" w:space="0" w:color="auto"/>
        <w:left w:val="none" w:sz="0" w:space="0" w:color="auto"/>
        <w:bottom w:val="none" w:sz="0" w:space="0" w:color="auto"/>
        <w:right w:val="none" w:sz="0" w:space="0" w:color="auto"/>
      </w:divBdr>
    </w:div>
    <w:div w:id="1595165482">
      <w:bodyDiv w:val="1"/>
      <w:marLeft w:val="0"/>
      <w:marRight w:val="0"/>
      <w:marTop w:val="0"/>
      <w:marBottom w:val="0"/>
      <w:divBdr>
        <w:top w:val="none" w:sz="0" w:space="0" w:color="auto"/>
        <w:left w:val="none" w:sz="0" w:space="0" w:color="auto"/>
        <w:bottom w:val="none" w:sz="0" w:space="0" w:color="auto"/>
        <w:right w:val="none" w:sz="0" w:space="0" w:color="auto"/>
      </w:divBdr>
    </w:div>
    <w:div w:id="202231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5%D0%BD%D0%B8%D1%81%D0%B5%D0%B9%D1%81%D0%BA%D0%B0%D1%8F_%D0%B3%D1%83%D0%B1%D0%B5%D1%80%D0%BD%D0%B8%D1%8F" TargetMode="External"/><Relationship Id="rId13" Type="http://schemas.openxmlformats.org/officeDocument/2006/relationships/hyperlink" Target="https://ru.wikipedia.org/wiki/%D0%90%D1%81%D0%BA%D0%B8%D0%B7_(%D1%81%D0%B5%D0%BB%D0%BE)" TargetMode="External"/><Relationship Id="rId18" Type="http://schemas.openxmlformats.org/officeDocument/2006/relationships/hyperlink" Target="https://ru.wikipedia.org/wiki/%D0%A7%D0%B5%D0%B1%D0%B0%D0%BA%D0%B8_(%D0%A5%D0%B0%D0%BA%D0%B0%D1%81%D0%B8%D1%8F)" TargetMode="External"/><Relationship Id="rId26" Type="http://schemas.openxmlformats.org/officeDocument/2006/relationships/hyperlink" Target="https://ru.wikipedia.org/wiki/1924" TargetMode="External"/><Relationship Id="rId3" Type="http://schemas.openxmlformats.org/officeDocument/2006/relationships/settings" Target="settings.xml"/><Relationship Id="rId21" Type="http://schemas.openxmlformats.org/officeDocument/2006/relationships/hyperlink" Target="https://ru.wikipedia.org/wiki/%D0%A5%D0%B0%D0%BA%D0%B0%D1%81%D1%81%D0%BA%D0%B8%D0%B9_%D0%BE%D0%BA%D1%80%D1%83%D0%B3" TargetMode="External"/><Relationship Id="rId34" Type="http://schemas.openxmlformats.org/officeDocument/2006/relationships/hyperlink" Target="https://ru.wikipedia.org/wiki/%D0%9A%D1%80%D0%B0%D1%81%D0%BD%D0%BE%D1%8F%D1%80%D1%81%D0%BA%D0%B8%D0%B9_%D0%BA%D1%80%D0%B0%D0%B9" TargetMode="External"/><Relationship Id="rId7" Type="http://schemas.openxmlformats.org/officeDocument/2006/relationships/hyperlink" Target="https://ru.wikipedia.org/wiki/%D0%98%D0%BD%D0%BE%D1%80%D0%BE%D0%B4%D1%87%D0%B5%D1%81%D0%BA%D0%B8%D0%B9_%D1%80%D0%B0%D0%B9%D0%BE%D0%BD" TargetMode="External"/><Relationship Id="rId12" Type="http://schemas.openxmlformats.org/officeDocument/2006/relationships/hyperlink" Target="https://ru.wikipedia.org/wiki/%D0%90%D1%81%D0%BA%D0%B8%D0%B7%D1%81%D0%BA%D0%B8%D0%B9_%D1%80%D0%B0%D0%B9%D0%BE%D0%BD_%D0%A5%D0%B0%D0%BA%D0%B0%D1%81%D0%B8%D0%B8" TargetMode="External"/><Relationship Id="rId17" Type="http://schemas.openxmlformats.org/officeDocument/2006/relationships/hyperlink" Target="https://ru.wikipedia.org/wiki/%D0%A8%D0%B8%D1%80%D0%B8%D0%BD%D1%81%D0%BA%D0%B8%D0%B9_%D1%80%D0%B0%D0%B9%D0%BE%D0%BD_%D0%A5%D0%B0%D0%BA%D0%B0%D1%81%D0%B8%D0%B8" TargetMode="External"/><Relationship Id="rId25" Type="http://schemas.openxmlformats.org/officeDocument/2006/relationships/hyperlink" Target="https://ru.wikipedia.org/wiki/10_%D0%B0%D0%BF%D1%80%D0%B5%D0%BB%D1%8F" TargetMode="External"/><Relationship Id="rId33" Type="http://schemas.openxmlformats.org/officeDocument/2006/relationships/hyperlink" Target="https://ru.wikipedia.org/wiki/%D0%90%D0%B2%D1%82%D0%BE%D0%BD%D0%BE%D0%BC%D0%BD%D0%B0%D1%8F_%D0%BE%D0%B1%D0%BB%D0%B0%D1%81%D1%82%D1%8C" TargetMode="External"/><Relationship Id="rId2" Type="http://schemas.openxmlformats.org/officeDocument/2006/relationships/styles" Target="styles.xml"/><Relationship Id="rId16" Type="http://schemas.openxmlformats.org/officeDocument/2006/relationships/hyperlink" Target="https://ru.wikipedia.org/wiki/%D0%A3%D1%81%D1%82%D1%8C-%D0%90%D0%B1%D0%B0%D0%BA%D0%B0%D0%BD%D1%81%D0%BA%D0%B8%D0%B9_%D1%80%D0%B0%D0%B9%D0%BE%D0%BD_%D0%A5%D0%B0%D0%BA%D0%B0%D1%81%D0%B8%D0%B8" TargetMode="External"/><Relationship Id="rId20" Type="http://schemas.openxmlformats.org/officeDocument/2006/relationships/hyperlink" Target="https://ru.wikipedia.org/wiki/1925" TargetMode="External"/><Relationship Id="rId29" Type="http://schemas.openxmlformats.org/officeDocument/2006/relationships/hyperlink" Target="https://ru.wikipedia.org/wiki/1924" TargetMode="External"/><Relationship Id="rId1" Type="http://schemas.openxmlformats.org/officeDocument/2006/relationships/numbering" Target="numbering.xml"/><Relationship Id="rId6" Type="http://schemas.openxmlformats.org/officeDocument/2006/relationships/hyperlink" Target="https://ru.wikipedia.org/wiki/%D0%9C%D0%B8%D0%BD%D1%83%D1%81%D0%B8%D0%BD%D1%81%D0%BA%D0%B8%D0%B9_%D1%83%D0%B5%D0%B7%D0%B4" TargetMode="External"/><Relationship Id="rId11" Type="http://schemas.openxmlformats.org/officeDocument/2006/relationships/hyperlink" Target="https://ru.wikipedia.org/wiki/1924" TargetMode="External"/><Relationship Id="rId24" Type="http://schemas.openxmlformats.org/officeDocument/2006/relationships/hyperlink" Target="https://ru.wikipedia.org/wiki/1924" TargetMode="External"/><Relationship Id="rId32" Type="http://schemas.openxmlformats.org/officeDocument/2006/relationships/hyperlink" Target="https://ru.wikipedia.org/wiki/%D0%A5%D0%B0%D0%BA%D0%B0%D1%81%D1%81%D0%BA%D0%B8%D0%B9_%D0%BE%D0%BA%D1%80%D1%83%D0%B3" TargetMode="External"/><Relationship Id="rId5" Type="http://schemas.openxmlformats.org/officeDocument/2006/relationships/hyperlink" Target="https://ru.wikipedia.org/wiki/%D0%9A%D1%83%D0%B7%D0%BD%D0%B5%D1%86%D0%BA%D0%B8%D0%B9_%D1%83%D0%B5%D0%B7%D0%B4_(%D0%A2%D0%BE%D0%BC%D1%81%D0%BA%D0%B0%D1%8F_%D0%B3%D1%83%D0%B1%D0%B5%D1%80%D0%BD%D0%B8%D1%8F)" TargetMode="External"/><Relationship Id="rId15" Type="http://schemas.openxmlformats.org/officeDocument/2006/relationships/hyperlink" Target="https://ru.wikipedia.org/wiki/%D0%A2%D0%B0%D1%88%D1%82%D1%8B%D0%BF_(%D1%81%D0%B5%D0%BB%D0%BE)" TargetMode="External"/><Relationship Id="rId23" Type="http://schemas.openxmlformats.org/officeDocument/2006/relationships/hyperlink" Target="https://ru.wikipedia.org/wiki/10_%D1%84%D0%B5%D0%B2%D1%80%D0%B0%D0%BB%D1%8F" TargetMode="External"/><Relationship Id="rId28" Type="http://schemas.openxmlformats.org/officeDocument/2006/relationships/hyperlink" Target="https://ru.wikipedia.org/wiki/1924" TargetMode="External"/><Relationship Id="rId36" Type="http://schemas.openxmlformats.org/officeDocument/2006/relationships/theme" Target="theme/theme1.xml"/><Relationship Id="rId10" Type="http://schemas.openxmlformats.org/officeDocument/2006/relationships/hyperlink" Target="https://ru.wikipedia.org/wiki/%D0%9C%D0%B8%D0%BD%D1%83%D1%81%D0%B8%D0%BD%D1%81%D0%BA" TargetMode="External"/><Relationship Id="rId19" Type="http://schemas.openxmlformats.org/officeDocument/2006/relationships/hyperlink" Target="https://ru.wikipedia.org/wiki/9_%D0%B4%D0%B5%D0%BA%D0%B0%D0%B1%D1%80%D1%8F" TargetMode="External"/><Relationship Id="rId31" Type="http://schemas.openxmlformats.org/officeDocument/2006/relationships/hyperlink" Target="https://ru.wikipedia.org/wiki/%D0%92%D0%A6%D0%98%D0%9A" TargetMode="External"/><Relationship Id="rId4" Type="http://schemas.openxmlformats.org/officeDocument/2006/relationships/webSettings" Target="webSettings.xml"/><Relationship Id="rId9" Type="http://schemas.openxmlformats.org/officeDocument/2006/relationships/hyperlink" Target="https://ru.wikipedia.org/wiki/%D0%A2%D0%BE%D0%BC%D1%81%D0%BA%D0%B0%D1%8F_%D0%B3%D1%83%D0%B1%D0%B5%D1%80%D0%BD%D0%B8%D1%8F" TargetMode="External"/><Relationship Id="rId14" Type="http://schemas.openxmlformats.org/officeDocument/2006/relationships/hyperlink" Target="https://ru.wikipedia.org/wiki/%D0%A2%D0%B0%D1%88%D1%82%D1%8B%D0%BF%D1%81%D0%BA%D0%B8%D0%B9_%D1%80%D0%B0%D0%B9%D0%BE%D0%BD_%D0%A5%D0%B0%D0%BA%D0%B0%D1%81%D0%B8%D0%B8" TargetMode="External"/><Relationship Id="rId22" Type="http://schemas.openxmlformats.org/officeDocument/2006/relationships/hyperlink" Target="https://ru.wikipedia.org/wiki/%D0%A1%D0%B8%D0%B1%D0%B8%D1%80%D1%81%D0%BA%D0%B8%D0%B9_%D0%BA%D1%80%D0%B0%D0%B9" TargetMode="External"/><Relationship Id="rId27" Type="http://schemas.openxmlformats.org/officeDocument/2006/relationships/hyperlink" Target="https://ru.wikipedia.org/wiki/12_%D0%B0%D0%BF%D1%80%D0%B5%D0%BB%D1%8F" TargetMode="External"/><Relationship Id="rId30" Type="http://schemas.openxmlformats.org/officeDocument/2006/relationships/hyperlink" Target="https://ru.wikipedia.org/wiki/%D0%98%D1%82%D1%8B%D0%B3%D0%B8%D0%BD,_%D0%93%D0%B5%D0%BE%D1%80%D0%B3%D0%B8%D0%B9_%D0%98%D0%B3%D0%BD%D0%B0%D1%82%D1%8C%D0%B5%D0%B2%D0%B8%D1%87"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7</Pages>
  <Words>5667</Words>
  <Characters>32303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2024-03-17T06:49:00Z</dcterms:created>
  <dcterms:modified xsi:type="dcterms:W3CDTF">2025-03-12T14:15:00Z</dcterms:modified>
</cp:coreProperties>
</file>